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theme/themeOverride1.xml" ContentType="application/vnd.openxmlformats-officedocument.themeOverride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8C" w:rsidRPr="007D7E8C" w:rsidRDefault="007D7E8C" w:rsidP="007D7E8C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7E8C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бюджетное учреждение </w:t>
      </w:r>
    </w:p>
    <w:p w:rsidR="007D7E8C" w:rsidRPr="007D7E8C" w:rsidRDefault="007D7E8C" w:rsidP="007D7E8C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7E8C">
        <w:rPr>
          <w:rFonts w:ascii="Times New Roman" w:eastAsia="Calibri" w:hAnsi="Times New Roman" w:cs="Times New Roman"/>
          <w:b/>
          <w:sz w:val="28"/>
          <w:szCs w:val="28"/>
        </w:rPr>
        <w:t>«Профессиональная образовательная организация</w:t>
      </w:r>
    </w:p>
    <w:p w:rsidR="007D7E8C" w:rsidRPr="007D7E8C" w:rsidRDefault="007D7E8C" w:rsidP="007D7E8C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28"/>
        </w:rPr>
      </w:pPr>
      <w:r w:rsidRPr="007D7E8C">
        <w:rPr>
          <w:rFonts w:ascii="Times New Roman" w:eastAsia="Calibri" w:hAnsi="Times New Roman" w:cs="Times New Roman"/>
          <w:b/>
          <w:sz w:val="28"/>
          <w:szCs w:val="28"/>
        </w:rPr>
        <w:t>«Астраханский базовый медицинский колледж»</w:t>
      </w:r>
      <w:r w:rsidRPr="007D7E8C">
        <w:rPr>
          <w:rFonts w:ascii="Times New Roman" w:eastAsia="Calibri" w:hAnsi="Times New Roman" w:cs="Times New Roman"/>
          <w:sz w:val="36"/>
          <w:szCs w:val="28"/>
        </w:rPr>
        <w:t xml:space="preserve"> </w:t>
      </w:r>
    </w:p>
    <w:p w:rsidR="007D7E8C" w:rsidRPr="007D7E8C" w:rsidRDefault="007D7E8C" w:rsidP="007D7E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7E8C" w:rsidRPr="007D7E8C" w:rsidRDefault="007D7E8C" w:rsidP="007D7E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7E8C" w:rsidRPr="007D7E8C" w:rsidRDefault="007D7E8C" w:rsidP="007D7E8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E8C" w:rsidRPr="007D7E8C" w:rsidRDefault="007D7E8C" w:rsidP="007D7E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E8C" w:rsidRPr="007D7E8C" w:rsidRDefault="007D7E8C" w:rsidP="007D7E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E8C" w:rsidRPr="007D7E8C" w:rsidRDefault="007D7E8C" w:rsidP="007D7E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0"/>
          <w:lang w:eastAsia="ru-RU"/>
        </w:rPr>
      </w:pPr>
      <w:r w:rsidRPr="007D7E8C">
        <w:rPr>
          <w:rFonts w:ascii="Times New Roman" w:eastAsia="Times New Roman" w:hAnsi="Times New Roman" w:cs="Times New Roman"/>
          <w:sz w:val="44"/>
          <w:szCs w:val="40"/>
          <w:lang w:eastAsia="ru-RU"/>
        </w:rPr>
        <w:t xml:space="preserve">Методические рекомендации  </w:t>
      </w:r>
    </w:p>
    <w:p w:rsidR="007D7E8C" w:rsidRPr="007D7E8C" w:rsidRDefault="007D7E8C" w:rsidP="007D7E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</w:pPr>
      <w:r w:rsidRPr="007D7E8C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по подготовке,  оформлению и защите</w:t>
      </w:r>
    </w:p>
    <w:p w:rsidR="007D7E8C" w:rsidRPr="007D7E8C" w:rsidRDefault="007D7E8C" w:rsidP="007D7E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</w:pPr>
      <w:r w:rsidRPr="007D7E8C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 xml:space="preserve">выпускных квалификационных (дипломных) </w:t>
      </w:r>
    </w:p>
    <w:p w:rsidR="007D7E8C" w:rsidRPr="007D7E8C" w:rsidRDefault="007D7E8C" w:rsidP="007D7E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  <w:r w:rsidRPr="007D7E8C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и курсовых работ</w:t>
      </w:r>
      <w:r w:rsidRPr="007D7E8C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 xml:space="preserve"> </w:t>
      </w:r>
    </w:p>
    <w:p w:rsidR="007D7E8C" w:rsidRPr="007D7E8C" w:rsidRDefault="007D7E8C" w:rsidP="007D7E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</w:pPr>
    </w:p>
    <w:p w:rsidR="007D7E8C" w:rsidRPr="007D7E8C" w:rsidRDefault="007D7E8C" w:rsidP="007D7E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</w:pPr>
    </w:p>
    <w:p w:rsidR="007D7E8C" w:rsidRPr="007D7E8C" w:rsidRDefault="007D7E8C" w:rsidP="007D7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7D7E8C" w:rsidRPr="007D7E8C" w:rsidRDefault="007D7E8C" w:rsidP="007D7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7D7E8C" w:rsidRPr="007D7E8C" w:rsidRDefault="007D7E8C" w:rsidP="007D7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7D7E8C" w:rsidRPr="007D7E8C" w:rsidRDefault="007D7E8C" w:rsidP="007D7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7D7E8C" w:rsidRPr="007D7E8C" w:rsidRDefault="007D7E8C" w:rsidP="007D7E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D7E8C">
        <w:rPr>
          <w:rFonts w:ascii="Times New Roman" w:eastAsia="Times New Roman" w:hAnsi="Times New Roman" w:cs="Times New Roman"/>
          <w:sz w:val="32"/>
          <w:szCs w:val="28"/>
          <w:lang w:eastAsia="ru-RU"/>
        </w:rPr>
        <w:t>Составители:</w:t>
      </w:r>
    </w:p>
    <w:p w:rsidR="007D7E8C" w:rsidRPr="007D7E8C" w:rsidRDefault="007D7E8C" w:rsidP="007D7E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Краморенко М.В. – </w:t>
      </w:r>
      <w:r w:rsidRPr="007D7E8C">
        <w:rPr>
          <w:rFonts w:ascii="Times New Roman" w:eastAsia="Times New Roman" w:hAnsi="Times New Roman" w:cs="Times New Roman"/>
          <w:sz w:val="32"/>
          <w:szCs w:val="28"/>
          <w:lang w:eastAsia="ru-RU"/>
        </w:rPr>
        <w:t>начальник методического отдела</w:t>
      </w:r>
    </w:p>
    <w:p w:rsidR="007D7E8C" w:rsidRDefault="007D7E8C" w:rsidP="007D7E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D7E8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Шевченко Н.Г. 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–</w:t>
      </w:r>
      <w:r w:rsidRPr="007D7E8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методист</w:t>
      </w:r>
    </w:p>
    <w:p w:rsidR="007D7E8C" w:rsidRDefault="007D7E8C" w:rsidP="007D7E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D7E8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Мухамедова Н.А. – заведующая отделением </w:t>
      </w:r>
    </w:p>
    <w:p w:rsidR="007D7E8C" w:rsidRPr="007D7E8C" w:rsidRDefault="007D7E8C" w:rsidP="007D7E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Бурова Л.В. – преподав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тель </w:t>
      </w:r>
    </w:p>
    <w:p w:rsidR="007D7E8C" w:rsidRPr="007D7E8C" w:rsidRDefault="007D7E8C" w:rsidP="007D7E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7D7E8C" w:rsidRPr="007D7E8C" w:rsidRDefault="007D7E8C" w:rsidP="007D7E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</w:p>
    <w:p w:rsidR="003A576D" w:rsidRPr="00276EAF" w:rsidRDefault="003A576D" w:rsidP="00F409D0">
      <w:pPr>
        <w:spacing w:line="360" w:lineRule="auto"/>
        <w:rPr>
          <w:sz w:val="32"/>
        </w:rPr>
      </w:pPr>
    </w:p>
    <w:p w:rsidR="005D690A" w:rsidRPr="008E3F49" w:rsidRDefault="000B19CA" w:rsidP="00912A11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3F49">
        <w:rPr>
          <w:rFonts w:ascii="Times New Roman" w:hAnsi="Times New Roman" w:cs="Times New Roman"/>
          <w:b/>
          <w:sz w:val="32"/>
          <w:szCs w:val="32"/>
        </w:rPr>
        <w:lastRenderedPageBreak/>
        <w:t>Общие положения</w:t>
      </w:r>
    </w:p>
    <w:p w:rsidR="00276EAF" w:rsidRPr="008E3F49" w:rsidRDefault="00276EAF" w:rsidP="000B19CA">
      <w:pPr>
        <w:pStyle w:val="Default"/>
        <w:ind w:firstLine="709"/>
        <w:jc w:val="both"/>
        <w:rPr>
          <w:color w:val="000000" w:themeColor="text1"/>
          <w:sz w:val="32"/>
          <w:szCs w:val="32"/>
        </w:rPr>
      </w:pPr>
      <w:r w:rsidRPr="008E3F49">
        <w:rPr>
          <w:color w:val="000000" w:themeColor="text1"/>
          <w:sz w:val="32"/>
          <w:szCs w:val="32"/>
        </w:rPr>
        <w:t>Выпускная квалификационная государственная итоговая атт</w:t>
      </w:r>
      <w:r w:rsidRPr="008E3F49">
        <w:rPr>
          <w:color w:val="000000" w:themeColor="text1"/>
          <w:sz w:val="32"/>
          <w:szCs w:val="32"/>
        </w:rPr>
        <w:t>е</w:t>
      </w:r>
      <w:r w:rsidRPr="008E3F49">
        <w:rPr>
          <w:color w:val="000000" w:themeColor="text1"/>
          <w:sz w:val="32"/>
          <w:szCs w:val="32"/>
        </w:rPr>
        <w:t xml:space="preserve">стация в соответствии с ФГОС </w:t>
      </w:r>
      <w:r w:rsidR="000D4F71">
        <w:rPr>
          <w:color w:val="000000" w:themeColor="text1"/>
          <w:sz w:val="32"/>
          <w:szCs w:val="32"/>
        </w:rPr>
        <w:t xml:space="preserve">2009 года </w:t>
      </w:r>
      <w:r w:rsidRPr="008E3F49">
        <w:rPr>
          <w:color w:val="000000" w:themeColor="text1"/>
          <w:sz w:val="32"/>
          <w:szCs w:val="32"/>
        </w:rPr>
        <w:t>предусматривает выпус</w:t>
      </w:r>
      <w:r w:rsidRPr="008E3F49">
        <w:rPr>
          <w:color w:val="000000" w:themeColor="text1"/>
          <w:sz w:val="32"/>
          <w:szCs w:val="32"/>
        </w:rPr>
        <w:t>к</w:t>
      </w:r>
      <w:r w:rsidRPr="008E3F49">
        <w:rPr>
          <w:color w:val="000000" w:themeColor="text1"/>
          <w:sz w:val="32"/>
          <w:szCs w:val="32"/>
        </w:rPr>
        <w:t>ную квалификационную работу в виде дипломного проекта или д</w:t>
      </w:r>
      <w:r w:rsidRPr="008E3F49">
        <w:rPr>
          <w:color w:val="000000" w:themeColor="text1"/>
          <w:sz w:val="32"/>
          <w:szCs w:val="32"/>
        </w:rPr>
        <w:t>и</w:t>
      </w:r>
      <w:r w:rsidRPr="008E3F49">
        <w:rPr>
          <w:color w:val="000000" w:themeColor="text1"/>
          <w:sz w:val="32"/>
          <w:szCs w:val="32"/>
        </w:rPr>
        <w:t xml:space="preserve">пломной работы. </w:t>
      </w:r>
    </w:p>
    <w:p w:rsidR="00276EAF" w:rsidRPr="008E3F49" w:rsidRDefault="00276EAF" w:rsidP="00276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  <w:t>Дипломная работа является самостоятельным учебно-исследовательским, учебно-методическим или учебно-практическим проектом студента. В соответствии с этим она должна соответств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вать требованиям, предъявляемым к научному исследованию или м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тодической публикации: содержать логично выстроенную обзорно-теоретическую и корректно проведенную практическую части и быть оформленной в соответствии с установленными нормами (см. ниже).</w:t>
      </w:r>
    </w:p>
    <w:p w:rsidR="00276EAF" w:rsidRPr="008E3F49" w:rsidRDefault="00276EAF" w:rsidP="00276EAF">
      <w:pPr>
        <w:pStyle w:val="Default"/>
        <w:jc w:val="both"/>
        <w:rPr>
          <w:color w:val="000000" w:themeColor="text1"/>
          <w:sz w:val="32"/>
          <w:szCs w:val="32"/>
        </w:rPr>
      </w:pPr>
      <w:r w:rsidRPr="008E3F49">
        <w:rPr>
          <w:rFonts w:eastAsia="Times New Roman"/>
          <w:color w:val="000000" w:themeColor="text1"/>
          <w:sz w:val="32"/>
          <w:szCs w:val="32"/>
          <w:lang w:eastAsia="ru-RU"/>
        </w:rPr>
        <w:tab/>
      </w:r>
      <w:r w:rsidRPr="008E3F49">
        <w:rPr>
          <w:color w:val="000000" w:themeColor="text1"/>
          <w:sz w:val="32"/>
          <w:szCs w:val="32"/>
        </w:rPr>
        <w:t>Выпускная квалификационная работа должна иметь актуал</w:t>
      </w:r>
      <w:r w:rsidRPr="008E3F49">
        <w:rPr>
          <w:color w:val="000000" w:themeColor="text1"/>
          <w:sz w:val="32"/>
          <w:szCs w:val="32"/>
        </w:rPr>
        <w:t>ь</w:t>
      </w:r>
      <w:r w:rsidRPr="008E3F49">
        <w:rPr>
          <w:color w:val="000000" w:themeColor="text1"/>
          <w:sz w:val="32"/>
          <w:szCs w:val="32"/>
        </w:rPr>
        <w:t>ность, новизну и практическую значимость и выполняться по во</w:t>
      </w:r>
      <w:r w:rsidRPr="008E3F49">
        <w:rPr>
          <w:color w:val="000000" w:themeColor="text1"/>
          <w:sz w:val="32"/>
          <w:szCs w:val="32"/>
        </w:rPr>
        <w:t>з</w:t>
      </w:r>
      <w:r w:rsidRPr="008E3F49">
        <w:rPr>
          <w:color w:val="000000" w:themeColor="text1"/>
          <w:sz w:val="32"/>
          <w:szCs w:val="32"/>
        </w:rPr>
        <w:t>можности по предложениям (заказам) лечебно-профилактических у</w:t>
      </w:r>
      <w:r w:rsidRPr="008E3F49">
        <w:rPr>
          <w:color w:val="000000" w:themeColor="text1"/>
          <w:sz w:val="32"/>
          <w:szCs w:val="32"/>
        </w:rPr>
        <w:t>ч</w:t>
      </w:r>
      <w:r w:rsidRPr="008E3F49">
        <w:rPr>
          <w:color w:val="000000" w:themeColor="text1"/>
          <w:sz w:val="32"/>
          <w:szCs w:val="32"/>
        </w:rPr>
        <w:t xml:space="preserve">реждений, аптек, организаций или образовательных учреждений. </w:t>
      </w:r>
    </w:p>
    <w:p w:rsidR="00276EAF" w:rsidRPr="008E3F49" w:rsidRDefault="00276EAF" w:rsidP="00276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  <w:t>Качественно выполненная дипломная работа должна свидетел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ь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ствовать об умении студента: четко формулировать проблему и оц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нивать степень ее актуальности; обосновать выбранные методы р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шения поставленных задач; самостоятельно работать с литературой и другими информационно-справочными материалами; отбирать ну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ные сведения, анализировать и интерпретировать их, а также пре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ставлять их в графической или иной иллюстративной форме; делать обоснованные выводы, давать практические рекомендации (в соо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ветствующих случаях); излагать свои мысли грамотно, литературным языком; правильно оформлять работу.</w:t>
      </w:r>
    </w:p>
    <w:p w:rsidR="00276EAF" w:rsidRPr="008E3F49" w:rsidRDefault="00276EAF" w:rsidP="00276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  <w:t>Выпускная квалификационная работа может быть выполнена в виде научно-практического исследования, наглядного пособия на о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нове учебно-методической работы, демонстрационной модели (для студентов специальности "Стоматология ортопедическая").</w:t>
      </w:r>
    </w:p>
    <w:p w:rsidR="00276EAF" w:rsidRPr="008E3F49" w:rsidRDefault="00276EAF" w:rsidP="00276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  <w:t>Таким образом, дипломная работа - это завершенное исследов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ние, основанное на изучении одной из актуальных проблем медиц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ны среднего звена, содержащее самостоятельное решение частной научно-исследовательской или практической задачи.</w:t>
      </w:r>
    </w:p>
    <w:p w:rsidR="0017616B" w:rsidRPr="008E3F49" w:rsidRDefault="000B19CA" w:rsidP="000B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При написании ВКР преследуются следующие цели:</w:t>
      </w:r>
    </w:p>
    <w:p w:rsidR="0017616B" w:rsidRPr="00912A11" w:rsidRDefault="000B19CA" w:rsidP="00912A11">
      <w:pPr>
        <w:pStyle w:val="a3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12A11">
        <w:rPr>
          <w:rFonts w:ascii="Times New Roman" w:hAnsi="Times New Roman" w:cs="Times New Roman"/>
          <w:sz w:val="32"/>
          <w:szCs w:val="32"/>
        </w:rPr>
        <w:t>с</w:t>
      </w:r>
      <w:r w:rsidR="005D690A" w:rsidRPr="00912A11">
        <w:rPr>
          <w:rFonts w:ascii="Times New Roman" w:hAnsi="Times New Roman" w:cs="Times New Roman"/>
          <w:sz w:val="32"/>
          <w:szCs w:val="32"/>
        </w:rPr>
        <w:t>истематизация, закрепление и расширение теоретических и практических знаний по специальности и применение этих знаний при решении конкретных практических задач</w:t>
      </w:r>
      <w:r w:rsidRPr="00912A11">
        <w:rPr>
          <w:rFonts w:ascii="Times New Roman" w:hAnsi="Times New Roman" w:cs="Times New Roman"/>
          <w:sz w:val="32"/>
          <w:szCs w:val="32"/>
        </w:rPr>
        <w:t>;</w:t>
      </w:r>
    </w:p>
    <w:p w:rsidR="005D690A" w:rsidRPr="00912A11" w:rsidRDefault="000B19CA" w:rsidP="00912A11">
      <w:pPr>
        <w:pStyle w:val="a3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12A11">
        <w:rPr>
          <w:rFonts w:ascii="Times New Roman" w:hAnsi="Times New Roman" w:cs="Times New Roman"/>
          <w:sz w:val="32"/>
          <w:szCs w:val="32"/>
        </w:rPr>
        <w:lastRenderedPageBreak/>
        <w:t>р</w:t>
      </w:r>
      <w:r w:rsidR="005D690A" w:rsidRPr="00912A11">
        <w:rPr>
          <w:rFonts w:ascii="Times New Roman" w:hAnsi="Times New Roman" w:cs="Times New Roman"/>
          <w:sz w:val="32"/>
          <w:szCs w:val="32"/>
        </w:rPr>
        <w:t>азвитие навыков ведения самостоятельной работы и овл</w:t>
      </w:r>
      <w:r w:rsidR="005D690A" w:rsidRPr="00912A11">
        <w:rPr>
          <w:rFonts w:ascii="Times New Roman" w:hAnsi="Times New Roman" w:cs="Times New Roman"/>
          <w:sz w:val="32"/>
          <w:szCs w:val="32"/>
        </w:rPr>
        <w:t>а</w:t>
      </w:r>
      <w:r w:rsidR="005D690A" w:rsidRPr="00912A11">
        <w:rPr>
          <w:rFonts w:ascii="Times New Roman" w:hAnsi="Times New Roman" w:cs="Times New Roman"/>
          <w:sz w:val="32"/>
          <w:szCs w:val="32"/>
        </w:rPr>
        <w:t>дение методикой исследования при решении разрабатываемых в д</w:t>
      </w:r>
      <w:r w:rsidR="005D690A" w:rsidRPr="00912A11">
        <w:rPr>
          <w:rFonts w:ascii="Times New Roman" w:hAnsi="Times New Roman" w:cs="Times New Roman"/>
          <w:sz w:val="32"/>
          <w:szCs w:val="32"/>
        </w:rPr>
        <w:t>и</w:t>
      </w:r>
      <w:r w:rsidR="005D690A" w:rsidRPr="00912A11">
        <w:rPr>
          <w:rFonts w:ascii="Times New Roman" w:hAnsi="Times New Roman" w:cs="Times New Roman"/>
          <w:sz w:val="32"/>
          <w:szCs w:val="32"/>
        </w:rPr>
        <w:t>пломной работе проблем и вопросов</w:t>
      </w:r>
      <w:r w:rsidRPr="00912A11">
        <w:rPr>
          <w:rFonts w:ascii="Times New Roman" w:hAnsi="Times New Roman" w:cs="Times New Roman"/>
          <w:sz w:val="32"/>
          <w:szCs w:val="32"/>
        </w:rPr>
        <w:t>;</w:t>
      </w:r>
    </w:p>
    <w:p w:rsidR="005D690A" w:rsidRPr="00912A11" w:rsidRDefault="000B19CA" w:rsidP="00912A11">
      <w:pPr>
        <w:pStyle w:val="a3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12A11">
        <w:rPr>
          <w:rFonts w:ascii="Times New Roman" w:hAnsi="Times New Roman" w:cs="Times New Roman"/>
          <w:sz w:val="32"/>
          <w:szCs w:val="32"/>
        </w:rPr>
        <w:t>в</w:t>
      </w:r>
      <w:r w:rsidR="005D690A" w:rsidRPr="00912A11">
        <w:rPr>
          <w:rFonts w:ascii="Times New Roman" w:hAnsi="Times New Roman" w:cs="Times New Roman"/>
          <w:sz w:val="32"/>
          <w:szCs w:val="32"/>
        </w:rPr>
        <w:t>ыяснение степени профессиональной подготовленности выпускника для самостоятельной работы.</w:t>
      </w:r>
    </w:p>
    <w:p w:rsidR="005D690A" w:rsidRPr="008E3F49" w:rsidRDefault="000B19CA" w:rsidP="000B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Задачами ВКР являются:</w:t>
      </w:r>
    </w:p>
    <w:p w:rsidR="005D690A" w:rsidRPr="00912A11" w:rsidRDefault="000B19CA" w:rsidP="00912A11">
      <w:pPr>
        <w:pStyle w:val="a3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12A11">
        <w:rPr>
          <w:rFonts w:ascii="Times New Roman" w:hAnsi="Times New Roman" w:cs="Times New Roman"/>
          <w:sz w:val="32"/>
          <w:szCs w:val="32"/>
        </w:rPr>
        <w:t>п</w:t>
      </w:r>
      <w:r w:rsidR="005D690A" w:rsidRPr="00912A11">
        <w:rPr>
          <w:rFonts w:ascii="Times New Roman" w:hAnsi="Times New Roman" w:cs="Times New Roman"/>
          <w:sz w:val="32"/>
          <w:szCs w:val="32"/>
        </w:rPr>
        <w:t>оказать достаточный уровень общенаучной и специальной подготовки выпускника, его способность и умение применять теор</w:t>
      </w:r>
      <w:r w:rsidR="005D690A" w:rsidRPr="00912A11">
        <w:rPr>
          <w:rFonts w:ascii="Times New Roman" w:hAnsi="Times New Roman" w:cs="Times New Roman"/>
          <w:sz w:val="32"/>
          <w:szCs w:val="32"/>
        </w:rPr>
        <w:t>е</w:t>
      </w:r>
      <w:r w:rsidR="005D690A" w:rsidRPr="00912A11">
        <w:rPr>
          <w:rFonts w:ascii="Times New Roman" w:hAnsi="Times New Roman" w:cs="Times New Roman"/>
          <w:sz w:val="32"/>
          <w:szCs w:val="32"/>
        </w:rPr>
        <w:t>тические и практические знания при решении конкретных задач, стоящих перед специалистом в современных условиях</w:t>
      </w:r>
      <w:r w:rsidRPr="00912A11">
        <w:rPr>
          <w:rFonts w:ascii="Times New Roman" w:hAnsi="Times New Roman" w:cs="Times New Roman"/>
          <w:sz w:val="32"/>
          <w:szCs w:val="32"/>
        </w:rPr>
        <w:t>;</w:t>
      </w:r>
    </w:p>
    <w:p w:rsidR="005D690A" w:rsidRPr="00912A11" w:rsidRDefault="000B19CA" w:rsidP="00912A11">
      <w:pPr>
        <w:pStyle w:val="a3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12A11">
        <w:rPr>
          <w:rFonts w:ascii="Times New Roman" w:hAnsi="Times New Roman" w:cs="Times New Roman"/>
          <w:sz w:val="32"/>
          <w:szCs w:val="32"/>
        </w:rPr>
        <w:t>п</w:t>
      </w:r>
      <w:r w:rsidR="00C17849" w:rsidRPr="00912A11">
        <w:rPr>
          <w:rFonts w:ascii="Times New Roman" w:hAnsi="Times New Roman" w:cs="Times New Roman"/>
          <w:sz w:val="32"/>
          <w:szCs w:val="32"/>
        </w:rPr>
        <w:t>оказать умение разработать программу исследования, включающую формулировку проблемы, определение объекта, пре</w:t>
      </w:r>
      <w:r w:rsidR="00C17849" w:rsidRPr="00912A11">
        <w:rPr>
          <w:rFonts w:ascii="Times New Roman" w:hAnsi="Times New Roman" w:cs="Times New Roman"/>
          <w:sz w:val="32"/>
          <w:szCs w:val="32"/>
        </w:rPr>
        <w:t>д</w:t>
      </w:r>
      <w:r w:rsidR="00C17849" w:rsidRPr="00912A11">
        <w:rPr>
          <w:rFonts w:ascii="Times New Roman" w:hAnsi="Times New Roman" w:cs="Times New Roman"/>
          <w:sz w:val="32"/>
          <w:szCs w:val="32"/>
        </w:rPr>
        <w:t>мета, задач и методов исследования</w:t>
      </w:r>
      <w:r w:rsidRPr="00912A11">
        <w:rPr>
          <w:rFonts w:ascii="Times New Roman" w:hAnsi="Times New Roman" w:cs="Times New Roman"/>
          <w:sz w:val="32"/>
          <w:szCs w:val="32"/>
        </w:rPr>
        <w:t>;</w:t>
      </w:r>
    </w:p>
    <w:p w:rsidR="00C17849" w:rsidRPr="00912A11" w:rsidRDefault="000B19CA" w:rsidP="00912A11">
      <w:pPr>
        <w:pStyle w:val="a3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12A11">
        <w:rPr>
          <w:rFonts w:ascii="Times New Roman" w:hAnsi="Times New Roman" w:cs="Times New Roman"/>
          <w:sz w:val="32"/>
          <w:szCs w:val="32"/>
        </w:rPr>
        <w:t>п</w:t>
      </w:r>
      <w:r w:rsidR="00C17849" w:rsidRPr="00912A11">
        <w:rPr>
          <w:rFonts w:ascii="Times New Roman" w:hAnsi="Times New Roman" w:cs="Times New Roman"/>
          <w:sz w:val="32"/>
          <w:szCs w:val="32"/>
        </w:rPr>
        <w:t>оказать способность к анализу источников по теме с обобщениями и выводами, сопоставлениями и оценкой различных точек зрения</w:t>
      </w:r>
      <w:r w:rsidRPr="00912A11">
        <w:rPr>
          <w:rFonts w:ascii="Times New Roman" w:hAnsi="Times New Roman" w:cs="Times New Roman"/>
          <w:sz w:val="32"/>
          <w:szCs w:val="32"/>
        </w:rPr>
        <w:t>;</w:t>
      </w:r>
    </w:p>
    <w:p w:rsidR="00905E54" w:rsidRPr="00912A11" w:rsidRDefault="000B19CA" w:rsidP="00912A11">
      <w:pPr>
        <w:pStyle w:val="a3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12A11">
        <w:rPr>
          <w:rFonts w:ascii="Times New Roman" w:hAnsi="Times New Roman" w:cs="Times New Roman"/>
          <w:sz w:val="32"/>
          <w:szCs w:val="32"/>
        </w:rPr>
        <w:t>п</w:t>
      </w:r>
      <w:r w:rsidR="00C17849" w:rsidRPr="00912A11">
        <w:rPr>
          <w:rFonts w:ascii="Times New Roman" w:hAnsi="Times New Roman" w:cs="Times New Roman"/>
          <w:sz w:val="32"/>
          <w:szCs w:val="32"/>
        </w:rPr>
        <w:t>оказать умение систематизировать и анализировать пол</w:t>
      </w:r>
      <w:r w:rsidR="00C17849" w:rsidRPr="00912A11">
        <w:rPr>
          <w:rFonts w:ascii="Times New Roman" w:hAnsi="Times New Roman" w:cs="Times New Roman"/>
          <w:sz w:val="32"/>
          <w:szCs w:val="32"/>
        </w:rPr>
        <w:t>у</w:t>
      </w:r>
      <w:r w:rsidR="00C17849" w:rsidRPr="00912A11">
        <w:rPr>
          <w:rFonts w:ascii="Times New Roman" w:hAnsi="Times New Roman" w:cs="Times New Roman"/>
          <w:sz w:val="32"/>
          <w:szCs w:val="32"/>
        </w:rPr>
        <w:t>ченные собственные научные данные.</w:t>
      </w:r>
    </w:p>
    <w:p w:rsidR="004925B2" w:rsidRPr="008E3F49" w:rsidRDefault="004925B2" w:rsidP="005F6A93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pacing w:val="-9"/>
          <w:sz w:val="32"/>
          <w:szCs w:val="32"/>
        </w:rPr>
      </w:pPr>
      <w:r w:rsidRPr="008E3F49">
        <w:rPr>
          <w:rFonts w:ascii="Times New Roman" w:hAnsi="Times New Roman" w:cs="Times New Roman"/>
          <w:b/>
          <w:bCs/>
          <w:spacing w:val="-9"/>
          <w:sz w:val="32"/>
          <w:szCs w:val="32"/>
        </w:rPr>
        <w:t>Структура дипломной работы</w:t>
      </w:r>
    </w:p>
    <w:p w:rsidR="004925B2" w:rsidRPr="008E3F49" w:rsidRDefault="004925B2" w:rsidP="005F6A9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E3F49">
        <w:rPr>
          <w:rFonts w:ascii="Times New Roman" w:hAnsi="Times New Roman" w:cs="Times New Roman"/>
          <w:bCs/>
          <w:spacing w:val="-9"/>
          <w:sz w:val="32"/>
          <w:szCs w:val="32"/>
        </w:rPr>
        <w:tab/>
      </w:r>
      <w:r w:rsidRPr="008E3F49">
        <w:rPr>
          <w:rFonts w:ascii="Times New Roman" w:hAnsi="Times New Roman" w:cs="Times New Roman"/>
          <w:b/>
          <w:bCs/>
          <w:sz w:val="32"/>
          <w:szCs w:val="32"/>
        </w:rPr>
        <w:t>1.</w:t>
      </w:r>
      <w:r w:rsidRPr="008E3F4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E3F49">
        <w:rPr>
          <w:rFonts w:ascii="Times New Roman" w:hAnsi="Times New Roman" w:cs="Times New Roman"/>
          <w:b/>
          <w:bCs/>
          <w:sz w:val="32"/>
          <w:szCs w:val="32"/>
        </w:rPr>
        <w:t>Титульный лист.</w:t>
      </w:r>
      <w:r w:rsidRPr="008E3F49">
        <w:rPr>
          <w:rFonts w:ascii="Times New Roman" w:hAnsi="Times New Roman" w:cs="Times New Roman"/>
          <w:bCs/>
          <w:sz w:val="32"/>
          <w:szCs w:val="32"/>
        </w:rPr>
        <w:t xml:space="preserve"> На титульном листе указывается наимен</w:t>
      </w:r>
      <w:r w:rsidRPr="008E3F49">
        <w:rPr>
          <w:rFonts w:ascii="Times New Roman" w:hAnsi="Times New Roman" w:cs="Times New Roman"/>
          <w:bCs/>
          <w:sz w:val="32"/>
          <w:szCs w:val="32"/>
        </w:rPr>
        <w:t>о</w:t>
      </w:r>
      <w:r w:rsidRPr="008E3F49">
        <w:rPr>
          <w:rFonts w:ascii="Times New Roman" w:hAnsi="Times New Roman" w:cs="Times New Roman"/>
          <w:bCs/>
          <w:sz w:val="32"/>
          <w:szCs w:val="32"/>
        </w:rPr>
        <w:t>вание министерства; учебного заведения; фамилия, имя, отчество студента; название темы и код специальности; фамилия, имя, отчес</w:t>
      </w:r>
      <w:r w:rsidRPr="008E3F49">
        <w:rPr>
          <w:rFonts w:ascii="Times New Roman" w:hAnsi="Times New Roman" w:cs="Times New Roman"/>
          <w:bCs/>
          <w:sz w:val="32"/>
          <w:szCs w:val="32"/>
        </w:rPr>
        <w:t>т</w:t>
      </w:r>
      <w:r w:rsidRPr="008E3F49">
        <w:rPr>
          <w:rFonts w:ascii="Times New Roman" w:hAnsi="Times New Roman" w:cs="Times New Roman"/>
          <w:bCs/>
          <w:sz w:val="32"/>
          <w:szCs w:val="32"/>
        </w:rPr>
        <w:t>во руководителя</w:t>
      </w:r>
      <w:r w:rsidR="005F6A93" w:rsidRPr="008E3F4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5F6A93"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(Приложение </w:t>
      </w:r>
      <w:r w:rsidR="00905E5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5</w:t>
      </w:r>
      <w:r w:rsidR="005F6A93"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</w:t>
      </w:r>
      <w:r w:rsidRPr="008E3F49">
        <w:rPr>
          <w:rFonts w:ascii="Times New Roman" w:hAnsi="Times New Roman" w:cs="Times New Roman"/>
          <w:bCs/>
          <w:sz w:val="32"/>
          <w:szCs w:val="32"/>
        </w:rPr>
        <w:t xml:space="preserve">.  </w:t>
      </w:r>
    </w:p>
    <w:p w:rsidR="005F6A93" w:rsidRPr="008E3F49" w:rsidRDefault="005F6A93" w:rsidP="005F6A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 w:rsidRPr="008E3F49">
        <w:rPr>
          <w:rFonts w:ascii="Times New Roman" w:hAnsi="Times New Roman" w:cs="Times New Roman"/>
          <w:b/>
          <w:bCs/>
          <w:sz w:val="32"/>
          <w:szCs w:val="32"/>
        </w:rPr>
        <w:t>2.</w:t>
      </w:r>
      <w:r w:rsidRPr="008E3F4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E3F49">
        <w:rPr>
          <w:rFonts w:ascii="Times New Roman" w:hAnsi="Times New Roman" w:cs="Times New Roman"/>
          <w:b/>
          <w:bCs/>
          <w:sz w:val="32"/>
          <w:szCs w:val="32"/>
        </w:rPr>
        <w:t>Содержание.</w:t>
      </w:r>
      <w:r w:rsidRPr="008E3F49">
        <w:rPr>
          <w:rFonts w:ascii="Times New Roman" w:hAnsi="Times New Roman" w:cs="Times New Roman"/>
          <w:bCs/>
          <w:sz w:val="32"/>
          <w:szCs w:val="32"/>
        </w:rPr>
        <w:t xml:space="preserve"> Указатель заголовков включает в себя все ра</w:t>
      </w:r>
      <w:r w:rsidRPr="008E3F49">
        <w:rPr>
          <w:rFonts w:ascii="Times New Roman" w:hAnsi="Times New Roman" w:cs="Times New Roman"/>
          <w:bCs/>
          <w:sz w:val="32"/>
          <w:szCs w:val="32"/>
        </w:rPr>
        <w:t>з</w:t>
      </w:r>
      <w:r w:rsidRPr="008E3F49">
        <w:rPr>
          <w:rFonts w:ascii="Times New Roman" w:hAnsi="Times New Roman" w:cs="Times New Roman"/>
          <w:bCs/>
          <w:sz w:val="32"/>
          <w:szCs w:val="32"/>
        </w:rPr>
        <w:t>делы дипломной работы. В оглавлении рубрики должны точно соо</w:t>
      </w:r>
      <w:r w:rsidRPr="008E3F49">
        <w:rPr>
          <w:rFonts w:ascii="Times New Roman" w:hAnsi="Times New Roman" w:cs="Times New Roman"/>
          <w:bCs/>
          <w:sz w:val="32"/>
          <w:szCs w:val="32"/>
        </w:rPr>
        <w:t>т</w:t>
      </w:r>
      <w:r w:rsidRPr="008E3F49">
        <w:rPr>
          <w:rFonts w:ascii="Times New Roman" w:hAnsi="Times New Roman" w:cs="Times New Roman"/>
          <w:bCs/>
          <w:sz w:val="32"/>
          <w:szCs w:val="32"/>
        </w:rPr>
        <w:t>ветствовать заголовкам текста, взаиморасположение рубрик должно правильно отражать последовательность и соподчиненность их в те</w:t>
      </w:r>
      <w:r w:rsidRPr="008E3F49">
        <w:rPr>
          <w:rFonts w:ascii="Times New Roman" w:hAnsi="Times New Roman" w:cs="Times New Roman"/>
          <w:bCs/>
          <w:sz w:val="32"/>
          <w:szCs w:val="32"/>
        </w:rPr>
        <w:t>к</w:t>
      </w:r>
      <w:r w:rsidRPr="008E3F49">
        <w:rPr>
          <w:rFonts w:ascii="Times New Roman" w:hAnsi="Times New Roman" w:cs="Times New Roman"/>
          <w:bCs/>
          <w:sz w:val="32"/>
          <w:szCs w:val="32"/>
        </w:rPr>
        <w:t>сте. В конце каждой графы оглавления проставляется номер стран</w:t>
      </w:r>
      <w:r w:rsidRPr="008E3F49">
        <w:rPr>
          <w:rFonts w:ascii="Times New Roman" w:hAnsi="Times New Roman" w:cs="Times New Roman"/>
          <w:bCs/>
          <w:sz w:val="32"/>
          <w:szCs w:val="32"/>
        </w:rPr>
        <w:t>и</w:t>
      </w:r>
      <w:r w:rsidRPr="008E3F49">
        <w:rPr>
          <w:rFonts w:ascii="Times New Roman" w:hAnsi="Times New Roman" w:cs="Times New Roman"/>
          <w:bCs/>
          <w:sz w:val="32"/>
          <w:szCs w:val="32"/>
        </w:rPr>
        <w:t xml:space="preserve">цы, на которой напечатан данный заголовок в тексте 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(Приложение </w:t>
      </w:r>
      <w:r w:rsidR="00905E5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6</w:t>
      </w:r>
      <w:r w:rsidRPr="008E3F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</w:t>
      </w:r>
      <w:r w:rsidRPr="008E3F49">
        <w:rPr>
          <w:rFonts w:ascii="Times New Roman" w:hAnsi="Times New Roman" w:cs="Times New Roman"/>
          <w:bCs/>
          <w:sz w:val="32"/>
          <w:szCs w:val="32"/>
        </w:rPr>
        <w:t xml:space="preserve">.  </w:t>
      </w:r>
    </w:p>
    <w:p w:rsidR="005F6A93" w:rsidRPr="008E3F49" w:rsidRDefault="005F6A93" w:rsidP="005F6A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bCs/>
          <w:sz w:val="32"/>
          <w:szCs w:val="32"/>
        </w:rPr>
        <w:tab/>
      </w:r>
      <w:r w:rsidRPr="008E3F49">
        <w:rPr>
          <w:rFonts w:ascii="Times New Roman" w:hAnsi="Times New Roman" w:cs="Times New Roman"/>
          <w:b/>
          <w:bCs/>
          <w:sz w:val="32"/>
          <w:szCs w:val="32"/>
        </w:rPr>
        <w:t>3.</w:t>
      </w:r>
      <w:r w:rsidRPr="008E3F4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E3F49">
        <w:rPr>
          <w:rFonts w:ascii="Times New Roman" w:hAnsi="Times New Roman" w:cs="Times New Roman"/>
          <w:b/>
          <w:bCs/>
          <w:sz w:val="32"/>
          <w:szCs w:val="32"/>
        </w:rPr>
        <w:t>Введение.</w:t>
      </w:r>
      <w:r w:rsidRPr="008E3F4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E3F49">
        <w:rPr>
          <w:rFonts w:ascii="Times New Roman" w:hAnsi="Times New Roman" w:cs="Times New Roman"/>
          <w:sz w:val="32"/>
          <w:szCs w:val="32"/>
        </w:rPr>
        <w:t>Введение отражает: актуальность, цель, задачи, объект, предмет исследования, а также указание базы исследования для работ экспериментального характера</w:t>
      </w:r>
      <w:r w:rsidR="00A711AC" w:rsidRPr="008E3F49">
        <w:rPr>
          <w:rFonts w:ascii="Times New Roman" w:hAnsi="Times New Roman" w:cs="Times New Roman"/>
          <w:sz w:val="32"/>
          <w:szCs w:val="32"/>
        </w:rPr>
        <w:t>.</w:t>
      </w:r>
      <w:r w:rsidR="00C32991" w:rsidRPr="008E3F4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i/>
          <w:sz w:val="32"/>
          <w:szCs w:val="32"/>
        </w:rPr>
        <w:t>Актуальность</w:t>
      </w:r>
      <w:r w:rsidRPr="008E3F49">
        <w:rPr>
          <w:rFonts w:ascii="Times New Roman" w:hAnsi="Times New Roman" w:cs="Times New Roman"/>
          <w:sz w:val="32"/>
          <w:szCs w:val="32"/>
        </w:rPr>
        <w:t xml:space="preserve"> - это значимость исследования в настоящее вр</w:t>
      </w:r>
      <w:r w:rsidRPr="008E3F49">
        <w:rPr>
          <w:rFonts w:ascii="Times New Roman" w:hAnsi="Times New Roman" w:cs="Times New Roman"/>
          <w:sz w:val="32"/>
          <w:szCs w:val="32"/>
        </w:rPr>
        <w:t>е</w:t>
      </w:r>
      <w:r w:rsidRPr="008E3F49">
        <w:rPr>
          <w:rFonts w:ascii="Times New Roman" w:hAnsi="Times New Roman" w:cs="Times New Roman"/>
          <w:sz w:val="32"/>
          <w:szCs w:val="32"/>
        </w:rPr>
        <w:t>мя.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Доказательство актуальности можно выполнить по следующей схеме: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- выделить проблему исследования и подтвердить цифрами и фактами ее существование в настоящее время; 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lastRenderedPageBreak/>
        <w:t>-  объяснить, почему именно сейчас важно решать данную пр</w:t>
      </w:r>
      <w:r w:rsidRPr="008E3F49">
        <w:rPr>
          <w:rFonts w:ascii="Times New Roman" w:hAnsi="Times New Roman" w:cs="Times New Roman"/>
          <w:sz w:val="32"/>
          <w:szCs w:val="32"/>
        </w:rPr>
        <w:t>о</w:t>
      </w:r>
      <w:r w:rsidRPr="008E3F49">
        <w:rPr>
          <w:rFonts w:ascii="Times New Roman" w:hAnsi="Times New Roman" w:cs="Times New Roman"/>
          <w:sz w:val="32"/>
          <w:szCs w:val="32"/>
        </w:rPr>
        <w:t>блему;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- кратко представить существующие в научной литературе с</w:t>
      </w:r>
      <w:r w:rsidRPr="008E3F49">
        <w:rPr>
          <w:rFonts w:ascii="Times New Roman" w:hAnsi="Times New Roman" w:cs="Times New Roman"/>
          <w:sz w:val="32"/>
          <w:szCs w:val="32"/>
        </w:rPr>
        <w:t>о</w:t>
      </w:r>
      <w:r w:rsidRPr="008E3F49">
        <w:rPr>
          <w:rFonts w:ascii="Times New Roman" w:hAnsi="Times New Roman" w:cs="Times New Roman"/>
          <w:sz w:val="32"/>
          <w:szCs w:val="32"/>
        </w:rPr>
        <w:t>временные точки зрения на решение данной проблемы, указав, кто конкретно занимался этим вопросом (фамилии авторов наиболее и</w:t>
      </w:r>
      <w:r w:rsidRPr="008E3F49">
        <w:rPr>
          <w:rFonts w:ascii="Times New Roman" w:hAnsi="Times New Roman" w:cs="Times New Roman"/>
          <w:sz w:val="32"/>
          <w:szCs w:val="32"/>
        </w:rPr>
        <w:t>н</w:t>
      </w:r>
      <w:r w:rsidRPr="008E3F49">
        <w:rPr>
          <w:rFonts w:ascii="Times New Roman" w:hAnsi="Times New Roman" w:cs="Times New Roman"/>
          <w:sz w:val="32"/>
          <w:szCs w:val="32"/>
        </w:rPr>
        <w:t>тересных публикаций);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- объяснить, какой точки зрения придерживается автор и поч</w:t>
      </w:r>
      <w:r w:rsidRPr="008E3F49">
        <w:rPr>
          <w:rFonts w:ascii="Times New Roman" w:hAnsi="Times New Roman" w:cs="Times New Roman"/>
          <w:sz w:val="32"/>
          <w:szCs w:val="32"/>
        </w:rPr>
        <w:t>е</w:t>
      </w:r>
      <w:r w:rsidRPr="008E3F49">
        <w:rPr>
          <w:rFonts w:ascii="Times New Roman" w:hAnsi="Times New Roman" w:cs="Times New Roman"/>
          <w:sz w:val="32"/>
          <w:szCs w:val="32"/>
        </w:rPr>
        <w:t xml:space="preserve">му; 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- что конкретно собирается предпринять для подтверждения ее истинности. 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Обоснование целесообразности работы может заключаться в том, что: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- ещѐ нет (или недостаточно) исследований по подобной темат</w:t>
      </w:r>
      <w:r w:rsidRPr="008E3F49">
        <w:rPr>
          <w:rFonts w:ascii="Times New Roman" w:hAnsi="Times New Roman" w:cs="Times New Roman"/>
          <w:sz w:val="32"/>
          <w:szCs w:val="32"/>
        </w:rPr>
        <w:t>и</w:t>
      </w:r>
      <w:r w:rsidRPr="008E3F49">
        <w:rPr>
          <w:rFonts w:ascii="Times New Roman" w:hAnsi="Times New Roman" w:cs="Times New Roman"/>
          <w:sz w:val="32"/>
          <w:szCs w:val="32"/>
        </w:rPr>
        <w:t>ке (мало публикаций в научных журналах, и т. д.);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- существуют противоречивые научные факты, полученные ра</w:t>
      </w:r>
      <w:r w:rsidRPr="008E3F49">
        <w:rPr>
          <w:rFonts w:ascii="Times New Roman" w:hAnsi="Times New Roman" w:cs="Times New Roman"/>
          <w:sz w:val="32"/>
          <w:szCs w:val="32"/>
        </w:rPr>
        <w:t>з</w:t>
      </w:r>
      <w:r w:rsidRPr="008E3F49">
        <w:rPr>
          <w:rFonts w:ascii="Times New Roman" w:hAnsi="Times New Roman" w:cs="Times New Roman"/>
          <w:sz w:val="32"/>
          <w:szCs w:val="32"/>
        </w:rPr>
        <w:t>ными исследователями;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- исследования есть, но не отражены именно те стороны, кот</w:t>
      </w:r>
      <w:r w:rsidRPr="008E3F49">
        <w:rPr>
          <w:rFonts w:ascii="Times New Roman" w:hAnsi="Times New Roman" w:cs="Times New Roman"/>
          <w:sz w:val="32"/>
          <w:szCs w:val="32"/>
        </w:rPr>
        <w:t>о</w:t>
      </w:r>
      <w:r w:rsidRPr="008E3F49">
        <w:rPr>
          <w:rFonts w:ascii="Times New Roman" w:hAnsi="Times New Roman" w:cs="Times New Roman"/>
          <w:sz w:val="32"/>
          <w:szCs w:val="32"/>
        </w:rPr>
        <w:t xml:space="preserve">рые собирается рассмотреть автор дипломной работы; 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- есть исследования, но изменилось время, получены новые н</w:t>
      </w:r>
      <w:r w:rsidRPr="008E3F49">
        <w:rPr>
          <w:rFonts w:ascii="Times New Roman" w:hAnsi="Times New Roman" w:cs="Times New Roman"/>
          <w:sz w:val="32"/>
          <w:szCs w:val="32"/>
        </w:rPr>
        <w:t>а</w:t>
      </w:r>
      <w:r w:rsidRPr="008E3F49">
        <w:rPr>
          <w:rFonts w:ascii="Times New Roman" w:hAnsi="Times New Roman" w:cs="Times New Roman"/>
          <w:sz w:val="32"/>
          <w:szCs w:val="32"/>
        </w:rPr>
        <w:t xml:space="preserve">учные факты, новые научные теории; 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- стоит задача обобщения и сопоставления фактов, полученных в разных отраслях; 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- объем знаний автора в этой области недостаточен, а практика постоянно ставит вопросы, однозначных ответов на которые пока нет.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E3F49">
        <w:rPr>
          <w:rFonts w:ascii="Times New Roman" w:hAnsi="Times New Roman" w:cs="Times New Roman"/>
          <w:i/>
          <w:iCs/>
          <w:sz w:val="32"/>
          <w:szCs w:val="32"/>
        </w:rPr>
        <w:t xml:space="preserve">Объект исследования </w:t>
      </w:r>
      <w:r w:rsidRPr="008E3F49">
        <w:rPr>
          <w:rFonts w:ascii="Times New Roman" w:hAnsi="Times New Roman" w:cs="Times New Roman"/>
          <w:sz w:val="32"/>
          <w:szCs w:val="32"/>
        </w:rPr>
        <w:t>- это то, на что направлен процесс позн</w:t>
      </w:r>
      <w:r w:rsidRPr="008E3F49">
        <w:rPr>
          <w:rFonts w:ascii="Times New Roman" w:hAnsi="Times New Roman" w:cs="Times New Roman"/>
          <w:sz w:val="32"/>
          <w:szCs w:val="32"/>
        </w:rPr>
        <w:t>а</w:t>
      </w:r>
      <w:r w:rsidRPr="008E3F49">
        <w:rPr>
          <w:rFonts w:ascii="Times New Roman" w:hAnsi="Times New Roman" w:cs="Times New Roman"/>
          <w:sz w:val="32"/>
          <w:szCs w:val="32"/>
        </w:rPr>
        <w:t xml:space="preserve">ния. Научная область, которая изучается автором. </w:t>
      </w:r>
      <w:r w:rsidRPr="00B80B94">
        <w:rPr>
          <w:rFonts w:ascii="Times New Roman" w:hAnsi="Times New Roman" w:cs="Times New Roman"/>
          <w:iCs/>
          <w:sz w:val="32"/>
          <w:szCs w:val="32"/>
        </w:rPr>
        <w:t>Объектом</w:t>
      </w:r>
      <w:r w:rsidRPr="008E3F49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8E3F49">
        <w:rPr>
          <w:rFonts w:ascii="Times New Roman" w:hAnsi="Times New Roman" w:cs="Times New Roman"/>
          <w:sz w:val="32"/>
          <w:szCs w:val="32"/>
        </w:rPr>
        <w:t>исслед</w:t>
      </w:r>
      <w:r w:rsidRPr="008E3F49">
        <w:rPr>
          <w:rFonts w:ascii="Times New Roman" w:hAnsi="Times New Roman" w:cs="Times New Roman"/>
          <w:sz w:val="32"/>
          <w:szCs w:val="32"/>
        </w:rPr>
        <w:t>о</w:t>
      </w:r>
      <w:r w:rsidRPr="008E3F49">
        <w:rPr>
          <w:rFonts w:ascii="Times New Roman" w:hAnsi="Times New Roman" w:cs="Times New Roman"/>
          <w:sz w:val="32"/>
          <w:szCs w:val="32"/>
        </w:rPr>
        <w:t xml:space="preserve">вания являются </w:t>
      </w:r>
      <w:r w:rsidR="00B80B94">
        <w:rPr>
          <w:rFonts w:ascii="Times New Roman" w:hAnsi="Times New Roman" w:cs="Times New Roman"/>
          <w:iCs/>
          <w:sz w:val="32"/>
          <w:szCs w:val="32"/>
        </w:rPr>
        <w:t>явления, процессы, развитие и</w:t>
      </w:r>
      <w:r w:rsidRPr="008E3F49">
        <w:rPr>
          <w:rFonts w:ascii="Times New Roman" w:hAnsi="Times New Roman" w:cs="Times New Roman"/>
          <w:iCs/>
          <w:sz w:val="32"/>
          <w:szCs w:val="32"/>
        </w:rPr>
        <w:t xml:space="preserve"> формирование личн</w:t>
      </w:r>
      <w:r w:rsidRPr="008E3F49">
        <w:rPr>
          <w:rFonts w:ascii="Times New Roman" w:hAnsi="Times New Roman" w:cs="Times New Roman"/>
          <w:iCs/>
          <w:sz w:val="32"/>
          <w:szCs w:val="32"/>
        </w:rPr>
        <w:t>о</w:t>
      </w:r>
      <w:r w:rsidRPr="008E3F49">
        <w:rPr>
          <w:rFonts w:ascii="Times New Roman" w:hAnsi="Times New Roman" w:cs="Times New Roman"/>
          <w:iCs/>
          <w:sz w:val="32"/>
          <w:szCs w:val="32"/>
        </w:rPr>
        <w:t xml:space="preserve">сти, коллектива, качеств. 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i/>
          <w:iCs/>
          <w:sz w:val="32"/>
          <w:szCs w:val="32"/>
        </w:rPr>
        <w:t xml:space="preserve">Предмет </w:t>
      </w:r>
      <w:r w:rsidRPr="008E3F49">
        <w:rPr>
          <w:rFonts w:ascii="Times New Roman" w:hAnsi="Times New Roman" w:cs="Times New Roman"/>
          <w:sz w:val="32"/>
          <w:szCs w:val="32"/>
        </w:rPr>
        <w:t>исследования – одна из сторон объекта исследования, которой</w:t>
      </w:r>
      <w:r w:rsidR="00B80B94">
        <w:rPr>
          <w:rFonts w:ascii="Times New Roman" w:hAnsi="Times New Roman" w:cs="Times New Roman"/>
          <w:sz w:val="32"/>
          <w:szCs w:val="32"/>
        </w:rPr>
        <w:t>,</w:t>
      </w:r>
      <w:r w:rsidRPr="008E3F49">
        <w:rPr>
          <w:rFonts w:ascii="Times New Roman" w:hAnsi="Times New Roman" w:cs="Times New Roman"/>
          <w:sz w:val="32"/>
          <w:szCs w:val="32"/>
        </w:rPr>
        <w:t xml:space="preserve"> собственно, и посвящена работа. Объект является более ш</w:t>
      </w:r>
      <w:r w:rsidRPr="008E3F49">
        <w:rPr>
          <w:rFonts w:ascii="Times New Roman" w:hAnsi="Times New Roman" w:cs="Times New Roman"/>
          <w:sz w:val="32"/>
          <w:szCs w:val="32"/>
        </w:rPr>
        <w:t>и</w:t>
      </w:r>
      <w:r w:rsidRPr="008E3F49">
        <w:rPr>
          <w:rFonts w:ascii="Times New Roman" w:hAnsi="Times New Roman" w:cs="Times New Roman"/>
          <w:sz w:val="32"/>
          <w:szCs w:val="32"/>
        </w:rPr>
        <w:t xml:space="preserve">роким понятием, чем предмет. 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i/>
          <w:iCs/>
          <w:sz w:val="32"/>
          <w:szCs w:val="32"/>
        </w:rPr>
        <w:t xml:space="preserve">Цель </w:t>
      </w:r>
      <w:r w:rsidRPr="008E3F49">
        <w:rPr>
          <w:rFonts w:ascii="Times New Roman" w:hAnsi="Times New Roman" w:cs="Times New Roman"/>
          <w:sz w:val="32"/>
          <w:szCs w:val="32"/>
        </w:rPr>
        <w:t>- те научные и практические результаты, которые должны быть достигнуты в итоге проведения исследования. Результатом и</w:t>
      </w:r>
      <w:r w:rsidRPr="008E3F49">
        <w:rPr>
          <w:rFonts w:ascii="Times New Roman" w:hAnsi="Times New Roman" w:cs="Times New Roman"/>
          <w:sz w:val="32"/>
          <w:szCs w:val="32"/>
        </w:rPr>
        <w:t>с</w:t>
      </w:r>
      <w:r w:rsidRPr="008E3F49">
        <w:rPr>
          <w:rFonts w:ascii="Times New Roman" w:hAnsi="Times New Roman" w:cs="Times New Roman"/>
          <w:sz w:val="32"/>
          <w:szCs w:val="32"/>
        </w:rPr>
        <w:t>следований (</w:t>
      </w:r>
      <w:r w:rsidRPr="00B80B94">
        <w:rPr>
          <w:rFonts w:ascii="Times New Roman" w:hAnsi="Times New Roman" w:cs="Times New Roman"/>
          <w:iCs/>
          <w:sz w:val="32"/>
          <w:szCs w:val="32"/>
        </w:rPr>
        <w:t>целью</w:t>
      </w:r>
      <w:r w:rsidRPr="00B80B94">
        <w:rPr>
          <w:rFonts w:ascii="Times New Roman" w:hAnsi="Times New Roman" w:cs="Times New Roman"/>
          <w:sz w:val="32"/>
          <w:szCs w:val="32"/>
        </w:rPr>
        <w:t>)</w:t>
      </w:r>
      <w:r w:rsidRPr="008E3F49">
        <w:rPr>
          <w:rFonts w:ascii="Times New Roman" w:hAnsi="Times New Roman" w:cs="Times New Roman"/>
          <w:sz w:val="32"/>
          <w:szCs w:val="32"/>
        </w:rPr>
        <w:t xml:space="preserve"> может быть: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- выявление закономерности, условий, средств;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- обоснование или разработка идеи, модели, подхода типологии, рекомендаций, требований и т.д.;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- раскрытие, определение или уточнение, систематизация пон</w:t>
      </w:r>
      <w:r w:rsidRPr="008E3F49">
        <w:rPr>
          <w:rFonts w:ascii="Times New Roman" w:hAnsi="Times New Roman" w:cs="Times New Roman"/>
          <w:sz w:val="32"/>
          <w:szCs w:val="32"/>
        </w:rPr>
        <w:t>я</w:t>
      </w:r>
      <w:r w:rsidRPr="008E3F49">
        <w:rPr>
          <w:rFonts w:ascii="Times New Roman" w:hAnsi="Times New Roman" w:cs="Times New Roman"/>
          <w:sz w:val="32"/>
          <w:szCs w:val="32"/>
        </w:rPr>
        <w:t xml:space="preserve">тий, приемов. </w:t>
      </w:r>
    </w:p>
    <w:p w:rsidR="00C32991" w:rsidRPr="008E3F49" w:rsidRDefault="00C32991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lastRenderedPageBreak/>
        <w:t xml:space="preserve">Наиболее распространенными являются такие ключевые </w:t>
      </w:r>
      <w:r w:rsidR="007171C7" w:rsidRPr="008E3F49">
        <w:rPr>
          <w:rFonts w:ascii="Times New Roman" w:hAnsi="Times New Roman" w:cs="Times New Roman"/>
          <w:sz w:val="32"/>
          <w:szCs w:val="32"/>
        </w:rPr>
        <w:t>слова: обосновать, разработать, выявить, выяснить, раскрыть, определить, уточнить, систематизировать.</w:t>
      </w:r>
      <w:r w:rsidRPr="008E3F4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171C7" w:rsidRPr="008E3F49" w:rsidRDefault="007171C7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В соответствии с объектом, предметом и целью исследования автор формулирует </w:t>
      </w:r>
      <w:r w:rsidRPr="008E3F49">
        <w:rPr>
          <w:rFonts w:ascii="Times New Roman" w:hAnsi="Times New Roman" w:cs="Times New Roman"/>
          <w:i/>
          <w:sz w:val="32"/>
          <w:szCs w:val="32"/>
        </w:rPr>
        <w:t>задачи</w:t>
      </w:r>
      <w:r w:rsidRPr="008E3F49">
        <w:rPr>
          <w:rFonts w:ascii="Times New Roman" w:hAnsi="Times New Roman" w:cs="Times New Roman"/>
          <w:sz w:val="32"/>
          <w:szCs w:val="32"/>
        </w:rPr>
        <w:t>. В дипломной работе формулируется по 1-2 задачи для каждой главы.</w:t>
      </w:r>
    </w:p>
    <w:p w:rsidR="007171C7" w:rsidRPr="008E3F49" w:rsidRDefault="007171C7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i/>
          <w:sz w:val="32"/>
          <w:szCs w:val="32"/>
        </w:rPr>
        <w:t>Примеры задач для теоретической части исследования</w:t>
      </w:r>
      <w:r w:rsidRPr="008E3F49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7171C7" w:rsidRPr="008E3F49" w:rsidRDefault="007171C7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- изучить специальную литературу по проблеме исследования; </w:t>
      </w:r>
    </w:p>
    <w:p w:rsidR="007171C7" w:rsidRPr="008E3F49" w:rsidRDefault="007171C7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- проанализировать теоретические и экспериментальные работы по теме исследования.</w:t>
      </w:r>
    </w:p>
    <w:p w:rsidR="007171C7" w:rsidRPr="008E3F49" w:rsidRDefault="007171C7" w:rsidP="0071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i/>
          <w:sz w:val="32"/>
          <w:szCs w:val="32"/>
        </w:rPr>
        <w:t>Примеры задач для практической части исследования</w:t>
      </w:r>
      <w:r w:rsidRPr="008E3F49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B80B94" w:rsidRDefault="007171C7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Если проводится эксперимент: </w:t>
      </w:r>
    </w:p>
    <w:p w:rsidR="007171C7" w:rsidRPr="008E3F49" w:rsidRDefault="007171C7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- обработать и проанализировать теоретические результаты эк</w:t>
      </w:r>
      <w:r w:rsidRPr="008E3F49">
        <w:rPr>
          <w:rFonts w:ascii="Times New Roman" w:hAnsi="Times New Roman" w:cs="Times New Roman"/>
          <w:sz w:val="32"/>
          <w:szCs w:val="32"/>
        </w:rPr>
        <w:t>с</w:t>
      </w:r>
      <w:r w:rsidR="00B80B94">
        <w:rPr>
          <w:rFonts w:ascii="Times New Roman" w:hAnsi="Times New Roman" w:cs="Times New Roman"/>
          <w:sz w:val="32"/>
          <w:szCs w:val="32"/>
        </w:rPr>
        <w:t>перимента.</w:t>
      </w:r>
    </w:p>
    <w:p w:rsidR="00B80B94" w:rsidRDefault="007171C7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Если эксперимент не проводится: </w:t>
      </w:r>
    </w:p>
    <w:p w:rsidR="007171C7" w:rsidRPr="008E3F49" w:rsidRDefault="007171C7" w:rsidP="00C3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- обобщить </w:t>
      </w:r>
      <w:r w:rsidR="00866B5F" w:rsidRPr="008E3F49">
        <w:rPr>
          <w:rFonts w:ascii="Times New Roman" w:hAnsi="Times New Roman" w:cs="Times New Roman"/>
          <w:sz w:val="32"/>
          <w:szCs w:val="32"/>
        </w:rPr>
        <w:t xml:space="preserve">опыт </w:t>
      </w:r>
      <w:r w:rsidR="00B80B94">
        <w:rPr>
          <w:rFonts w:ascii="Times New Roman" w:hAnsi="Times New Roman" w:cs="Times New Roman"/>
          <w:sz w:val="32"/>
          <w:szCs w:val="32"/>
        </w:rPr>
        <w:t>работы по проблеме исследования.</w:t>
      </w:r>
    </w:p>
    <w:p w:rsidR="00866B5F" w:rsidRPr="008E3F49" w:rsidRDefault="00866B5F" w:rsidP="00866B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Во введении необходимо указать методы, которые автор испол</w:t>
      </w:r>
      <w:r w:rsidRPr="008E3F49">
        <w:rPr>
          <w:rFonts w:ascii="Times New Roman" w:hAnsi="Times New Roman" w:cs="Times New Roman"/>
          <w:sz w:val="32"/>
          <w:szCs w:val="32"/>
        </w:rPr>
        <w:t>ь</w:t>
      </w:r>
      <w:r w:rsidR="00B80B94">
        <w:rPr>
          <w:rFonts w:ascii="Times New Roman" w:hAnsi="Times New Roman" w:cs="Times New Roman"/>
          <w:sz w:val="32"/>
          <w:szCs w:val="32"/>
        </w:rPr>
        <w:t>зовал в процессе исследования:</w:t>
      </w:r>
    </w:p>
    <w:p w:rsidR="00866B5F" w:rsidRPr="008E3F49" w:rsidRDefault="00866B5F" w:rsidP="00866B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- теоретический анализ литературных источников;</w:t>
      </w:r>
    </w:p>
    <w:p w:rsidR="00C32991" w:rsidRPr="008E3F49" w:rsidRDefault="00B80B94" w:rsidP="00866B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866B5F" w:rsidRPr="008E3F49">
        <w:rPr>
          <w:rFonts w:ascii="Times New Roman" w:hAnsi="Times New Roman" w:cs="Times New Roman"/>
          <w:sz w:val="32"/>
          <w:szCs w:val="32"/>
        </w:rPr>
        <w:t>эмпирические: все диагностические методы и методики (опрос, анкетирование, тестирование, наблюдение, анализ продуктов де</w:t>
      </w:r>
      <w:r w:rsidR="00866B5F" w:rsidRPr="008E3F49">
        <w:rPr>
          <w:rFonts w:ascii="Times New Roman" w:hAnsi="Times New Roman" w:cs="Times New Roman"/>
          <w:sz w:val="32"/>
          <w:szCs w:val="32"/>
        </w:rPr>
        <w:t>я</w:t>
      </w:r>
      <w:r w:rsidR="00866B5F" w:rsidRPr="008E3F49">
        <w:rPr>
          <w:rFonts w:ascii="Times New Roman" w:hAnsi="Times New Roman" w:cs="Times New Roman"/>
          <w:sz w:val="32"/>
          <w:szCs w:val="32"/>
        </w:rPr>
        <w:t>тельности, документации и др.), а также метод развивающего или формирующего эксперимента;</w:t>
      </w:r>
    </w:p>
    <w:p w:rsidR="00866B5F" w:rsidRPr="008E3F49" w:rsidRDefault="00866B5F" w:rsidP="00866B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- методы обработки данных: метод качественного описания и метод математико-статистического анализа.</w:t>
      </w:r>
    </w:p>
    <w:p w:rsidR="005F6A93" w:rsidRPr="008E3F49" w:rsidRDefault="005F6A93" w:rsidP="005F6A93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bCs/>
          <w:spacing w:val="-6"/>
          <w:sz w:val="32"/>
          <w:szCs w:val="32"/>
        </w:rPr>
      </w:pPr>
      <w:r w:rsidRPr="008E3F49">
        <w:rPr>
          <w:rFonts w:ascii="Times New Roman" w:hAnsi="Times New Roman" w:cs="Times New Roman"/>
          <w:bCs/>
          <w:spacing w:val="-6"/>
          <w:sz w:val="32"/>
          <w:szCs w:val="32"/>
        </w:rPr>
        <w:tab/>
      </w:r>
      <w:r w:rsidRPr="008E3F49">
        <w:rPr>
          <w:rFonts w:ascii="Times New Roman" w:hAnsi="Times New Roman" w:cs="Times New Roman"/>
          <w:b/>
          <w:bCs/>
          <w:spacing w:val="-6"/>
          <w:sz w:val="32"/>
          <w:szCs w:val="32"/>
        </w:rPr>
        <w:t xml:space="preserve">4. Глава </w:t>
      </w:r>
      <w:r w:rsidRPr="008E3F49">
        <w:rPr>
          <w:rFonts w:ascii="Times New Roman" w:hAnsi="Times New Roman" w:cs="Times New Roman"/>
          <w:b/>
          <w:bCs/>
          <w:spacing w:val="-6"/>
          <w:sz w:val="32"/>
          <w:szCs w:val="32"/>
          <w:lang w:val="en-US"/>
        </w:rPr>
        <w:t>I</w:t>
      </w:r>
      <w:r w:rsidRPr="008E3F49">
        <w:rPr>
          <w:rFonts w:ascii="Times New Roman" w:hAnsi="Times New Roman" w:cs="Times New Roman"/>
          <w:b/>
          <w:bCs/>
          <w:spacing w:val="-6"/>
          <w:sz w:val="32"/>
          <w:szCs w:val="32"/>
        </w:rPr>
        <w:t>.</w:t>
      </w:r>
      <w:r w:rsidRPr="008E3F49">
        <w:rPr>
          <w:rFonts w:ascii="Times New Roman" w:hAnsi="Times New Roman" w:cs="Times New Roman"/>
          <w:bCs/>
          <w:spacing w:val="-6"/>
          <w:sz w:val="32"/>
          <w:szCs w:val="32"/>
        </w:rPr>
        <w:t xml:space="preserve"> </w:t>
      </w:r>
      <w:r w:rsidRPr="008E3F49">
        <w:rPr>
          <w:rFonts w:ascii="Times New Roman" w:hAnsi="Times New Roman" w:cs="Times New Roman"/>
          <w:b/>
          <w:bCs/>
          <w:spacing w:val="-6"/>
          <w:sz w:val="32"/>
          <w:szCs w:val="32"/>
        </w:rPr>
        <w:t>Теоретическая часть</w:t>
      </w:r>
      <w:r w:rsidRPr="008E3F49">
        <w:rPr>
          <w:rFonts w:ascii="Times New Roman" w:hAnsi="Times New Roman" w:cs="Times New Roman"/>
          <w:bCs/>
          <w:spacing w:val="-6"/>
          <w:sz w:val="32"/>
          <w:szCs w:val="32"/>
        </w:rPr>
        <w:t xml:space="preserve">  исследования   освещает   об</w:t>
      </w:r>
      <w:r w:rsidRPr="008E3F49">
        <w:rPr>
          <w:rFonts w:ascii="Times New Roman" w:hAnsi="Times New Roman" w:cs="Times New Roman"/>
          <w:bCs/>
          <w:spacing w:val="-6"/>
          <w:sz w:val="32"/>
          <w:szCs w:val="32"/>
        </w:rPr>
        <w:t>ъ</w:t>
      </w:r>
      <w:r w:rsidRPr="008E3F49">
        <w:rPr>
          <w:rFonts w:ascii="Times New Roman" w:hAnsi="Times New Roman" w:cs="Times New Roman"/>
          <w:bCs/>
          <w:spacing w:val="-6"/>
          <w:sz w:val="32"/>
          <w:szCs w:val="32"/>
        </w:rPr>
        <w:t>ект и предмет исследования  по реализуемым видам профессиональной деятельности выпускника. Обзор литературы.</w:t>
      </w:r>
    </w:p>
    <w:p w:rsidR="003A1EF2" w:rsidRPr="008E3F49" w:rsidRDefault="003A1EF2" w:rsidP="003A1EF2">
      <w:pPr>
        <w:shd w:val="clear" w:color="auto" w:fill="FFFFFF"/>
        <w:spacing w:after="0" w:line="240" w:lineRule="auto"/>
        <w:ind w:right="23" w:firstLine="709"/>
        <w:jc w:val="both"/>
        <w:rPr>
          <w:rFonts w:ascii="Times New Roman" w:hAnsi="Times New Roman" w:cs="Times New Roman"/>
          <w:bCs/>
          <w:spacing w:val="-6"/>
          <w:sz w:val="32"/>
          <w:szCs w:val="32"/>
        </w:rPr>
      </w:pPr>
      <w:r w:rsidRPr="008E3F49">
        <w:rPr>
          <w:rFonts w:ascii="Times New Roman" w:hAnsi="Times New Roman" w:cs="Times New Roman"/>
          <w:bCs/>
          <w:spacing w:val="-6"/>
          <w:sz w:val="32"/>
          <w:szCs w:val="32"/>
        </w:rPr>
        <w:t xml:space="preserve">Литературный обзор – это начальная, самая первая ступень сжатия, обобщения накопленных результатов. </w:t>
      </w:r>
      <w:r w:rsidR="001401CD" w:rsidRPr="008E3F49">
        <w:rPr>
          <w:rFonts w:ascii="Times New Roman" w:hAnsi="Times New Roman" w:cs="Times New Roman"/>
          <w:bCs/>
          <w:spacing w:val="-6"/>
          <w:sz w:val="32"/>
          <w:szCs w:val="32"/>
        </w:rPr>
        <w:t xml:space="preserve"> </w:t>
      </w:r>
      <w:r w:rsidRPr="008E3F49">
        <w:rPr>
          <w:rFonts w:ascii="Times New Roman" w:hAnsi="Times New Roman" w:cs="Times New Roman"/>
          <w:bCs/>
          <w:spacing w:val="-6"/>
          <w:sz w:val="32"/>
          <w:szCs w:val="32"/>
        </w:rPr>
        <w:t>Аналитический или критический обзор предполагает всесторонний анализ информации, ее аргументир</w:t>
      </w:r>
      <w:r w:rsidRPr="008E3F49">
        <w:rPr>
          <w:rFonts w:ascii="Times New Roman" w:hAnsi="Times New Roman" w:cs="Times New Roman"/>
          <w:bCs/>
          <w:spacing w:val="-6"/>
          <w:sz w:val="32"/>
          <w:szCs w:val="32"/>
        </w:rPr>
        <w:t>о</w:t>
      </w:r>
      <w:r w:rsidRPr="008E3F49">
        <w:rPr>
          <w:rFonts w:ascii="Times New Roman" w:hAnsi="Times New Roman" w:cs="Times New Roman"/>
          <w:bCs/>
          <w:spacing w:val="-6"/>
          <w:sz w:val="32"/>
          <w:szCs w:val="32"/>
        </w:rPr>
        <w:t>ванную оценку, формулировку перспектив и ближайших задач по дал</w:t>
      </w:r>
      <w:r w:rsidRPr="008E3F49">
        <w:rPr>
          <w:rFonts w:ascii="Times New Roman" w:hAnsi="Times New Roman" w:cs="Times New Roman"/>
          <w:bCs/>
          <w:spacing w:val="-6"/>
          <w:sz w:val="32"/>
          <w:szCs w:val="32"/>
        </w:rPr>
        <w:t>ь</w:t>
      </w:r>
      <w:r w:rsidRPr="008E3F49">
        <w:rPr>
          <w:rFonts w:ascii="Times New Roman" w:hAnsi="Times New Roman" w:cs="Times New Roman"/>
          <w:bCs/>
          <w:spacing w:val="-6"/>
          <w:sz w:val="32"/>
          <w:szCs w:val="32"/>
        </w:rPr>
        <w:t>нейшему изучению предмета.</w:t>
      </w:r>
    </w:p>
    <w:p w:rsidR="003A1EF2" w:rsidRPr="008E3F49" w:rsidRDefault="003A1EF2" w:rsidP="003A1EF2">
      <w:pPr>
        <w:shd w:val="clear" w:color="auto" w:fill="FFFFFF"/>
        <w:spacing w:after="0" w:line="240" w:lineRule="auto"/>
        <w:ind w:right="23" w:firstLine="709"/>
        <w:jc w:val="both"/>
        <w:rPr>
          <w:rFonts w:ascii="Times New Roman" w:hAnsi="Times New Roman" w:cs="Times New Roman"/>
          <w:bCs/>
          <w:spacing w:val="-6"/>
          <w:sz w:val="32"/>
          <w:szCs w:val="32"/>
        </w:rPr>
      </w:pPr>
      <w:r w:rsidRPr="008E3F49">
        <w:rPr>
          <w:rFonts w:ascii="Times New Roman" w:hAnsi="Times New Roman" w:cs="Times New Roman"/>
          <w:bCs/>
          <w:spacing w:val="-6"/>
          <w:sz w:val="32"/>
          <w:szCs w:val="32"/>
        </w:rPr>
        <w:t>Работая над чужими текстами, следует не просто заимствовать ч</w:t>
      </w:r>
      <w:r w:rsidRPr="008E3F49">
        <w:rPr>
          <w:rFonts w:ascii="Times New Roman" w:hAnsi="Times New Roman" w:cs="Times New Roman"/>
          <w:bCs/>
          <w:spacing w:val="-6"/>
          <w:sz w:val="32"/>
          <w:szCs w:val="32"/>
        </w:rPr>
        <w:t>у</w:t>
      </w:r>
      <w:r w:rsidRPr="008E3F49">
        <w:rPr>
          <w:rFonts w:ascii="Times New Roman" w:hAnsi="Times New Roman" w:cs="Times New Roman"/>
          <w:bCs/>
          <w:spacing w:val="-6"/>
          <w:sz w:val="32"/>
          <w:szCs w:val="32"/>
        </w:rPr>
        <w:t>жой материал, но и обдумывать уже имеющую научную информацию</w:t>
      </w:r>
      <w:r w:rsidR="00F37F81" w:rsidRPr="008E3F49">
        <w:rPr>
          <w:rFonts w:ascii="Times New Roman" w:hAnsi="Times New Roman" w:cs="Times New Roman"/>
          <w:bCs/>
          <w:spacing w:val="-6"/>
          <w:sz w:val="32"/>
          <w:szCs w:val="32"/>
        </w:rPr>
        <w:t>, вырабатывать собственные идеи, подходы и концепции, фиксировать собственные мысли. Переписывание  чужого текста массивами или без ссылок на первоисточник превращает работу в плагиат.</w:t>
      </w:r>
      <w:r w:rsidRPr="008E3F49">
        <w:rPr>
          <w:rFonts w:ascii="Times New Roman" w:hAnsi="Times New Roman" w:cs="Times New Roman"/>
          <w:bCs/>
          <w:spacing w:val="-6"/>
          <w:sz w:val="32"/>
          <w:szCs w:val="32"/>
        </w:rPr>
        <w:t xml:space="preserve"> </w:t>
      </w:r>
    </w:p>
    <w:p w:rsidR="00F37F81" w:rsidRPr="008E3F49" w:rsidRDefault="005F6A93" w:rsidP="005F6A93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ab/>
      </w:r>
      <w:r w:rsidRPr="008E3F49">
        <w:rPr>
          <w:rFonts w:ascii="Times New Roman" w:hAnsi="Times New Roman" w:cs="Times New Roman"/>
          <w:b/>
          <w:sz w:val="32"/>
          <w:szCs w:val="32"/>
        </w:rPr>
        <w:t xml:space="preserve">5. Глава </w:t>
      </w:r>
      <w:r w:rsidRPr="008E3F49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8E3F49">
        <w:rPr>
          <w:rFonts w:ascii="Times New Roman" w:hAnsi="Times New Roman" w:cs="Times New Roman"/>
          <w:sz w:val="32"/>
          <w:szCs w:val="32"/>
        </w:rPr>
        <w:t xml:space="preserve">. </w:t>
      </w:r>
      <w:r w:rsidRPr="008E3F49">
        <w:rPr>
          <w:rFonts w:ascii="Times New Roman" w:hAnsi="Times New Roman" w:cs="Times New Roman"/>
          <w:b/>
          <w:sz w:val="32"/>
          <w:szCs w:val="32"/>
        </w:rPr>
        <w:t>Практическая часть</w:t>
      </w:r>
      <w:r w:rsidRPr="008E3F49">
        <w:rPr>
          <w:rFonts w:ascii="Times New Roman" w:hAnsi="Times New Roman" w:cs="Times New Roman"/>
          <w:sz w:val="32"/>
          <w:szCs w:val="32"/>
        </w:rPr>
        <w:t xml:space="preserve"> </w:t>
      </w:r>
      <w:r w:rsidRPr="008E3F49">
        <w:rPr>
          <w:rFonts w:ascii="Times New Roman" w:hAnsi="Times New Roman" w:cs="Times New Roman"/>
          <w:bCs/>
          <w:spacing w:val="-6"/>
          <w:sz w:val="32"/>
          <w:szCs w:val="32"/>
        </w:rPr>
        <w:t xml:space="preserve">исследования </w:t>
      </w:r>
      <w:r w:rsidRPr="008E3F49">
        <w:rPr>
          <w:rFonts w:ascii="Times New Roman" w:hAnsi="Times New Roman" w:cs="Times New Roman"/>
          <w:sz w:val="32"/>
          <w:szCs w:val="32"/>
        </w:rPr>
        <w:t xml:space="preserve">раскрывает  цель,  этапы и  методы исследования, практическую деятельность </w:t>
      </w:r>
      <w:r w:rsidRPr="008E3F49">
        <w:rPr>
          <w:rFonts w:ascii="Times New Roman" w:hAnsi="Times New Roman" w:cs="Times New Roman"/>
          <w:sz w:val="32"/>
          <w:szCs w:val="32"/>
        </w:rPr>
        <w:lastRenderedPageBreak/>
        <w:t xml:space="preserve">выпускника по видам профессиональной деятельности. </w:t>
      </w:r>
      <w:r w:rsidR="00F37F81" w:rsidRPr="008E3F49">
        <w:rPr>
          <w:rFonts w:ascii="Times New Roman" w:hAnsi="Times New Roman" w:cs="Times New Roman"/>
          <w:sz w:val="32"/>
          <w:szCs w:val="32"/>
        </w:rPr>
        <w:t>Результаты включают изложение (без теоретической интерпретации) полученных экспериментальных фактов; сводные таблицы первичных результ</w:t>
      </w:r>
      <w:r w:rsidR="00F37F81" w:rsidRPr="008E3F49">
        <w:rPr>
          <w:rFonts w:ascii="Times New Roman" w:hAnsi="Times New Roman" w:cs="Times New Roman"/>
          <w:sz w:val="32"/>
          <w:szCs w:val="32"/>
        </w:rPr>
        <w:t>а</w:t>
      </w:r>
      <w:r w:rsidR="00F37F81" w:rsidRPr="008E3F49">
        <w:rPr>
          <w:rFonts w:ascii="Times New Roman" w:hAnsi="Times New Roman" w:cs="Times New Roman"/>
          <w:sz w:val="32"/>
          <w:szCs w:val="32"/>
        </w:rPr>
        <w:t>тов, а также графики, диаграммы, схемы с пояснениями под каждым из рисунков. Если какие-то из этих материалов занимают много ме</w:t>
      </w:r>
      <w:r w:rsidR="00F37F81" w:rsidRPr="008E3F49">
        <w:rPr>
          <w:rFonts w:ascii="Times New Roman" w:hAnsi="Times New Roman" w:cs="Times New Roman"/>
          <w:sz w:val="32"/>
          <w:szCs w:val="32"/>
        </w:rPr>
        <w:t>с</w:t>
      </w:r>
      <w:r w:rsidR="00F37F81" w:rsidRPr="008E3F49">
        <w:rPr>
          <w:rFonts w:ascii="Times New Roman" w:hAnsi="Times New Roman" w:cs="Times New Roman"/>
          <w:sz w:val="32"/>
          <w:szCs w:val="32"/>
        </w:rPr>
        <w:t>та, их можно поместить в Приложении.</w:t>
      </w:r>
    </w:p>
    <w:p w:rsidR="005F6A93" w:rsidRPr="008E3F49" w:rsidRDefault="005F6A93" w:rsidP="00F37F81">
      <w:pPr>
        <w:shd w:val="clear" w:color="auto" w:fill="FFFFFF"/>
        <w:spacing w:after="0" w:line="240" w:lineRule="auto"/>
        <w:ind w:right="23" w:firstLine="709"/>
        <w:jc w:val="both"/>
        <w:rPr>
          <w:rFonts w:ascii="Times New Roman" w:hAnsi="Times New Roman" w:cs="Times New Roman"/>
          <w:bCs/>
          <w:i/>
          <w:spacing w:val="-6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В практической части должны быть представлены критерии э</w:t>
      </w:r>
      <w:r w:rsidRPr="008E3F49">
        <w:rPr>
          <w:rFonts w:ascii="Times New Roman" w:hAnsi="Times New Roman" w:cs="Times New Roman"/>
          <w:sz w:val="32"/>
          <w:szCs w:val="32"/>
        </w:rPr>
        <w:t>ф</w:t>
      </w:r>
      <w:r w:rsidRPr="008E3F49">
        <w:rPr>
          <w:rFonts w:ascii="Times New Roman" w:hAnsi="Times New Roman" w:cs="Times New Roman"/>
          <w:sz w:val="32"/>
          <w:szCs w:val="32"/>
        </w:rPr>
        <w:t xml:space="preserve">фективности  исследовательской работы (анализ, самоанализ). </w:t>
      </w:r>
      <w:r w:rsidRPr="008E3F49">
        <w:rPr>
          <w:rFonts w:ascii="Times New Roman" w:hAnsi="Times New Roman" w:cs="Times New Roman"/>
          <w:spacing w:val="-5"/>
          <w:sz w:val="32"/>
          <w:szCs w:val="32"/>
        </w:rPr>
        <w:t>Выв</w:t>
      </w:r>
      <w:r w:rsidRPr="008E3F49">
        <w:rPr>
          <w:rFonts w:ascii="Times New Roman" w:hAnsi="Times New Roman" w:cs="Times New Roman"/>
          <w:spacing w:val="-5"/>
          <w:sz w:val="32"/>
          <w:szCs w:val="32"/>
        </w:rPr>
        <w:t>о</w:t>
      </w:r>
      <w:r w:rsidRPr="008E3F49">
        <w:rPr>
          <w:rFonts w:ascii="Times New Roman" w:hAnsi="Times New Roman" w:cs="Times New Roman"/>
          <w:spacing w:val="-5"/>
          <w:sz w:val="32"/>
          <w:szCs w:val="32"/>
        </w:rPr>
        <w:t>ды по практической части исследования.</w:t>
      </w:r>
    </w:p>
    <w:p w:rsidR="005F6A93" w:rsidRPr="008E3F49" w:rsidRDefault="005F6A93" w:rsidP="005F6A9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pacing w:val="-5"/>
          <w:sz w:val="32"/>
          <w:szCs w:val="32"/>
        </w:rPr>
        <w:tab/>
      </w:r>
      <w:r w:rsidRPr="008E3F49">
        <w:rPr>
          <w:rFonts w:ascii="Times New Roman" w:hAnsi="Times New Roman" w:cs="Times New Roman"/>
          <w:b/>
          <w:spacing w:val="-5"/>
          <w:sz w:val="32"/>
          <w:szCs w:val="32"/>
        </w:rPr>
        <w:t>6</w:t>
      </w:r>
      <w:r w:rsidRPr="008E3F49">
        <w:rPr>
          <w:rFonts w:ascii="Times New Roman" w:hAnsi="Times New Roman" w:cs="Times New Roman"/>
          <w:b/>
          <w:bCs/>
          <w:spacing w:val="-5"/>
          <w:sz w:val="32"/>
          <w:szCs w:val="32"/>
        </w:rPr>
        <w:t>. Заключение.</w:t>
      </w:r>
      <w:r w:rsidRPr="008E3F49">
        <w:rPr>
          <w:rFonts w:ascii="Times New Roman" w:hAnsi="Times New Roman" w:cs="Times New Roman"/>
          <w:bCs/>
          <w:spacing w:val="-5"/>
          <w:sz w:val="32"/>
          <w:szCs w:val="32"/>
        </w:rPr>
        <w:t xml:space="preserve"> </w:t>
      </w:r>
      <w:r w:rsidRPr="008E3F49">
        <w:rPr>
          <w:rFonts w:ascii="Times New Roman" w:hAnsi="Times New Roman" w:cs="Times New Roman"/>
          <w:sz w:val="32"/>
          <w:szCs w:val="32"/>
        </w:rPr>
        <w:t>Текст заключения не должен дублировать с</w:t>
      </w:r>
      <w:r w:rsidRPr="008E3F49">
        <w:rPr>
          <w:rFonts w:ascii="Times New Roman" w:hAnsi="Times New Roman" w:cs="Times New Roman"/>
          <w:sz w:val="32"/>
          <w:szCs w:val="32"/>
        </w:rPr>
        <w:t>о</w:t>
      </w:r>
      <w:r w:rsidRPr="008E3F49">
        <w:rPr>
          <w:rFonts w:ascii="Times New Roman" w:hAnsi="Times New Roman" w:cs="Times New Roman"/>
          <w:sz w:val="32"/>
          <w:szCs w:val="32"/>
        </w:rPr>
        <w:t>держание выводов. В заключении  дипломной работы  формулирую</w:t>
      </w:r>
      <w:r w:rsidRPr="008E3F49">
        <w:rPr>
          <w:rFonts w:ascii="Times New Roman" w:hAnsi="Times New Roman" w:cs="Times New Roman"/>
          <w:sz w:val="32"/>
          <w:szCs w:val="32"/>
        </w:rPr>
        <w:t>т</w:t>
      </w:r>
      <w:r w:rsidRPr="008E3F49">
        <w:rPr>
          <w:rFonts w:ascii="Times New Roman" w:hAnsi="Times New Roman" w:cs="Times New Roman"/>
          <w:sz w:val="32"/>
          <w:szCs w:val="32"/>
        </w:rPr>
        <w:t>ся   общие   выводы,   отражающие   наиболее значимые   результаты     проведенной работы,   и    предлагаются    конкретные рекомендации по теме исследования.</w:t>
      </w:r>
    </w:p>
    <w:p w:rsidR="005F6A93" w:rsidRPr="008E3F49" w:rsidRDefault="005F6A93" w:rsidP="005F6A93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ab/>
      </w:r>
      <w:r w:rsidRPr="008E3F49">
        <w:rPr>
          <w:rFonts w:ascii="Times New Roman" w:hAnsi="Times New Roman" w:cs="Times New Roman"/>
          <w:b/>
          <w:sz w:val="32"/>
          <w:szCs w:val="32"/>
        </w:rPr>
        <w:t xml:space="preserve">7. </w:t>
      </w:r>
      <w:r w:rsidRPr="008E3F49">
        <w:rPr>
          <w:rFonts w:ascii="Times New Roman" w:hAnsi="Times New Roman" w:cs="Times New Roman"/>
          <w:b/>
          <w:bCs/>
          <w:spacing w:val="-5"/>
          <w:sz w:val="32"/>
          <w:szCs w:val="32"/>
        </w:rPr>
        <w:t>Список  использованной  литературы.</w:t>
      </w:r>
      <w:r w:rsidRPr="008E3F49">
        <w:rPr>
          <w:rFonts w:ascii="Times New Roman" w:hAnsi="Times New Roman" w:cs="Times New Roman"/>
          <w:bCs/>
          <w:spacing w:val="-5"/>
          <w:sz w:val="32"/>
          <w:szCs w:val="32"/>
        </w:rPr>
        <w:t xml:space="preserve"> </w:t>
      </w:r>
      <w:r w:rsidRPr="008E3F49">
        <w:rPr>
          <w:rFonts w:ascii="Times New Roman" w:hAnsi="Times New Roman" w:cs="Times New Roman"/>
          <w:sz w:val="32"/>
          <w:szCs w:val="32"/>
        </w:rPr>
        <w:t>Отражает  список л</w:t>
      </w:r>
      <w:r w:rsidRPr="008E3F49">
        <w:rPr>
          <w:rFonts w:ascii="Times New Roman" w:hAnsi="Times New Roman" w:cs="Times New Roman"/>
          <w:sz w:val="32"/>
          <w:szCs w:val="32"/>
        </w:rPr>
        <w:t>и</w:t>
      </w:r>
      <w:r w:rsidR="00B80B94">
        <w:rPr>
          <w:rFonts w:ascii="Times New Roman" w:hAnsi="Times New Roman" w:cs="Times New Roman"/>
          <w:sz w:val="32"/>
          <w:szCs w:val="32"/>
        </w:rPr>
        <w:t>тературы,  проработанно</w:t>
      </w:r>
      <w:r w:rsidRPr="008E3F49">
        <w:rPr>
          <w:rFonts w:ascii="Times New Roman" w:hAnsi="Times New Roman" w:cs="Times New Roman"/>
          <w:sz w:val="32"/>
          <w:szCs w:val="32"/>
        </w:rPr>
        <w:t>й  автором,  независимо от того</w:t>
      </w:r>
      <w:r w:rsidR="00B80B94">
        <w:rPr>
          <w:rFonts w:ascii="Times New Roman" w:hAnsi="Times New Roman" w:cs="Times New Roman"/>
          <w:sz w:val="32"/>
          <w:szCs w:val="32"/>
        </w:rPr>
        <w:t>,</w:t>
      </w:r>
      <w:r w:rsidRPr="008E3F49">
        <w:rPr>
          <w:rFonts w:ascii="Times New Roman" w:hAnsi="Times New Roman" w:cs="Times New Roman"/>
          <w:sz w:val="32"/>
          <w:szCs w:val="32"/>
        </w:rPr>
        <w:t xml:space="preserve"> имеются ли в тексте ссылки на нее или нет. Дипломная работа должна иметь не менее 20 источников, из них  75% последних 5 лет издания.</w:t>
      </w:r>
      <w:r w:rsidR="001401CD" w:rsidRPr="008E3F49">
        <w:rPr>
          <w:rFonts w:ascii="Times New Roman" w:hAnsi="Times New Roman" w:cs="Times New Roman"/>
          <w:sz w:val="32"/>
          <w:szCs w:val="32"/>
        </w:rPr>
        <w:t xml:space="preserve"> </w:t>
      </w:r>
      <w:r w:rsidR="00905E54">
        <w:rPr>
          <w:rFonts w:ascii="Times New Roman" w:hAnsi="Times New Roman" w:cs="Times New Roman"/>
          <w:sz w:val="32"/>
          <w:szCs w:val="32"/>
        </w:rPr>
        <w:t>(</w:t>
      </w:r>
      <w:r w:rsidR="001401CD" w:rsidRPr="008E3F49">
        <w:rPr>
          <w:rFonts w:ascii="Times New Roman" w:hAnsi="Times New Roman" w:cs="Times New Roman"/>
          <w:sz w:val="32"/>
          <w:szCs w:val="32"/>
        </w:rPr>
        <w:t>Прил</w:t>
      </w:r>
      <w:r w:rsidR="001401CD" w:rsidRPr="008E3F49">
        <w:rPr>
          <w:rFonts w:ascii="Times New Roman" w:hAnsi="Times New Roman" w:cs="Times New Roman"/>
          <w:sz w:val="32"/>
          <w:szCs w:val="32"/>
        </w:rPr>
        <w:t>о</w:t>
      </w:r>
      <w:r w:rsidR="001401CD" w:rsidRPr="008E3F49">
        <w:rPr>
          <w:rFonts w:ascii="Times New Roman" w:hAnsi="Times New Roman" w:cs="Times New Roman"/>
          <w:sz w:val="32"/>
          <w:szCs w:val="32"/>
        </w:rPr>
        <w:t xml:space="preserve">жение  </w:t>
      </w:r>
      <w:r w:rsidR="00905E54">
        <w:rPr>
          <w:rFonts w:ascii="Times New Roman" w:hAnsi="Times New Roman" w:cs="Times New Roman"/>
          <w:sz w:val="32"/>
          <w:szCs w:val="32"/>
        </w:rPr>
        <w:t>7)</w:t>
      </w:r>
      <w:r w:rsidR="001401CD" w:rsidRPr="008E3F49">
        <w:rPr>
          <w:rFonts w:ascii="Times New Roman" w:hAnsi="Times New Roman" w:cs="Times New Roman"/>
          <w:sz w:val="32"/>
          <w:szCs w:val="32"/>
        </w:rPr>
        <w:t>.</w:t>
      </w:r>
    </w:p>
    <w:p w:rsidR="005F6A93" w:rsidRPr="008E3F49" w:rsidRDefault="005F6A93" w:rsidP="005F6A93">
      <w:pPr>
        <w:shd w:val="clear" w:color="auto" w:fill="FFFFFF"/>
        <w:tabs>
          <w:tab w:val="num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ab/>
      </w:r>
      <w:r w:rsidRPr="008E3F49">
        <w:rPr>
          <w:rFonts w:ascii="Times New Roman" w:hAnsi="Times New Roman" w:cs="Times New Roman"/>
          <w:b/>
          <w:sz w:val="32"/>
          <w:szCs w:val="32"/>
        </w:rPr>
        <w:t xml:space="preserve">8. </w:t>
      </w:r>
      <w:r w:rsidRPr="008E3F49">
        <w:rPr>
          <w:rFonts w:ascii="Times New Roman" w:hAnsi="Times New Roman" w:cs="Times New Roman"/>
          <w:b/>
          <w:bCs/>
          <w:spacing w:val="-5"/>
          <w:sz w:val="32"/>
          <w:szCs w:val="32"/>
        </w:rPr>
        <w:t>Приложения.</w:t>
      </w:r>
      <w:r w:rsidRPr="008E3F49">
        <w:rPr>
          <w:rFonts w:ascii="Times New Roman" w:hAnsi="Times New Roman" w:cs="Times New Roman"/>
          <w:bCs/>
          <w:spacing w:val="-5"/>
          <w:sz w:val="32"/>
          <w:szCs w:val="32"/>
        </w:rPr>
        <w:t xml:space="preserve"> </w:t>
      </w:r>
      <w:r w:rsidRPr="008E3F49">
        <w:rPr>
          <w:rFonts w:ascii="Times New Roman" w:hAnsi="Times New Roman" w:cs="Times New Roman"/>
          <w:sz w:val="32"/>
          <w:szCs w:val="32"/>
        </w:rPr>
        <w:t>Представляются протоколы исследования (а</w:t>
      </w:r>
      <w:r w:rsidRPr="008E3F49">
        <w:rPr>
          <w:rFonts w:ascii="Times New Roman" w:hAnsi="Times New Roman" w:cs="Times New Roman"/>
          <w:sz w:val="32"/>
          <w:szCs w:val="32"/>
        </w:rPr>
        <w:t>н</w:t>
      </w:r>
      <w:r w:rsidRPr="008E3F49">
        <w:rPr>
          <w:rFonts w:ascii="Times New Roman" w:hAnsi="Times New Roman" w:cs="Times New Roman"/>
          <w:sz w:val="32"/>
          <w:szCs w:val="32"/>
        </w:rPr>
        <w:t>кеты), разработанные тексты и презентации бесед с пациентами, но</w:t>
      </w:r>
      <w:r w:rsidRPr="008E3F49">
        <w:rPr>
          <w:rFonts w:ascii="Times New Roman" w:hAnsi="Times New Roman" w:cs="Times New Roman"/>
          <w:sz w:val="32"/>
          <w:szCs w:val="32"/>
        </w:rPr>
        <w:t>р</w:t>
      </w:r>
      <w:r w:rsidR="00B80B94">
        <w:rPr>
          <w:rFonts w:ascii="Times New Roman" w:hAnsi="Times New Roman" w:cs="Times New Roman"/>
          <w:sz w:val="32"/>
          <w:szCs w:val="32"/>
        </w:rPr>
        <w:t>мативные документы</w:t>
      </w:r>
      <w:r w:rsidRPr="008E3F49">
        <w:rPr>
          <w:rFonts w:ascii="Times New Roman" w:hAnsi="Times New Roman" w:cs="Times New Roman"/>
          <w:sz w:val="32"/>
          <w:szCs w:val="32"/>
        </w:rPr>
        <w:t xml:space="preserve"> и т.д.   Приложение   оформляется  отдельно     шрифтом 12, одинарным интервалом, в правом верхнем углу пропи</w:t>
      </w:r>
      <w:r w:rsidRPr="008E3F49">
        <w:rPr>
          <w:rFonts w:ascii="Times New Roman" w:hAnsi="Times New Roman" w:cs="Times New Roman"/>
          <w:sz w:val="32"/>
          <w:szCs w:val="32"/>
        </w:rPr>
        <w:t>с</w:t>
      </w:r>
      <w:r w:rsidRPr="008E3F49">
        <w:rPr>
          <w:rFonts w:ascii="Times New Roman" w:hAnsi="Times New Roman" w:cs="Times New Roman"/>
          <w:sz w:val="32"/>
          <w:szCs w:val="32"/>
        </w:rPr>
        <w:t>ными буквами пишется ПРИЛОЖЕНИЕ …… (указывается его н</w:t>
      </w:r>
      <w:r w:rsidRPr="008E3F49">
        <w:rPr>
          <w:rFonts w:ascii="Times New Roman" w:hAnsi="Times New Roman" w:cs="Times New Roman"/>
          <w:sz w:val="32"/>
          <w:szCs w:val="32"/>
        </w:rPr>
        <w:t>о</w:t>
      </w:r>
      <w:r w:rsidRPr="008E3F49">
        <w:rPr>
          <w:rFonts w:ascii="Times New Roman" w:hAnsi="Times New Roman" w:cs="Times New Roman"/>
          <w:sz w:val="32"/>
          <w:szCs w:val="32"/>
        </w:rPr>
        <w:t>мер).</w:t>
      </w:r>
    </w:p>
    <w:p w:rsidR="005F6A93" w:rsidRPr="008E3F49" w:rsidRDefault="005F6A93" w:rsidP="005F6A93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E3F4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Требования к оформлению дипломной работы</w:t>
      </w:r>
    </w:p>
    <w:p w:rsidR="005F6A93" w:rsidRPr="008E3F49" w:rsidRDefault="005F6A93" w:rsidP="005F6A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32"/>
          <w:szCs w:val="32"/>
        </w:rPr>
      </w:pPr>
      <w:r w:rsidRPr="008E3F49">
        <w:rPr>
          <w:rFonts w:ascii="Times New Roman" w:hAnsi="Times New Roman" w:cs="Times New Roman"/>
          <w:spacing w:val="-4"/>
          <w:sz w:val="32"/>
          <w:szCs w:val="32"/>
        </w:rPr>
        <w:tab/>
        <w:t>1. Для оформления  документации по дипломной работе  утве</w:t>
      </w:r>
      <w:r w:rsidRPr="008E3F49">
        <w:rPr>
          <w:rFonts w:ascii="Times New Roman" w:hAnsi="Times New Roman" w:cs="Times New Roman"/>
          <w:spacing w:val="-4"/>
          <w:sz w:val="32"/>
          <w:szCs w:val="32"/>
        </w:rPr>
        <w:t>р</w:t>
      </w:r>
      <w:r w:rsidRPr="008E3F49">
        <w:rPr>
          <w:rFonts w:ascii="Times New Roman" w:hAnsi="Times New Roman" w:cs="Times New Roman"/>
          <w:spacing w:val="-4"/>
          <w:sz w:val="32"/>
          <w:szCs w:val="32"/>
        </w:rPr>
        <w:t>ждаются  следующие формы, согласно приложениям:</w:t>
      </w:r>
    </w:p>
    <w:p w:rsidR="005F6A93" w:rsidRPr="008E3F49" w:rsidRDefault="005F6A93" w:rsidP="005F6A93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Образец заявления о закреплении темы дипломной работы (Пр</w:t>
      </w:r>
      <w:r w:rsidRPr="008E3F49">
        <w:rPr>
          <w:rFonts w:ascii="Times New Roman" w:hAnsi="Times New Roman" w:cs="Times New Roman"/>
          <w:sz w:val="32"/>
          <w:szCs w:val="32"/>
        </w:rPr>
        <w:t>и</w:t>
      </w:r>
      <w:r w:rsidRPr="008E3F49">
        <w:rPr>
          <w:rFonts w:ascii="Times New Roman" w:hAnsi="Times New Roman" w:cs="Times New Roman"/>
          <w:sz w:val="32"/>
          <w:szCs w:val="32"/>
        </w:rPr>
        <w:t>ложение 1).</w:t>
      </w:r>
    </w:p>
    <w:p w:rsidR="00241DAB" w:rsidRDefault="00241DAB" w:rsidP="005F6A93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Образец задания</w:t>
      </w:r>
      <w:r w:rsidR="00963F8F" w:rsidRPr="008E3F49">
        <w:rPr>
          <w:rFonts w:ascii="Times New Roman" w:hAnsi="Times New Roman" w:cs="Times New Roman"/>
          <w:sz w:val="32"/>
          <w:szCs w:val="32"/>
        </w:rPr>
        <w:t xml:space="preserve"> на дипломную работу </w:t>
      </w:r>
      <w:r w:rsidRPr="008E3F49">
        <w:rPr>
          <w:rFonts w:ascii="Times New Roman" w:hAnsi="Times New Roman" w:cs="Times New Roman"/>
          <w:sz w:val="32"/>
          <w:szCs w:val="32"/>
        </w:rPr>
        <w:t xml:space="preserve"> </w:t>
      </w:r>
      <w:r w:rsidR="00963F8F" w:rsidRPr="008E3F49">
        <w:rPr>
          <w:rFonts w:ascii="Times New Roman" w:hAnsi="Times New Roman" w:cs="Times New Roman"/>
          <w:sz w:val="32"/>
          <w:szCs w:val="32"/>
        </w:rPr>
        <w:t>(Приложение 2).</w:t>
      </w:r>
    </w:p>
    <w:p w:rsidR="00905E54" w:rsidRDefault="00905E54" w:rsidP="005F6A93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Образец календарного плана выполнения дипломной работы</w:t>
      </w:r>
      <w:r w:rsidR="001D7D63">
        <w:rPr>
          <w:rFonts w:ascii="Times New Roman" w:hAnsi="Times New Roman" w:cs="Times New Roman"/>
          <w:sz w:val="32"/>
          <w:szCs w:val="32"/>
        </w:rPr>
        <w:t xml:space="preserve"> </w:t>
      </w:r>
      <w:r w:rsidR="001D7D63" w:rsidRPr="008E3F49">
        <w:rPr>
          <w:rFonts w:ascii="Times New Roman" w:hAnsi="Times New Roman" w:cs="Times New Roman"/>
          <w:sz w:val="32"/>
          <w:szCs w:val="32"/>
        </w:rPr>
        <w:t>(Приложение 3).</w:t>
      </w:r>
    </w:p>
    <w:p w:rsidR="001D7D63" w:rsidRPr="008E3F49" w:rsidRDefault="001D7D63" w:rsidP="005F6A93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Примерный перечень мероприятий календарного плана выполн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ния дипломной работы </w:t>
      </w:r>
      <w:r w:rsidRPr="008E3F49">
        <w:rPr>
          <w:rFonts w:ascii="Times New Roman" w:hAnsi="Times New Roman" w:cs="Times New Roman"/>
          <w:sz w:val="32"/>
          <w:szCs w:val="32"/>
        </w:rPr>
        <w:t>(Приложение 4).</w:t>
      </w:r>
    </w:p>
    <w:p w:rsidR="005F6A93" w:rsidRPr="008E3F49" w:rsidRDefault="005F6A93" w:rsidP="005F6A93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Титульный лист дипломной работы (Приложение </w:t>
      </w:r>
      <w:r w:rsidR="001D7D63">
        <w:rPr>
          <w:rFonts w:ascii="Times New Roman" w:hAnsi="Times New Roman" w:cs="Times New Roman"/>
          <w:sz w:val="32"/>
          <w:szCs w:val="32"/>
        </w:rPr>
        <w:t>5</w:t>
      </w:r>
      <w:r w:rsidRPr="008E3F49">
        <w:rPr>
          <w:rFonts w:ascii="Times New Roman" w:hAnsi="Times New Roman" w:cs="Times New Roman"/>
          <w:sz w:val="32"/>
          <w:szCs w:val="32"/>
        </w:rPr>
        <w:t>).</w:t>
      </w:r>
    </w:p>
    <w:p w:rsidR="005F6A93" w:rsidRPr="008E3F49" w:rsidRDefault="005F6A93" w:rsidP="005F6A93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Образец содержания и структуры дипломной работы (Прилож</w:t>
      </w:r>
      <w:r w:rsidRPr="008E3F49">
        <w:rPr>
          <w:rFonts w:ascii="Times New Roman" w:hAnsi="Times New Roman" w:cs="Times New Roman"/>
          <w:sz w:val="32"/>
          <w:szCs w:val="32"/>
        </w:rPr>
        <w:t>е</w:t>
      </w:r>
      <w:r w:rsidRPr="008E3F49">
        <w:rPr>
          <w:rFonts w:ascii="Times New Roman" w:hAnsi="Times New Roman" w:cs="Times New Roman"/>
          <w:sz w:val="32"/>
          <w:szCs w:val="32"/>
        </w:rPr>
        <w:t xml:space="preserve">ние </w:t>
      </w:r>
      <w:r w:rsidR="001D7D63">
        <w:rPr>
          <w:rFonts w:ascii="Times New Roman" w:hAnsi="Times New Roman" w:cs="Times New Roman"/>
          <w:sz w:val="32"/>
          <w:szCs w:val="32"/>
        </w:rPr>
        <w:t>6</w:t>
      </w:r>
      <w:r w:rsidRPr="008E3F49">
        <w:rPr>
          <w:rFonts w:ascii="Times New Roman" w:hAnsi="Times New Roman" w:cs="Times New Roman"/>
          <w:sz w:val="32"/>
          <w:szCs w:val="32"/>
        </w:rPr>
        <w:t>).</w:t>
      </w:r>
    </w:p>
    <w:p w:rsidR="00963F8F" w:rsidRPr="008E3F49" w:rsidRDefault="00963F8F" w:rsidP="005F6A93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lastRenderedPageBreak/>
        <w:t xml:space="preserve">Образец оформления списка литературы (Приложение </w:t>
      </w:r>
      <w:r w:rsidR="001D7D63">
        <w:rPr>
          <w:rFonts w:ascii="Times New Roman" w:hAnsi="Times New Roman" w:cs="Times New Roman"/>
          <w:sz w:val="32"/>
          <w:szCs w:val="32"/>
        </w:rPr>
        <w:t>7</w:t>
      </w:r>
      <w:r w:rsidRPr="008E3F49">
        <w:rPr>
          <w:rFonts w:ascii="Times New Roman" w:hAnsi="Times New Roman" w:cs="Times New Roman"/>
          <w:sz w:val="32"/>
          <w:szCs w:val="32"/>
        </w:rPr>
        <w:t>).</w:t>
      </w:r>
    </w:p>
    <w:p w:rsidR="005F6A93" w:rsidRPr="008E3F49" w:rsidRDefault="005F6A93" w:rsidP="005F6A93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Рецензия на дипломную работу (Приложение </w:t>
      </w:r>
      <w:r w:rsidR="001D7D63">
        <w:rPr>
          <w:rFonts w:ascii="Times New Roman" w:hAnsi="Times New Roman" w:cs="Times New Roman"/>
          <w:sz w:val="32"/>
          <w:szCs w:val="32"/>
        </w:rPr>
        <w:t>8</w:t>
      </w:r>
      <w:r w:rsidRPr="008E3F49">
        <w:rPr>
          <w:rFonts w:ascii="Times New Roman" w:hAnsi="Times New Roman" w:cs="Times New Roman"/>
          <w:sz w:val="32"/>
          <w:szCs w:val="32"/>
        </w:rPr>
        <w:t>).</w:t>
      </w:r>
    </w:p>
    <w:p w:rsidR="005F6A93" w:rsidRPr="008E3F49" w:rsidRDefault="005F6A93" w:rsidP="005F6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ab/>
        <w:t>2. Дипломная работа   выполняется на компьютере в одном э</w:t>
      </w:r>
      <w:r w:rsidRPr="008E3F49">
        <w:rPr>
          <w:rFonts w:ascii="Times New Roman" w:hAnsi="Times New Roman" w:cs="Times New Roman"/>
          <w:sz w:val="32"/>
          <w:szCs w:val="32"/>
        </w:rPr>
        <w:t>к</w:t>
      </w:r>
      <w:r w:rsidRPr="008E3F49">
        <w:rPr>
          <w:rFonts w:ascii="Times New Roman" w:hAnsi="Times New Roman" w:cs="Times New Roman"/>
          <w:sz w:val="32"/>
          <w:szCs w:val="32"/>
        </w:rPr>
        <w:t>земпляре и оформляется только на лицевой стороне белой бумаги  следующим образом:</w:t>
      </w:r>
    </w:p>
    <w:p w:rsidR="005F6A93" w:rsidRPr="008E3F49" w:rsidRDefault="005F6A93" w:rsidP="005F6A93">
      <w:pPr>
        <w:pStyle w:val="a3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размер бумаги стандартного формата А4 (210 х </w:t>
      </w:r>
      <w:smartTag w:uri="urn:schemas-microsoft-com:office:smarttags" w:element="metricconverter">
        <w:smartTagPr>
          <w:attr w:name="ProductID" w:val="297 мм"/>
        </w:smartTagPr>
        <w:r w:rsidRPr="008E3F49">
          <w:rPr>
            <w:rFonts w:ascii="Times New Roman" w:hAnsi="Times New Roman" w:cs="Times New Roman"/>
            <w:sz w:val="32"/>
            <w:szCs w:val="32"/>
          </w:rPr>
          <w:t>297 мм</w:t>
        </w:r>
      </w:smartTag>
      <w:r w:rsidRPr="008E3F49">
        <w:rPr>
          <w:rFonts w:ascii="Times New Roman" w:hAnsi="Times New Roman" w:cs="Times New Roman"/>
          <w:sz w:val="32"/>
          <w:szCs w:val="32"/>
        </w:rPr>
        <w:t xml:space="preserve">); </w:t>
      </w:r>
    </w:p>
    <w:p w:rsidR="005F6A93" w:rsidRPr="008E3F49" w:rsidRDefault="005F6A93" w:rsidP="005F6A93">
      <w:pPr>
        <w:pStyle w:val="a3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поля:  левое – </w:t>
      </w:r>
      <w:smartTag w:uri="urn:schemas-microsoft-com:office:smarttags" w:element="metricconverter">
        <w:smartTagPr>
          <w:attr w:name="ProductID" w:val="30 мм"/>
        </w:smartTagPr>
        <w:r w:rsidRPr="008E3F49">
          <w:rPr>
            <w:rFonts w:ascii="Times New Roman" w:hAnsi="Times New Roman" w:cs="Times New Roman"/>
            <w:sz w:val="32"/>
            <w:szCs w:val="32"/>
          </w:rPr>
          <w:t>30 мм</w:t>
        </w:r>
      </w:smartTag>
      <w:r w:rsidRPr="008E3F49">
        <w:rPr>
          <w:rFonts w:ascii="Times New Roman" w:hAnsi="Times New Roman" w:cs="Times New Roman"/>
          <w:sz w:val="32"/>
          <w:szCs w:val="32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8E3F49">
          <w:rPr>
            <w:rFonts w:ascii="Times New Roman" w:hAnsi="Times New Roman" w:cs="Times New Roman"/>
            <w:sz w:val="32"/>
            <w:szCs w:val="32"/>
          </w:rPr>
          <w:t>20 мм</w:t>
        </w:r>
      </w:smartTag>
      <w:r w:rsidRPr="008E3F49">
        <w:rPr>
          <w:rFonts w:ascii="Times New Roman" w:hAnsi="Times New Roman" w:cs="Times New Roman"/>
          <w:sz w:val="32"/>
          <w:szCs w:val="32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8E3F49">
          <w:rPr>
            <w:rFonts w:ascii="Times New Roman" w:hAnsi="Times New Roman" w:cs="Times New Roman"/>
            <w:sz w:val="32"/>
            <w:szCs w:val="32"/>
          </w:rPr>
          <w:t>15 мм</w:t>
        </w:r>
      </w:smartTag>
      <w:r w:rsidRPr="008E3F49">
        <w:rPr>
          <w:rFonts w:ascii="Times New Roman" w:hAnsi="Times New Roman" w:cs="Times New Roman"/>
          <w:sz w:val="32"/>
          <w:szCs w:val="32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8E3F49">
          <w:rPr>
            <w:rFonts w:ascii="Times New Roman" w:hAnsi="Times New Roman" w:cs="Times New Roman"/>
            <w:sz w:val="32"/>
            <w:szCs w:val="32"/>
          </w:rPr>
          <w:t>20 мм;</w:t>
        </w:r>
      </w:smartTag>
    </w:p>
    <w:p w:rsidR="005F6A93" w:rsidRPr="008E3F49" w:rsidRDefault="005F6A93" w:rsidP="005F6A93">
      <w:pPr>
        <w:pStyle w:val="a3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ориентация: книжная; </w:t>
      </w:r>
    </w:p>
    <w:p w:rsidR="005F6A93" w:rsidRPr="008E3F49" w:rsidRDefault="005F6A93" w:rsidP="005F6A93">
      <w:pPr>
        <w:pStyle w:val="a3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шрифт: Times New Roman; </w:t>
      </w:r>
    </w:p>
    <w:p w:rsidR="005F6A93" w:rsidRPr="008E3F49" w:rsidRDefault="005F6A93" w:rsidP="005F6A93">
      <w:pPr>
        <w:pStyle w:val="a3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кегель: - 14 пт (пунктов) в основном тексте, 10-12 пт в сносках, таблицах; </w:t>
      </w:r>
    </w:p>
    <w:p w:rsidR="005F6A93" w:rsidRPr="008E3F49" w:rsidRDefault="005F6A93" w:rsidP="005F6A93">
      <w:pPr>
        <w:pStyle w:val="a3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междустрочный интервал: полуторный в основном тексте, од</w:t>
      </w:r>
      <w:r w:rsidRPr="008E3F49">
        <w:rPr>
          <w:rFonts w:ascii="Times New Roman" w:hAnsi="Times New Roman" w:cs="Times New Roman"/>
          <w:sz w:val="32"/>
          <w:szCs w:val="32"/>
        </w:rPr>
        <w:t>и</w:t>
      </w:r>
      <w:r w:rsidRPr="008E3F49">
        <w:rPr>
          <w:rFonts w:ascii="Times New Roman" w:hAnsi="Times New Roman" w:cs="Times New Roman"/>
          <w:sz w:val="32"/>
          <w:szCs w:val="32"/>
        </w:rPr>
        <w:t xml:space="preserve">нарный в подстрочных ссылках; </w:t>
      </w:r>
    </w:p>
    <w:p w:rsidR="005F6A93" w:rsidRPr="008E3F49" w:rsidRDefault="005F6A93" w:rsidP="005F6A93">
      <w:pPr>
        <w:pStyle w:val="a3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расстановка переносов – автоматическая; </w:t>
      </w:r>
    </w:p>
    <w:p w:rsidR="005F6A93" w:rsidRPr="008E3F49" w:rsidRDefault="005F6A93" w:rsidP="005F6A93">
      <w:pPr>
        <w:pStyle w:val="a3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форматирование основного текста и ссылок – в параметре «по ширине»; </w:t>
      </w:r>
    </w:p>
    <w:p w:rsidR="005F6A93" w:rsidRPr="008E3F49" w:rsidRDefault="005F6A93" w:rsidP="005F6A93">
      <w:pPr>
        <w:pStyle w:val="a3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цвет шрифта – черный; </w:t>
      </w:r>
    </w:p>
    <w:p w:rsidR="005F6A93" w:rsidRPr="008E3F49" w:rsidRDefault="005F6A93" w:rsidP="005F6A93">
      <w:pPr>
        <w:pStyle w:val="a3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красная строка – </w:t>
      </w:r>
      <w:smartTag w:uri="urn:schemas-microsoft-com:office:smarttags" w:element="metricconverter">
        <w:smartTagPr>
          <w:attr w:name="ProductID" w:val="1,25 см"/>
        </w:smartTagPr>
        <w:r w:rsidRPr="008E3F49">
          <w:rPr>
            <w:rFonts w:ascii="Times New Roman" w:hAnsi="Times New Roman" w:cs="Times New Roman"/>
            <w:sz w:val="32"/>
            <w:szCs w:val="32"/>
          </w:rPr>
          <w:t>1,25 см.</w:t>
        </w:r>
      </w:smartTag>
    </w:p>
    <w:p w:rsidR="005F6A93" w:rsidRPr="008E3F49" w:rsidRDefault="005F6A93" w:rsidP="005F6A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bCs/>
          <w:sz w:val="32"/>
          <w:szCs w:val="32"/>
        </w:rPr>
        <w:tab/>
        <w:t xml:space="preserve">3. </w:t>
      </w:r>
      <w:r w:rsidRPr="008E3F49">
        <w:rPr>
          <w:rFonts w:ascii="Times New Roman" w:hAnsi="Times New Roman" w:cs="Times New Roman"/>
          <w:sz w:val="32"/>
          <w:szCs w:val="32"/>
        </w:rPr>
        <w:t>При нумерации страниц дипломной работы   выполняются следующие требования:</w:t>
      </w:r>
    </w:p>
    <w:p w:rsidR="005F6A93" w:rsidRPr="008E3F49" w:rsidRDefault="005F6A93" w:rsidP="005F6A9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Нумерация страниц    производится,       начиная с 3-й страницы  (Введение).  На  титульном листе и  листе с содержанием   стр</w:t>
      </w:r>
      <w:r w:rsidRPr="008E3F49">
        <w:rPr>
          <w:rFonts w:ascii="Times New Roman" w:hAnsi="Times New Roman" w:cs="Times New Roman"/>
          <w:sz w:val="32"/>
          <w:szCs w:val="32"/>
        </w:rPr>
        <w:t>а</w:t>
      </w:r>
      <w:r w:rsidRPr="008E3F49">
        <w:rPr>
          <w:rFonts w:ascii="Times New Roman" w:hAnsi="Times New Roman" w:cs="Times New Roman"/>
          <w:sz w:val="32"/>
          <w:szCs w:val="32"/>
        </w:rPr>
        <w:t>ницы не выставляются.</w:t>
      </w:r>
    </w:p>
    <w:p w:rsidR="005F6A93" w:rsidRPr="008E3F49" w:rsidRDefault="005F6A93" w:rsidP="005F6A9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Номер страницы располагается в верхнем правом углу.</w:t>
      </w:r>
    </w:p>
    <w:p w:rsidR="005F6A93" w:rsidRPr="008E3F49" w:rsidRDefault="005F6A93" w:rsidP="005F6A9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Нумерация страниц   производится  последовательно,  включая  введение,  </w:t>
      </w:r>
      <w:r w:rsidRPr="008E3F49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8E3F49">
        <w:rPr>
          <w:rFonts w:ascii="Times New Roman" w:hAnsi="Times New Roman" w:cs="Times New Roman"/>
          <w:sz w:val="32"/>
          <w:szCs w:val="32"/>
        </w:rPr>
        <w:t xml:space="preserve"> и </w:t>
      </w:r>
      <w:r w:rsidRPr="008E3F49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8E3F49">
        <w:rPr>
          <w:rFonts w:ascii="Times New Roman" w:hAnsi="Times New Roman" w:cs="Times New Roman"/>
          <w:sz w:val="32"/>
          <w:szCs w:val="32"/>
        </w:rPr>
        <w:t xml:space="preserve">  части,  заключение, список использованной  л</w:t>
      </w:r>
      <w:r w:rsidRPr="008E3F49">
        <w:rPr>
          <w:rFonts w:ascii="Times New Roman" w:hAnsi="Times New Roman" w:cs="Times New Roman"/>
          <w:sz w:val="32"/>
          <w:szCs w:val="32"/>
        </w:rPr>
        <w:t>и</w:t>
      </w:r>
      <w:r w:rsidRPr="008E3F49">
        <w:rPr>
          <w:rFonts w:ascii="Times New Roman" w:hAnsi="Times New Roman" w:cs="Times New Roman"/>
          <w:sz w:val="32"/>
          <w:szCs w:val="32"/>
        </w:rPr>
        <w:t xml:space="preserve">тературы. </w:t>
      </w:r>
    </w:p>
    <w:p w:rsidR="005F6A93" w:rsidRPr="008E3F49" w:rsidRDefault="005F6A93" w:rsidP="005F6A9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Страницы приложения не нумеруются.    </w:t>
      </w:r>
    </w:p>
    <w:p w:rsidR="005F6A93" w:rsidRPr="008E3F49" w:rsidRDefault="005F6A93" w:rsidP="005F6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ab/>
        <w:t>4. При оформлении дипломной работы заголовки должны соо</w:t>
      </w:r>
      <w:r w:rsidRPr="008E3F49">
        <w:rPr>
          <w:rFonts w:ascii="Times New Roman" w:hAnsi="Times New Roman" w:cs="Times New Roman"/>
          <w:sz w:val="32"/>
          <w:szCs w:val="32"/>
        </w:rPr>
        <w:t>т</w:t>
      </w:r>
      <w:r w:rsidRPr="008E3F49">
        <w:rPr>
          <w:rFonts w:ascii="Times New Roman" w:hAnsi="Times New Roman" w:cs="Times New Roman"/>
          <w:sz w:val="32"/>
          <w:szCs w:val="32"/>
        </w:rPr>
        <w:t>ветствовать следующим требованиям:</w:t>
      </w:r>
    </w:p>
    <w:p w:rsidR="005F6A93" w:rsidRPr="008E3F49" w:rsidRDefault="005F6A93" w:rsidP="005F6A9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Пункты плана (заголовки)   выделяются жирным шрифтом. </w:t>
      </w:r>
    </w:p>
    <w:p w:rsidR="005F6A93" w:rsidRPr="008E3F49" w:rsidRDefault="005F6A93" w:rsidP="005F6A9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Заголовки выравниваются по центру. </w:t>
      </w:r>
    </w:p>
    <w:p w:rsidR="005F6A93" w:rsidRPr="008E3F49" w:rsidRDefault="005F6A93" w:rsidP="005F6A9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Точка в конце заголовка не ставится. </w:t>
      </w:r>
    </w:p>
    <w:p w:rsidR="005F6A93" w:rsidRPr="008E3F49" w:rsidRDefault="005F6A93" w:rsidP="005F6A9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Заголовок, состоящий из двух и более строк, печатается через один междустрочный интервал. </w:t>
      </w:r>
    </w:p>
    <w:p w:rsidR="005F6A93" w:rsidRPr="008E3F49" w:rsidRDefault="005F6A93" w:rsidP="005F6A9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Заголовок не имеет переносов, то есть на конце строки слово должно быть обязательно полным. </w:t>
      </w:r>
    </w:p>
    <w:p w:rsidR="005F6A93" w:rsidRPr="008E3F49" w:rsidRDefault="005F6A93" w:rsidP="005F6A9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lastRenderedPageBreak/>
        <w:t>Каждую часть необходимо начинать с новой страницы, а пар</w:t>
      </w:r>
      <w:r w:rsidRPr="008E3F49">
        <w:rPr>
          <w:rFonts w:ascii="Times New Roman" w:hAnsi="Times New Roman" w:cs="Times New Roman"/>
          <w:sz w:val="32"/>
          <w:szCs w:val="32"/>
        </w:rPr>
        <w:t>а</w:t>
      </w:r>
      <w:r w:rsidRPr="008E3F49">
        <w:rPr>
          <w:rFonts w:ascii="Times New Roman" w:hAnsi="Times New Roman" w:cs="Times New Roman"/>
          <w:sz w:val="32"/>
          <w:szCs w:val="32"/>
        </w:rPr>
        <w:t>графы (пункты плана) располагаются друг за другом по тексту.</w:t>
      </w:r>
    </w:p>
    <w:p w:rsidR="005F6A93" w:rsidRPr="008E3F49" w:rsidRDefault="005F6A93" w:rsidP="005F6A9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Междустрочный интервал между заголовками параграфов и о</w:t>
      </w:r>
      <w:r w:rsidRPr="008E3F49">
        <w:rPr>
          <w:rFonts w:ascii="Times New Roman" w:hAnsi="Times New Roman" w:cs="Times New Roman"/>
          <w:sz w:val="32"/>
          <w:szCs w:val="32"/>
        </w:rPr>
        <w:t>с</w:t>
      </w:r>
      <w:r w:rsidRPr="008E3F49">
        <w:rPr>
          <w:rFonts w:ascii="Times New Roman" w:hAnsi="Times New Roman" w:cs="Times New Roman"/>
          <w:sz w:val="32"/>
          <w:szCs w:val="32"/>
        </w:rPr>
        <w:t>новным текстом должен быть двойной.</w:t>
      </w:r>
    </w:p>
    <w:p w:rsidR="005F6A93" w:rsidRPr="008E3F49" w:rsidRDefault="005F6A93" w:rsidP="005F6A93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ab/>
        <w:t>5.  Каждая новая глава начинается с новой страницы. Нумер</w:t>
      </w:r>
      <w:r w:rsidRPr="008E3F49">
        <w:rPr>
          <w:rFonts w:ascii="Times New Roman" w:hAnsi="Times New Roman" w:cs="Times New Roman"/>
          <w:sz w:val="32"/>
          <w:szCs w:val="32"/>
        </w:rPr>
        <w:t>а</w:t>
      </w:r>
      <w:r w:rsidRPr="008E3F49">
        <w:rPr>
          <w:rFonts w:ascii="Times New Roman" w:hAnsi="Times New Roman" w:cs="Times New Roman"/>
          <w:sz w:val="32"/>
          <w:szCs w:val="32"/>
        </w:rPr>
        <w:t>цию всех элементов дипломной работы (страниц, приложений, р</w:t>
      </w:r>
      <w:r w:rsidRPr="008E3F49">
        <w:rPr>
          <w:rFonts w:ascii="Times New Roman" w:hAnsi="Times New Roman" w:cs="Times New Roman"/>
          <w:sz w:val="32"/>
          <w:szCs w:val="32"/>
        </w:rPr>
        <w:t>и</w:t>
      </w:r>
      <w:r w:rsidRPr="008E3F49">
        <w:rPr>
          <w:rFonts w:ascii="Times New Roman" w:hAnsi="Times New Roman" w:cs="Times New Roman"/>
          <w:sz w:val="32"/>
          <w:szCs w:val="32"/>
        </w:rPr>
        <w:t>сунков, таблиц, формул и т.д.) рекомендуется применять сквозную, арабскими цифрами.</w:t>
      </w:r>
    </w:p>
    <w:p w:rsidR="005F6A93" w:rsidRPr="008E3F49" w:rsidRDefault="005F6A93" w:rsidP="005F6A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ab/>
        <w:t xml:space="preserve">6. Завершенная печатная работа сдается в папке для дипломных работ или в переплетенном виде. </w:t>
      </w:r>
    </w:p>
    <w:p w:rsidR="005F6A93" w:rsidRPr="008E3F49" w:rsidRDefault="005F6A93" w:rsidP="005F6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7. Оформление списка используемой литературы осуществляе</w:t>
      </w:r>
      <w:r w:rsidRPr="008E3F49">
        <w:rPr>
          <w:rFonts w:ascii="Times New Roman" w:hAnsi="Times New Roman" w:cs="Times New Roman"/>
          <w:sz w:val="32"/>
          <w:szCs w:val="32"/>
        </w:rPr>
        <w:t>т</w:t>
      </w:r>
      <w:r w:rsidRPr="008E3F49">
        <w:rPr>
          <w:rFonts w:ascii="Times New Roman" w:hAnsi="Times New Roman" w:cs="Times New Roman"/>
          <w:sz w:val="32"/>
          <w:szCs w:val="32"/>
        </w:rPr>
        <w:t xml:space="preserve">ся   строго  в алфавитном порядке согласно требованиям ГОСТа 7.1-2003. </w:t>
      </w:r>
    </w:p>
    <w:p w:rsidR="005F6A93" w:rsidRPr="008E3F49" w:rsidRDefault="005F6A93" w:rsidP="005F6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8. Связь списка литературы с текстом осуществляется с пом</w:t>
      </w:r>
      <w:r w:rsidRPr="008E3F49">
        <w:rPr>
          <w:rFonts w:ascii="Times New Roman" w:hAnsi="Times New Roman" w:cs="Times New Roman"/>
          <w:sz w:val="32"/>
          <w:szCs w:val="32"/>
        </w:rPr>
        <w:t>о</w:t>
      </w:r>
      <w:r w:rsidRPr="008E3F49">
        <w:rPr>
          <w:rFonts w:ascii="Times New Roman" w:hAnsi="Times New Roman" w:cs="Times New Roman"/>
          <w:sz w:val="32"/>
          <w:szCs w:val="32"/>
        </w:rPr>
        <w:t>щью ссылок для нумерации, в которых используются арабские ци</w:t>
      </w:r>
      <w:r w:rsidRPr="008E3F49">
        <w:rPr>
          <w:rFonts w:ascii="Times New Roman" w:hAnsi="Times New Roman" w:cs="Times New Roman"/>
          <w:sz w:val="32"/>
          <w:szCs w:val="32"/>
        </w:rPr>
        <w:t>ф</w:t>
      </w:r>
      <w:r w:rsidRPr="008E3F49">
        <w:rPr>
          <w:rFonts w:ascii="Times New Roman" w:hAnsi="Times New Roman" w:cs="Times New Roman"/>
          <w:sz w:val="32"/>
          <w:szCs w:val="32"/>
        </w:rPr>
        <w:t>ры. Например, если автор ссылается на работу, представленную в списке использованной литературы под номером 7, то эта цифра должна ставиться и  в тексте работы, она заключается в квадратные скобки, например: «В.И.</w:t>
      </w:r>
      <w:r w:rsidR="00B31F4A" w:rsidRPr="008E3F49">
        <w:rPr>
          <w:rFonts w:ascii="Times New Roman" w:hAnsi="Times New Roman" w:cs="Times New Roman"/>
          <w:sz w:val="32"/>
          <w:szCs w:val="32"/>
        </w:rPr>
        <w:t xml:space="preserve"> </w:t>
      </w:r>
      <w:r w:rsidRPr="008E3F49">
        <w:rPr>
          <w:rFonts w:ascii="Times New Roman" w:hAnsi="Times New Roman" w:cs="Times New Roman"/>
          <w:sz w:val="32"/>
          <w:szCs w:val="32"/>
        </w:rPr>
        <w:t>Николаев [7] утверждает……», или «По А.Т.</w:t>
      </w:r>
      <w:r w:rsidR="00B31F4A" w:rsidRPr="008E3F49">
        <w:rPr>
          <w:rFonts w:ascii="Times New Roman" w:hAnsi="Times New Roman" w:cs="Times New Roman"/>
          <w:sz w:val="32"/>
          <w:szCs w:val="32"/>
        </w:rPr>
        <w:t xml:space="preserve"> </w:t>
      </w:r>
      <w:r w:rsidRPr="008E3F49">
        <w:rPr>
          <w:rFonts w:ascii="Times New Roman" w:hAnsi="Times New Roman" w:cs="Times New Roman"/>
          <w:sz w:val="32"/>
          <w:szCs w:val="32"/>
        </w:rPr>
        <w:t>Брыкину [2] терминология используется…..». Если приводится цит</w:t>
      </w:r>
      <w:r w:rsidRPr="008E3F49">
        <w:rPr>
          <w:rFonts w:ascii="Times New Roman" w:hAnsi="Times New Roman" w:cs="Times New Roman"/>
          <w:sz w:val="32"/>
          <w:szCs w:val="32"/>
        </w:rPr>
        <w:t>а</w:t>
      </w:r>
      <w:r w:rsidRPr="008E3F49">
        <w:rPr>
          <w:rFonts w:ascii="Times New Roman" w:hAnsi="Times New Roman" w:cs="Times New Roman"/>
          <w:sz w:val="32"/>
          <w:szCs w:val="32"/>
        </w:rPr>
        <w:t>та, т.е. дословное описание определенных положений, выводов как</w:t>
      </w:r>
      <w:r w:rsidRPr="008E3F49">
        <w:rPr>
          <w:rFonts w:ascii="Times New Roman" w:hAnsi="Times New Roman" w:cs="Times New Roman"/>
          <w:sz w:val="32"/>
          <w:szCs w:val="32"/>
        </w:rPr>
        <w:t>о</w:t>
      </w:r>
      <w:r w:rsidRPr="008E3F49">
        <w:rPr>
          <w:rFonts w:ascii="Times New Roman" w:hAnsi="Times New Roman" w:cs="Times New Roman"/>
          <w:sz w:val="32"/>
          <w:szCs w:val="32"/>
        </w:rPr>
        <w:t>го-либо автора, то указывается и номер страницы, с которой она вз</w:t>
      </w:r>
      <w:r w:rsidRPr="008E3F49">
        <w:rPr>
          <w:rFonts w:ascii="Times New Roman" w:hAnsi="Times New Roman" w:cs="Times New Roman"/>
          <w:sz w:val="32"/>
          <w:szCs w:val="32"/>
        </w:rPr>
        <w:t>я</w:t>
      </w:r>
      <w:r w:rsidRPr="008E3F49">
        <w:rPr>
          <w:rFonts w:ascii="Times New Roman" w:hAnsi="Times New Roman" w:cs="Times New Roman"/>
          <w:sz w:val="32"/>
          <w:szCs w:val="32"/>
        </w:rPr>
        <w:t>та, например: [15,</w:t>
      </w:r>
      <w:r w:rsidR="00B80B94">
        <w:rPr>
          <w:rFonts w:ascii="Times New Roman" w:hAnsi="Times New Roman" w:cs="Times New Roman"/>
          <w:sz w:val="32"/>
          <w:szCs w:val="32"/>
        </w:rPr>
        <w:t xml:space="preserve"> </w:t>
      </w:r>
      <w:r w:rsidRPr="008E3F49">
        <w:rPr>
          <w:rFonts w:ascii="Times New Roman" w:hAnsi="Times New Roman" w:cs="Times New Roman"/>
          <w:sz w:val="32"/>
          <w:szCs w:val="32"/>
        </w:rPr>
        <w:t>с.7].</w:t>
      </w:r>
    </w:p>
    <w:p w:rsidR="005F6A93" w:rsidRPr="008E3F49" w:rsidRDefault="005F6A93" w:rsidP="005F6A93">
      <w:pPr>
        <w:pStyle w:val="Default"/>
        <w:jc w:val="both"/>
        <w:rPr>
          <w:sz w:val="32"/>
          <w:szCs w:val="32"/>
        </w:rPr>
      </w:pPr>
      <w:r w:rsidRPr="008E3F49">
        <w:rPr>
          <w:sz w:val="32"/>
          <w:szCs w:val="32"/>
        </w:rPr>
        <w:tab/>
        <w:t>9. Общий объем дипломной работы от 30 до 60 страниц печа</w:t>
      </w:r>
      <w:r w:rsidRPr="008E3F49">
        <w:rPr>
          <w:sz w:val="32"/>
          <w:szCs w:val="32"/>
        </w:rPr>
        <w:t>т</w:t>
      </w:r>
      <w:r w:rsidRPr="008E3F49">
        <w:rPr>
          <w:sz w:val="32"/>
          <w:szCs w:val="32"/>
        </w:rPr>
        <w:t>ного текста, включая титульный лист, список литературы, прилож</w:t>
      </w:r>
      <w:r w:rsidRPr="008E3F49">
        <w:rPr>
          <w:sz w:val="32"/>
          <w:szCs w:val="32"/>
        </w:rPr>
        <w:t>е</w:t>
      </w:r>
      <w:r w:rsidRPr="008E3F49">
        <w:rPr>
          <w:sz w:val="32"/>
          <w:szCs w:val="32"/>
        </w:rPr>
        <w:t xml:space="preserve">ния. </w:t>
      </w:r>
    </w:p>
    <w:p w:rsidR="00912A11" w:rsidRDefault="00B31F4A" w:rsidP="00912A1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3F49">
        <w:rPr>
          <w:rFonts w:ascii="Times New Roman" w:hAnsi="Times New Roman" w:cs="Times New Roman"/>
          <w:b/>
          <w:sz w:val="32"/>
          <w:szCs w:val="32"/>
        </w:rPr>
        <w:t xml:space="preserve">Требования к оформлению таблиц, рисунков, диаграмм, </w:t>
      </w:r>
    </w:p>
    <w:p w:rsidR="00B31F4A" w:rsidRPr="008E3F49" w:rsidRDefault="00B31F4A" w:rsidP="00912A1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3F49">
        <w:rPr>
          <w:rFonts w:ascii="Times New Roman" w:hAnsi="Times New Roman" w:cs="Times New Roman"/>
          <w:b/>
          <w:sz w:val="32"/>
          <w:szCs w:val="32"/>
        </w:rPr>
        <w:t>графиков</w:t>
      </w:r>
    </w:p>
    <w:p w:rsidR="00B31F4A" w:rsidRPr="008E3F49" w:rsidRDefault="00B31F4A" w:rsidP="00B31F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b/>
          <w:sz w:val="32"/>
          <w:szCs w:val="32"/>
        </w:rPr>
        <w:t>1.</w:t>
      </w:r>
      <w:r w:rsidRPr="008E3F49">
        <w:rPr>
          <w:rFonts w:ascii="Times New Roman" w:hAnsi="Times New Roman" w:cs="Times New Roman"/>
          <w:sz w:val="32"/>
          <w:szCs w:val="32"/>
        </w:rPr>
        <w:t xml:space="preserve"> </w:t>
      </w:r>
      <w:r w:rsidRPr="008E3F49">
        <w:rPr>
          <w:rFonts w:ascii="Times New Roman" w:hAnsi="Times New Roman" w:cs="Times New Roman"/>
          <w:b/>
          <w:sz w:val="32"/>
          <w:szCs w:val="32"/>
        </w:rPr>
        <w:t>Оформление таблицы.</w:t>
      </w:r>
      <w:r w:rsidRPr="008E3F49">
        <w:rPr>
          <w:rFonts w:ascii="Times New Roman" w:hAnsi="Times New Roman" w:cs="Times New Roman"/>
          <w:sz w:val="32"/>
          <w:szCs w:val="32"/>
        </w:rPr>
        <w:t xml:space="preserve"> Таблица представляет собой резул</w:t>
      </w:r>
      <w:r w:rsidRPr="008E3F49">
        <w:rPr>
          <w:rFonts w:ascii="Times New Roman" w:hAnsi="Times New Roman" w:cs="Times New Roman"/>
          <w:sz w:val="32"/>
          <w:szCs w:val="32"/>
        </w:rPr>
        <w:t>ь</w:t>
      </w:r>
      <w:r w:rsidRPr="008E3F49">
        <w:rPr>
          <w:rFonts w:ascii="Times New Roman" w:hAnsi="Times New Roman" w:cs="Times New Roman"/>
          <w:sz w:val="32"/>
          <w:szCs w:val="32"/>
        </w:rPr>
        <w:t>тат систематизации цифрового и текстового материала. Данные та</w:t>
      </w:r>
      <w:r w:rsidRPr="008E3F49">
        <w:rPr>
          <w:rFonts w:ascii="Times New Roman" w:hAnsi="Times New Roman" w:cs="Times New Roman"/>
          <w:sz w:val="32"/>
          <w:szCs w:val="32"/>
        </w:rPr>
        <w:t>б</w:t>
      </w:r>
      <w:r w:rsidRPr="008E3F49">
        <w:rPr>
          <w:rFonts w:ascii="Times New Roman" w:hAnsi="Times New Roman" w:cs="Times New Roman"/>
          <w:sz w:val="32"/>
          <w:szCs w:val="32"/>
        </w:rPr>
        <w:t>лицы, приведенные для сравнения, должны быть обязательно сопо</w:t>
      </w:r>
      <w:r w:rsidRPr="008E3F49">
        <w:rPr>
          <w:rFonts w:ascii="Times New Roman" w:hAnsi="Times New Roman" w:cs="Times New Roman"/>
          <w:sz w:val="32"/>
          <w:szCs w:val="32"/>
        </w:rPr>
        <w:t>с</w:t>
      </w:r>
      <w:r w:rsidRPr="008E3F49">
        <w:rPr>
          <w:rFonts w:ascii="Times New Roman" w:hAnsi="Times New Roman" w:cs="Times New Roman"/>
          <w:sz w:val="32"/>
          <w:szCs w:val="32"/>
        </w:rPr>
        <w:t>тавимы, т. е. выражены в одинаковых величинах. Каждая таблица имеет свой нумерационный и тематический заголовки. Нумерацио</w:t>
      </w:r>
      <w:r w:rsidRPr="008E3F49">
        <w:rPr>
          <w:rFonts w:ascii="Times New Roman" w:hAnsi="Times New Roman" w:cs="Times New Roman"/>
          <w:sz w:val="32"/>
          <w:szCs w:val="32"/>
        </w:rPr>
        <w:t>н</w:t>
      </w:r>
      <w:r w:rsidRPr="008E3F49">
        <w:rPr>
          <w:rFonts w:ascii="Times New Roman" w:hAnsi="Times New Roman" w:cs="Times New Roman"/>
          <w:sz w:val="32"/>
          <w:szCs w:val="32"/>
        </w:rPr>
        <w:t>ный заголовок (Таблица 4) нужен для связи с текстом. Тематический заголовок определяет тему и содержание таблицы. Он помещается над таблицей под ее нумерационным заголовком. В конце заголовков и подзаголовков таблиц точки не ставятся. При переносе части та</w:t>
      </w:r>
      <w:r w:rsidRPr="008E3F49">
        <w:rPr>
          <w:rFonts w:ascii="Times New Roman" w:hAnsi="Times New Roman" w:cs="Times New Roman"/>
          <w:sz w:val="32"/>
          <w:szCs w:val="32"/>
        </w:rPr>
        <w:t>б</w:t>
      </w:r>
      <w:r w:rsidRPr="008E3F49">
        <w:rPr>
          <w:rFonts w:ascii="Times New Roman" w:hAnsi="Times New Roman" w:cs="Times New Roman"/>
          <w:sz w:val="32"/>
          <w:szCs w:val="32"/>
        </w:rPr>
        <w:t>лицы название помещают только над первой частью таблицы, ни</w:t>
      </w:r>
      <w:r w:rsidRPr="008E3F49">
        <w:rPr>
          <w:rFonts w:ascii="Times New Roman" w:hAnsi="Times New Roman" w:cs="Times New Roman"/>
          <w:sz w:val="32"/>
          <w:szCs w:val="32"/>
        </w:rPr>
        <w:t>ж</w:t>
      </w:r>
      <w:r w:rsidRPr="008E3F49">
        <w:rPr>
          <w:rFonts w:ascii="Times New Roman" w:hAnsi="Times New Roman" w:cs="Times New Roman"/>
          <w:sz w:val="32"/>
          <w:szCs w:val="32"/>
        </w:rPr>
        <w:lastRenderedPageBreak/>
        <w:t xml:space="preserve">нюю горизонтальную черту, ограничивающую таблицу, не проводят. При заимствовании таблиц из какого-либо источника, после нее оформляется сноска на источник в соответствии с требованиями к оформлению сносок. </w:t>
      </w:r>
    </w:p>
    <w:p w:rsidR="00B31F4A" w:rsidRPr="008E3F49" w:rsidRDefault="00B31F4A" w:rsidP="00B31F4A">
      <w:pPr>
        <w:spacing w:after="0" w:line="240" w:lineRule="auto"/>
        <w:ind w:firstLine="708"/>
        <w:jc w:val="both"/>
        <w:rPr>
          <w:rStyle w:val="FontStyle13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Таблицу помещают в тексте по ходу изложения сразу после ссылки на нее. Большие таблицы размещают на отдельных страницах, сразу за страницей, на которой приведена ссылка. Таблица, помеще</w:t>
      </w:r>
      <w:r w:rsidRPr="008E3F49">
        <w:rPr>
          <w:rFonts w:ascii="Times New Roman" w:hAnsi="Times New Roman" w:cs="Times New Roman"/>
          <w:sz w:val="32"/>
          <w:szCs w:val="32"/>
        </w:rPr>
        <w:t>н</w:t>
      </w:r>
      <w:r w:rsidRPr="008E3F49">
        <w:rPr>
          <w:rFonts w:ascii="Times New Roman" w:hAnsi="Times New Roman" w:cs="Times New Roman"/>
          <w:sz w:val="32"/>
          <w:szCs w:val="32"/>
        </w:rPr>
        <w:t xml:space="preserve">ная в основной текст, является его составной частью, и ссылка на таблицу в тексте обязательна. </w:t>
      </w:r>
      <w:r w:rsidRPr="008E3F49">
        <w:rPr>
          <w:rStyle w:val="FontStyle13"/>
          <w:sz w:val="32"/>
          <w:szCs w:val="32"/>
        </w:rPr>
        <w:t>При этом ссылки должны органически входить в текст без повторения ее тематического заголовка или пер</w:t>
      </w:r>
      <w:r w:rsidRPr="008E3F49">
        <w:rPr>
          <w:rStyle w:val="FontStyle13"/>
          <w:sz w:val="32"/>
          <w:szCs w:val="32"/>
        </w:rPr>
        <w:t>е</w:t>
      </w:r>
      <w:r w:rsidRPr="008E3F49">
        <w:rPr>
          <w:rStyle w:val="FontStyle13"/>
          <w:sz w:val="32"/>
          <w:szCs w:val="32"/>
        </w:rPr>
        <w:t>сказывания ее содержа</w:t>
      </w:r>
      <w:r w:rsidRPr="008E3F49">
        <w:rPr>
          <w:rStyle w:val="FontStyle13"/>
          <w:sz w:val="32"/>
          <w:szCs w:val="32"/>
        </w:rPr>
        <w:softHyphen/>
        <w:t>ния. Например: "... данные, приведенные в табл. 1, показывают..." или "... разница статистически достоверна (табл. 3)".</w:t>
      </w:r>
    </w:p>
    <w:p w:rsidR="00B31F4A" w:rsidRPr="008E3F49" w:rsidRDefault="00B31F4A" w:rsidP="00B31F4A">
      <w:pPr>
        <w:spacing w:after="0" w:line="240" w:lineRule="auto"/>
        <w:ind w:firstLine="708"/>
        <w:jc w:val="both"/>
        <w:rPr>
          <w:rStyle w:val="FontStyle13"/>
          <w:sz w:val="32"/>
          <w:szCs w:val="32"/>
        </w:rPr>
      </w:pPr>
      <w:r w:rsidRPr="008E3F49">
        <w:rPr>
          <w:rStyle w:val="FontStyle13"/>
          <w:b/>
          <w:sz w:val="32"/>
          <w:szCs w:val="32"/>
        </w:rPr>
        <w:t>2.</w:t>
      </w:r>
      <w:r w:rsidRPr="008E3F49">
        <w:rPr>
          <w:rStyle w:val="FontStyle13"/>
          <w:sz w:val="32"/>
          <w:szCs w:val="32"/>
        </w:rPr>
        <w:t xml:space="preserve"> </w:t>
      </w:r>
      <w:r w:rsidRPr="008E3F49">
        <w:rPr>
          <w:rStyle w:val="FontStyle13"/>
          <w:b/>
          <w:sz w:val="32"/>
          <w:szCs w:val="32"/>
        </w:rPr>
        <w:t>Оформление рисунков и диаграмм.</w:t>
      </w:r>
      <w:r w:rsidRPr="008E3F49">
        <w:rPr>
          <w:rStyle w:val="FontStyle13"/>
          <w:sz w:val="32"/>
          <w:szCs w:val="32"/>
        </w:rPr>
        <w:t xml:space="preserve"> Все иллюстративные материалы (технические рисунки, чертежи, графики, фотографии, диаграммы и т. п.) обозначаются как "Рисунок" и должны быть пр</w:t>
      </w:r>
      <w:r w:rsidRPr="008E3F49">
        <w:rPr>
          <w:rStyle w:val="FontStyle13"/>
          <w:sz w:val="32"/>
          <w:szCs w:val="32"/>
        </w:rPr>
        <w:t>и</w:t>
      </w:r>
      <w:r w:rsidRPr="008E3F49">
        <w:rPr>
          <w:rStyle w:val="FontStyle13"/>
          <w:sz w:val="32"/>
          <w:szCs w:val="32"/>
        </w:rPr>
        <w:t>вязаны к тексту ссылками. Наиболее рас</w:t>
      </w:r>
      <w:r w:rsidRPr="008E3F49">
        <w:rPr>
          <w:rStyle w:val="FontStyle13"/>
          <w:sz w:val="32"/>
          <w:szCs w:val="32"/>
        </w:rPr>
        <w:softHyphen/>
        <w:t>пространенная форма - кру</w:t>
      </w:r>
      <w:r w:rsidRPr="008E3F49">
        <w:rPr>
          <w:rStyle w:val="FontStyle13"/>
          <w:sz w:val="32"/>
          <w:szCs w:val="32"/>
        </w:rPr>
        <w:t>г</w:t>
      </w:r>
      <w:r w:rsidRPr="008E3F49">
        <w:rPr>
          <w:rStyle w:val="FontStyle13"/>
          <w:sz w:val="32"/>
          <w:szCs w:val="32"/>
        </w:rPr>
        <w:t xml:space="preserve">лые скобки: (рис. 5), либо выражения:"... как видно из рис. 5", "... как показано на рис. 5...". </w:t>
      </w:r>
      <w:r w:rsidRPr="008E3F49">
        <w:rPr>
          <w:rStyle w:val="FontStyle11"/>
          <w:b w:val="0"/>
          <w:sz w:val="32"/>
          <w:szCs w:val="32"/>
        </w:rPr>
        <w:t>Тематическое название</w:t>
      </w:r>
      <w:r w:rsidRPr="008E3F49">
        <w:rPr>
          <w:rStyle w:val="FontStyle11"/>
          <w:sz w:val="32"/>
          <w:szCs w:val="32"/>
        </w:rPr>
        <w:t xml:space="preserve"> </w:t>
      </w:r>
      <w:r w:rsidRPr="008E3F49">
        <w:rPr>
          <w:rStyle w:val="FontStyle13"/>
          <w:sz w:val="32"/>
          <w:szCs w:val="32"/>
        </w:rPr>
        <w:t>рисунка с необходим</w:t>
      </w:r>
      <w:r w:rsidRPr="008E3F49">
        <w:rPr>
          <w:rStyle w:val="FontStyle13"/>
          <w:sz w:val="32"/>
          <w:szCs w:val="32"/>
        </w:rPr>
        <w:t>ы</w:t>
      </w:r>
      <w:r w:rsidRPr="008E3F49">
        <w:rPr>
          <w:rStyle w:val="FontStyle13"/>
          <w:sz w:val="32"/>
          <w:szCs w:val="32"/>
        </w:rPr>
        <w:t xml:space="preserve">ми пояснениями помещается под иллюстрацией. </w:t>
      </w:r>
      <w:r w:rsidRPr="008E3F49">
        <w:rPr>
          <w:rFonts w:ascii="Times New Roman" w:hAnsi="Times New Roman" w:cs="Times New Roman"/>
          <w:sz w:val="32"/>
          <w:szCs w:val="32"/>
        </w:rPr>
        <w:t>Область диаграммы выводится   с белым фоном.</w:t>
      </w:r>
    </w:p>
    <w:p w:rsidR="00B31F4A" w:rsidRPr="008E3F49" w:rsidRDefault="00B31F4A" w:rsidP="00B31F4A">
      <w:pPr>
        <w:pStyle w:val="Style2"/>
        <w:widowControl/>
        <w:spacing w:line="240" w:lineRule="auto"/>
        <w:ind w:firstLine="709"/>
        <w:rPr>
          <w:rStyle w:val="FontStyle13"/>
          <w:sz w:val="32"/>
          <w:szCs w:val="32"/>
        </w:rPr>
      </w:pPr>
      <w:r w:rsidRPr="008E3F49">
        <w:rPr>
          <w:rStyle w:val="FontStyle13"/>
          <w:b/>
          <w:sz w:val="32"/>
          <w:szCs w:val="32"/>
        </w:rPr>
        <w:t>3.</w:t>
      </w:r>
      <w:r w:rsidRPr="008E3F49">
        <w:rPr>
          <w:rStyle w:val="FontStyle13"/>
          <w:sz w:val="32"/>
          <w:szCs w:val="32"/>
        </w:rPr>
        <w:t xml:space="preserve"> </w:t>
      </w:r>
      <w:r w:rsidRPr="008E3F49">
        <w:rPr>
          <w:rStyle w:val="FontStyle13"/>
          <w:b/>
          <w:sz w:val="32"/>
          <w:szCs w:val="32"/>
        </w:rPr>
        <w:t>Формулы.</w:t>
      </w:r>
      <w:r w:rsidRPr="008E3F49">
        <w:rPr>
          <w:rStyle w:val="FontStyle13"/>
          <w:sz w:val="32"/>
          <w:szCs w:val="32"/>
        </w:rPr>
        <w:t xml:space="preserve"> </w:t>
      </w:r>
      <w:r w:rsidRPr="00BA1C2E">
        <w:rPr>
          <w:rStyle w:val="FontStyle11"/>
          <w:b w:val="0"/>
          <w:sz w:val="32"/>
          <w:szCs w:val="32"/>
        </w:rPr>
        <w:t>Формулы</w:t>
      </w:r>
      <w:r w:rsidRPr="008E3F49">
        <w:rPr>
          <w:rStyle w:val="FontStyle11"/>
          <w:sz w:val="32"/>
          <w:szCs w:val="32"/>
        </w:rPr>
        <w:t xml:space="preserve"> </w:t>
      </w:r>
      <w:r w:rsidRPr="008E3F49">
        <w:rPr>
          <w:rStyle w:val="FontStyle13"/>
          <w:sz w:val="32"/>
          <w:szCs w:val="32"/>
        </w:rPr>
        <w:t>должны быть аккуратно вписаны тушью, черным стерж</w:t>
      </w:r>
      <w:r w:rsidRPr="008E3F49">
        <w:rPr>
          <w:rStyle w:val="FontStyle13"/>
          <w:sz w:val="32"/>
          <w:szCs w:val="32"/>
        </w:rPr>
        <w:softHyphen/>
        <w:t>нем шариковой ручки или черным фломастером. Н</w:t>
      </w:r>
      <w:r w:rsidRPr="008E3F49">
        <w:rPr>
          <w:rStyle w:val="FontStyle13"/>
          <w:sz w:val="32"/>
          <w:szCs w:val="32"/>
        </w:rPr>
        <w:t>е</w:t>
      </w:r>
      <w:r w:rsidRPr="008E3F49">
        <w:rPr>
          <w:rStyle w:val="FontStyle13"/>
          <w:sz w:val="32"/>
          <w:szCs w:val="32"/>
        </w:rPr>
        <w:t xml:space="preserve">большие, несложные </w:t>
      </w:r>
      <w:r w:rsidRPr="00BA1C2E">
        <w:rPr>
          <w:rStyle w:val="FontStyle12"/>
          <w:i w:val="0"/>
          <w:sz w:val="32"/>
          <w:szCs w:val="32"/>
        </w:rPr>
        <w:t>формулы,</w:t>
      </w:r>
      <w:r w:rsidRPr="008E3F49">
        <w:rPr>
          <w:rStyle w:val="FontStyle12"/>
          <w:sz w:val="32"/>
          <w:szCs w:val="32"/>
        </w:rPr>
        <w:t xml:space="preserve"> </w:t>
      </w:r>
      <w:r w:rsidRPr="008E3F49">
        <w:rPr>
          <w:rStyle w:val="FontStyle13"/>
          <w:sz w:val="32"/>
          <w:szCs w:val="32"/>
        </w:rPr>
        <w:t>не имеющие самостоятельного знач</w:t>
      </w:r>
      <w:r w:rsidRPr="008E3F49">
        <w:rPr>
          <w:rStyle w:val="FontStyle13"/>
          <w:sz w:val="32"/>
          <w:szCs w:val="32"/>
        </w:rPr>
        <w:t>е</w:t>
      </w:r>
      <w:r w:rsidRPr="008E3F49">
        <w:rPr>
          <w:rStyle w:val="FontStyle13"/>
          <w:sz w:val="32"/>
          <w:szCs w:val="32"/>
        </w:rPr>
        <w:t>ния, могут быть размеще</w:t>
      </w:r>
      <w:r w:rsidRPr="008E3F49">
        <w:rPr>
          <w:rStyle w:val="FontStyle13"/>
          <w:sz w:val="32"/>
          <w:szCs w:val="32"/>
        </w:rPr>
        <w:softHyphen/>
        <w:t xml:space="preserve">ны </w:t>
      </w:r>
      <w:r w:rsidRPr="00BA1C2E">
        <w:rPr>
          <w:rStyle w:val="FontStyle12"/>
          <w:i w:val="0"/>
          <w:sz w:val="32"/>
          <w:szCs w:val="32"/>
        </w:rPr>
        <w:t>внутри</w:t>
      </w:r>
      <w:r w:rsidRPr="008E3F49">
        <w:rPr>
          <w:rStyle w:val="FontStyle12"/>
          <w:sz w:val="32"/>
          <w:szCs w:val="32"/>
        </w:rPr>
        <w:t xml:space="preserve"> </w:t>
      </w:r>
      <w:r w:rsidRPr="008E3F49">
        <w:rPr>
          <w:rStyle w:val="FontStyle13"/>
          <w:sz w:val="32"/>
          <w:szCs w:val="32"/>
        </w:rPr>
        <w:t>текста, сложные формулы вын</w:t>
      </w:r>
      <w:r w:rsidRPr="008E3F49">
        <w:rPr>
          <w:rStyle w:val="FontStyle13"/>
          <w:sz w:val="32"/>
          <w:szCs w:val="32"/>
        </w:rPr>
        <w:t>о</w:t>
      </w:r>
      <w:r w:rsidRPr="008E3F49">
        <w:rPr>
          <w:rStyle w:val="FontStyle13"/>
          <w:sz w:val="32"/>
          <w:szCs w:val="32"/>
        </w:rPr>
        <w:t xml:space="preserve">сят в отдельную строку с расшифровкой буквенных обозначений. Формулы нумеруют арабскими цифрами, применяя сквозную (по всей работе) нумерацию. </w:t>
      </w:r>
      <w:r w:rsidRPr="00BA1C2E">
        <w:rPr>
          <w:rStyle w:val="FontStyle12"/>
          <w:i w:val="0"/>
          <w:sz w:val="32"/>
          <w:szCs w:val="32"/>
        </w:rPr>
        <w:t>Номер</w:t>
      </w:r>
      <w:r w:rsidRPr="008E3F49">
        <w:rPr>
          <w:rStyle w:val="FontStyle12"/>
          <w:sz w:val="32"/>
          <w:szCs w:val="32"/>
        </w:rPr>
        <w:t xml:space="preserve"> </w:t>
      </w:r>
      <w:r w:rsidRPr="008E3F49">
        <w:rPr>
          <w:rStyle w:val="FontStyle13"/>
          <w:sz w:val="32"/>
          <w:szCs w:val="32"/>
        </w:rPr>
        <w:t>по</w:t>
      </w:r>
      <w:r w:rsidRPr="008E3F49">
        <w:rPr>
          <w:rStyle w:val="FontStyle13"/>
          <w:sz w:val="32"/>
          <w:szCs w:val="32"/>
        </w:rPr>
        <w:softHyphen/>
        <w:t>мещают в круглые скобки и ра</w:t>
      </w:r>
      <w:r w:rsidRPr="008E3F49">
        <w:rPr>
          <w:rStyle w:val="FontStyle13"/>
          <w:sz w:val="32"/>
          <w:szCs w:val="32"/>
        </w:rPr>
        <w:t>с</w:t>
      </w:r>
      <w:r w:rsidRPr="008E3F49">
        <w:rPr>
          <w:rStyle w:val="FontStyle13"/>
          <w:sz w:val="32"/>
          <w:szCs w:val="32"/>
        </w:rPr>
        <w:t>полагают у правого края полосы на</w:t>
      </w:r>
      <w:r w:rsidRPr="008E3F49">
        <w:rPr>
          <w:rStyle w:val="FontStyle13"/>
          <w:sz w:val="32"/>
          <w:szCs w:val="32"/>
        </w:rPr>
        <w:softHyphen/>
        <w:t>против формулы. Ссылка в тексте дается на этот номер. Например:</w:t>
      </w:r>
      <w:r w:rsidR="00BA1C2E">
        <w:rPr>
          <w:rStyle w:val="FontStyle13"/>
          <w:sz w:val="32"/>
          <w:szCs w:val="32"/>
        </w:rPr>
        <w:t xml:space="preserve"> </w:t>
      </w:r>
      <w:r w:rsidRPr="008E3F49">
        <w:rPr>
          <w:rStyle w:val="FontStyle13"/>
          <w:sz w:val="32"/>
          <w:szCs w:val="32"/>
        </w:rPr>
        <w:t xml:space="preserve">"... из </w:t>
      </w:r>
      <w:r w:rsidRPr="00BA1C2E">
        <w:rPr>
          <w:rStyle w:val="FontStyle12"/>
          <w:i w:val="0"/>
          <w:sz w:val="32"/>
          <w:szCs w:val="32"/>
        </w:rPr>
        <w:t xml:space="preserve">формулы </w:t>
      </w:r>
      <w:r w:rsidRPr="008E3F49">
        <w:rPr>
          <w:rStyle w:val="FontStyle13"/>
          <w:sz w:val="32"/>
          <w:szCs w:val="32"/>
        </w:rPr>
        <w:t>(3) следует...".</w:t>
      </w:r>
    </w:p>
    <w:p w:rsidR="00B31F4A" w:rsidRPr="008E3F49" w:rsidRDefault="00B31F4A" w:rsidP="00B31F4A">
      <w:pPr>
        <w:pStyle w:val="Style2"/>
        <w:widowControl/>
        <w:spacing w:line="240" w:lineRule="auto"/>
        <w:ind w:firstLine="709"/>
        <w:rPr>
          <w:rStyle w:val="FontStyle13"/>
          <w:sz w:val="32"/>
          <w:szCs w:val="32"/>
        </w:rPr>
      </w:pPr>
      <w:r w:rsidRPr="008E3F49">
        <w:rPr>
          <w:rStyle w:val="FontStyle11"/>
          <w:sz w:val="32"/>
          <w:szCs w:val="32"/>
        </w:rPr>
        <w:t xml:space="preserve">4. Символы химических элементов и химические формулы </w:t>
      </w:r>
      <w:r w:rsidRPr="008E3F49">
        <w:rPr>
          <w:rStyle w:val="FontStyle13"/>
          <w:sz w:val="32"/>
          <w:szCs w:val="32"/>
        </w:rPr>
        <w:t>пи</w:t>
      </w:r>
      <w:r w:rsidRPr="008E3F49">
        <w:rPr>
          <w:rStyle w:val="FontStyle13"/>
          <w:sz w:val="32"/>
          <w:szCs w:val="32"/>
        </w:rPr>
        <w:softHyphen/>
        <w:t xml:space="preserve">шутся </w:t>
      </w:r>
      <w:r w:rsidRPr="00BA1C2E">
        <w:rPr>
          <w:rStyle w:val="FontStyle12"/>
          <w:i w:val="0"/>
          <w:sz w:val="32"/>
          <w:szCs w:val="32"/>
        </w:rPr>
        <w:t>буквами</w:t>
      </w:r>
      <w:r w:rsidRPr="008E3F49">
        <w:rPr>
          <w:rStyle w:val="FontStyle12"/>
          <w:sz w:val="32"/>
          <w:szCs w:val="32"/>
        </w:rPr>
        <w:t xml:space="preserve"> </w:t>
      </w:r>
      <w:r w:rsidRPr="008E3F49">
        <w:rPr>
          <w:rStyle w:val="FontStyle13"/>
          <w:sz w:val="32"/>
          <w:szCs w:val="32"/>
        </w:rPr>
        <w:t>латинского алфавита. При написании структурных формул все знаки связи должны быть одинаковой длины. Не допуска</w:t>
      </w:r>
      <w:r w:rsidRPr="008E3F49">
        <w:rPr>
          <w:rStyle w:val="FontStyle13"/>
          <w:sz w:val="32"/>
          <w:szCs w:val="32"/>
        </w:rPr>
        <w:softHyphen/>
        <w:t xml:space="preserve">ется перенос </w:t>
      </w:r>
      <w:r w:rsidRPr="00BA1C2E">
        <w:rPr>
          <w:rStyle w:val="FontStyle12"/>
          <w:i w:val="0"/>
          <w:sz w:val="32"/>
          <w:szCs w:val="32"/>
        </w:rPr>
        <w:t xml:space="preserve">структурных </w:t>
      </w:r>
      <w:r w:rsidRPr="008E3F49">
        <w:rPr>
          <w:rStyle w:val="FontStyle13"/>
          <w:sz w:val="32"/>
          <w:szCs w:val="32"/>
        </w:rPr>
        <w:t>формул.</w:t>
      </w:r>
    </w:p>
    <w:p w:rsidR="00B31F4A" w:rsidRPr="008E3F49" w:rsidRDefault="00B31F4A" w:rsidP="00B31F4A">
      <w:pPr>
        <w:pStyle w:val="Style2"/>
        <w:widowControl/>
        <w:spacing w:line="240" w:lineRule="auto"/>
        <w:ind w:firstLine="360"/>
        <w:rPr>
          <w:rStyle w:val="FontStyle13"/>
          <w:sz w:val="32"/>
          <w:szCs w:val="32"/>
        </w:rPr>
      </w:pPr>
      <w:r w:rsidRPr="008E3F49">
        <w:rPr>
          <w:rStyle w:val="FontStyle11"/>
          <w:sz w:val="32"/>
          <w:szCs w:val="32"/>
        </w:rPr>
        <w:tab/>
        <w:t xml:space="preserve">5. Сокращения и условные обозначения. </w:t>
      </w:r>
      <w:r w:rsidRPr="008E3F49">
        <w:rPr>
          <w:rStyle w:val="FontStyle13"/>
          <w:sz w:val="32"/>
          <w:szCs w:val="32"/>
        </w:rPr>
        <w:t xml:space="preserve">В текстовой части работы все </w:t>
      </w:r>
      <w:r w:rsidRPr="008E3F49">
        <w:rPr>
          <w:rStyle w:val="FontStyle12"/>
          <w:sz w:val="32"/>
          <w:szCs w:val="32"/>
        </w:rPr>
        <w:t xml:space="preserve">слова </w:t>
      </w:r>
      <w:r w:rsidRPr="008E3F49">
        <w:rPr>
          <w:rStyle w:val="FontStyle13"/>
          <w:sz w:val="32"/>
          <w:szCs w:val="32"/>
        </w:rPr>
        <w:t xml:space="preserve">должны быть написаны полностью, за </w:t>
      </w:r>
      <w:r w:rsidRPr="00BA1C2E">
        <w:rPr>
          <w:rStyle w:val="FontStyle12"/>
          <w:i w:val="0"/>
          <w:sz w:val="32"/>
          <w:szCs w:val="32"/>
        </w:rPr>
        <w:t xml:space="preserve">исключением </w:t>
      </w:r>
      <w:r w:rsidRPr="008E3F49">
        <w:rPr>
          <w:rStyle w:val="FontStyle13"/>
          <w:sz w:val="32"/>
          <w:szCs w:val="32"/>
        </w:rPr>
        <w:t>общепри</w:t>
      </w:r>
      <w:r w:rsidRPr="008E3F49">
        <w:rPr>
          <w:rStyle w:val="FontStyle13"/>
          <w:sz w:val="32"/>
          <w:szCs w:val="32"/>
        </w:rPr>
        <w:softHyphen/>
        <w:t xml:space="preserve">нятых сокращений. По всей </w:t>
      </w:r>
      <w:r w:rsidRPr="00BA1C2E">
        <w:rPr>
          <w:rStyle w:val="FontStyle12"/>
          <w:i w:val="0"/>
          <w:sz w:val="32"/>
          <w:szCs w:val="32"/>
        </w:rPr>
        <w:t>работе</w:t>
      </w:r>
      <w:r w:rsidRPr="008E3F49">
        <w:rPr>
          <w:rStyle w:val="FontStyle12"/>
          <w:sz w:val="32"/>
          <w:szCs w:val="32"/>
        </w:rPr>
        <w:t xml:space="preserve"> </w:t>
      </w:r>
      <w:r w:rsidRPr="008E3F49">
        <w:rPr>
          <w:rStyle w:val="FontStyle13"/>
          <w:sz w:val="32"/>
          <w:szCs w:val="32"/>
        </w:rPr>
        <w:t xml:space="preserve">необходимо выдерживать принцип единообразия </w:t>
      </w:r>
      <w:r w:rsidRPr="00BA1C2E">
        <w:rPr>
          <w:rStyle w:val="FontStyle12"/>
          <w:i w:val="0"/>
          <w:sz w:val="32"/>
          <w:szCs w:val="32"/>
        </w:rPr>
        <w:t>сокращений,</w:t>
      </w:r>
      <w:r w:rsidRPr="008E3F49">
        <w:rPr>
          <w:rStyle w:val="FontStyle12"/>
          <w:sz w:val="32"/>
          <w:szCs w:val="32"/>
        </w:rPr>
        <w:t xml:space="preserve"> </w:t>
      </w:r>
      <w:r w:rsidRPr="008E3F49">
        <w:rPr>
          <w:rStyle w:val="FontStyle13"/>
          <w:sz w:val="32"/>
          <w:szCs w:val="32"/>
        </w:rPr>
        <w:t>т. е. одно и то же слово везде с</w:t>
      </w:r>
      <w:r w:rsidRPr="008E3F49">
        <w:rPr>
          <w:rStyle w:val="FontStyle13"/>
          <w:sz w:val="32"/>
          <w:szCs w:val="32"/>
        </w:rPr>
        <w:t>о</w:t>
      </w:r>
      <w:r w:rsidRPr="008E3F49">
        <w:rPr>
          <w:rStyle w:val="FontStyle13"/>
          <w:sz w:val="32"/>
          <w:szCs w:val="32"/>
        </w:rPr>
        <w:t xml:space="preserve">кращается одинаково, либо везде не сокращается. Например: </w:t>
      </w:r>
      <w:r w:rsidRPr="00BA1C2E">
        <w:rPr>
          <w:rStyle w:val="FontStyle12"/>
          <w:i w:val="0"/>
          <w:sz w:val="32"/>
          <w:szCs w:val="32"/>
        </w:rPr>
        <w:t xml:space="preserve">и др. - и </w:t>
      </w:r>
      <w:r w:rsidRPr="008E3F49">
        <w:rPr>
          <w:rStyle w:val="FontStyle13"/>
          <w:sz w:val="32"/>
          <w:szCs w:val="32"/>
        </w:rPr>
        <w:lastRenderedPageBreak/>
        <w:t xml:space="preserve">другие; и пр. - и прочие; т. п. - </w:t>
      </w:r>
      <w:r w:rsidRPr="00BA1C2E">
        <w:rPr>
          <w:rStyle w:val="FontStyle12"/>
          <w:i w:val="0"/>
          <w:sz w:val="32"/>
          <w:szCs w:val="32"/>
        </w:rPr>
        <w:t>тому подобное; т. е.</w:t>
      </w:r>
      <w:r w:rsidRPr="008E3F49">
        <w:rPr>
          <w:rStyle w:val="FontStyle12"/>
          <w:sz w:val="32"/>
          <w:szCs w:val="32"/>
        </w:rPr>
        <w:t xml:space="preserve"> </w:t>
      </w:r>
      <w:r w:rsidRPr="008E3F49">
        <w:rPr>
          <w:rStyle w:val="FontStyle13"/>
          <w:sz w:val="32"/>
          <w:szCs w:val="32"/>
        </w:rPr>
        <w:t>- то есть; им. - имени.</w:t>
      </w:r>
    </w:p>
    <w:p w:rsidR="00B31F4A" w:rsidRPr="008E3F49" w:rsidRDefault="00B31F4A" w:rsidP="00B31F4A">
      <w:pPr>
        <w:pStyle w:val="Style3"/>
        <w:widowControl/>
        <w:spacing w:line="240" w:lineRule="auto"/>
        <w:rPr>
          <w:rStyle w:val="FontStyle13"/>
          <w:sz w:val="32"/>
          <w:szCs w:val="32"/>
        </w:rPr>
      </w:pPr>
      <w:r w:rsidRPr="008E3F49">
        <w:rPr>
          <w:rStyle w:val="FontStyle13"/>
          <w:sz w:val="32"/>
          <w:szCs w:val="32"/>
        </w:rPr>
        <w:t xml:space="preserve">Сокращение обозначений единиц измерения допускается только после </w:t>
      </w:r>
      <w:r w:rsidRPr="00BA1C2E">
        <w:rPr>
          <w:rStyle w:val="FontStyle12"/>
          <w:i w:val="0"/>
          <w:sz w:val="32"/>
          <w:szCs w:val="32"/>
        </w:rPr>
        <w:t>цифр</w:t>
      </w:r>
      <w:r w:rsidRPr="008E3F49">
        <w:rPr>
          <w:rStyle w:val="FontStyle12"/>
          <w:sz w:val="32"/>
          <w:szCs w:val="32"/>
        </w:rPr>
        <w:t xml:space="preserve"> </w:t>
      </w:r>
      <w:r w:rsidRPr="008E3F49">
        <w:rPr>
          <w:rStyle w:val="FontStyle13"/>
          <w:sz w:val="32"/>
          <w:szCs w:val="32"/>
        </w:rPr>
        <w:t xml:space="preserve">(10 л; 50 кг). Общепринятые буквенные </w:t>
      </w:r>
      <w:r w:rsidRPr="00BA1C2E">
        <w:rPr>
          <w:rStyle w:val="FontStyle12"/>
          <w:i w:val="0"/>
          <w:sz w:val="32"/>
          <w:szCs w:val="32"/>
        </w:rPr>
        <w:t xml:space="preserve">аббревиатуры </w:t>
      </w:r>
      <w:r w:rsidRPr="008E3F49">
        <w:rPr>
          <w:rStyle w:val="FontStyle13"/>
          <w:sz w:val="32"/>
          <w:szCs w:val="32"/>
        </w:rPr>
        <w:t xml:space="preserve">(ООН, ВОЗ и др.) и специальные, достаточно распространенные в </w:t>
      </w:r>
      <w:r w:rsidRPr="00BA1C2E">
        <w:rPr>
          <w:rStyle w:val="FontStyle12"/>
          <w:i w:val="0"/>
          <w:sz w:val="32"/>
          <w:szCs w:val="32"/>
        </w:rPr>
        <w:t>о</w:t>
      </w:r>
      <w:r w:rsidRPr="00BA1C2E">
        <w:rPr>
          <w:rStyle w:val="FontStyle12"/>
          <w:i w:val="0"/>
          <w:sz w:val="32"/>
          <w:szCs w:val="32"/>
        </w:rPr>
        <w:t>п</w:t>
      </w:r>
      <w:r w:rsidRPr="00BA1C2E">
        <w:rPr>
          <w:rStyle w:val="FontStyle12"/>
          <w:i w:val="0"/>
          <w:sz w:val="32"/>
          <w:szCs w:val="32"/>
        </w:rPr>
        <w:t>ре</w:t>
      </w:r>
      <w:r w:rsidRPr="00BA1C2E">
        <w:rPr>
          <w:rStyle w:val="FontStyle12"/>
          <w:i w:val="0"/>
          <w:sz w:val="32"/>
          <w:szCs w:val="32"/>
        </w:rPr>
        <w:softHyphen/>
        <w:t xml:space="preserve">деленной </w:t>
      </w:r>
      <w:r w:rsidRPr="008E3F49">
        <w:rPr>
          <w:rStyle w:val="FontStyle13"/>
          <w:sz w:val="32"/>
          <w:szCs w:val="32"/>
        </w:rPr>
        <w:t xml:space="preserve">области науки (ДНК, ЯМР, ИК-спектр и т. п.) не </w:t>
      </w:r>
      <w:r w:rsidRPr="00BA1C2E">
        <w:rPr>
          <w:rStyle w:val="FontStyle12"/>
          <w:i w:val="0"/>
          <w:sz w:val="32"/>
          <w:szCs w:val="32"/>
        </w:rPr>
        <w:t>требуют</w:t>
      </w:r>
      <w:r w:rsidRPr="008E3F49">
        <w:rPr>
          <w:rStyle w:val="FontStyle12"/>
          <w:sz w:val="32"/>
          <w:szCs w:val="32"/>
        </w:rPr>
        <w:t xml:space="preserve"> </w:t>
      </w:r>
      <w:r w:rsidRPr="008E3F49">
        <w:rPr>
          <w:rStyle w:val="FontStyle13"/>
          <w:sz w:val="32"/>
          <w:szCs w:val="32"/>
        </w:rPr>
        <w:t>расшифровки в тексте.</w:t>
      </w:r>
    </w:p>
    <w:p w:rsidR="00B31F4A" w:rsidRPr="008E3F49" w:rsidRDefault="00B31F4A" w:rsidP="00B31F4A">
      <w:pPr>
        <w:pStyle w:val="Style4"/>
        <w:widowControl/>
        <w:spacing w:line="240" w:lineRule="auto"/>
        <w:jc w:val="both"/>
        <w:rPr>
          <w:rStyle w:val="FontStyle13"/>
          <w:sz w:val="32"/>
          <w:szCs w:val="32"/>
        </w:rPr>
      </w:pPr>
      <w:r w:rsidRPr="008E3F49">
        <w:rPr>
          <w:rStyle w:val="FontStyle13"/>
          <w:sz w:val="32"/>
          <w:szCs w:val="32"/>
        </w:rPr>
        <w:tab/>
        <w:t xml:space="preserve">Если специальные аббревиатуры малоизвестны, специфичны, но в тексте </w:t>
      </w:r>
      <w:r w:rsidRPr="00BA1C2E">
        <w:rPr>
          <w:rStyle w:val="FontStyle12"/>
          <w:i w:val="0"/>
          <w:sz w:val="32"/>
          <w:szCs w:val="32"/>
        </w:rPr>
        <w:t>часто повторяются,</w:t>
      </w:r>
      <w:r w:rsidRPr="008E3F49">
        <w:rPr>
          <w:rStyle w:val="FontStyle12"/>
          <w:sz w:val="32"/>
          <w:szCs w:val="32"/>
        </w:rPr>
        <w:t xml:space="preserve"> </w:t>
      </w:r>
      <w:r w:rsidRPr="008E3F49">
        <w:rPr>
          <w:rStyle w:val="FontStyle13"/>
          <w:sz w:val="32"/>
          <w:szCs w:val="32"/>
        </w:rPr>
        <w:t>то при первом упоминании пишется по</w:t>
      </w:r>
      <w:r w:rsidRPr="008E3F49">
        <w:rPr>
          <w:rStyle w:val="FontStyle13"/>
          <w:sz w:val="32"/>
          <w:szCs w:val="32"/>
        </w:rPr>
        <w:t>л</w:t>
      </w:r>
      <w:r w:rsidRPr="008E3F49">
        <w:rPr>
          <w:rStyle w:val="FontStyle13"/>
          <w:sz w:val="32"/>
          <w:szCs w:val="32"/>
        </w:rPr>
        <w:t>ное название, а в скобках дают буквенную аббревиатуру, которой в даль</w:t>
      </w:r>
      <w:r w:rsidRPr="008E3F49">
        <w:rPr>
          <w:rStyle w:val="FontStyle13"/>
          <w:sz w:val="32"/>
          <w:szCs w:val="32"/>
        </w:rPr>
        <w:softHyphen/>
        <w:t>нейшем пользуются. Например: "... Оказалось, парахлормерк</w:t>
      </w:r>
      <w:r w:rsidRPr="008E3F49">
        <w:rPr>
          <w:rStyle w:val="FontStyle13"/>
          <w:sz w:val="32"/>
          <w:szCs w:val="32"/>
        </w:rPr>
        <w:t>у</w:t>
      </w:r>
      <w:r w:rsidRPr="008E3F49">
        <w:rPr>
          <w:rStyle w:val="FontStyle13"/>
          <w:sz w:val="32"/>
          <w:szCs w:val="32"/>
        </w:rPr>
        <w:t>рибензоат (ПХМБ)...".</w:t>
      </w:r>
    </w:p>
    <w:p w:rsidR="00B31F4A" w:rsidRDefault="00B31F4A" w:rsidP="00B31F4A">
      <w:pPr>
        <w:spacing w:before="120" w:after="120"/>
        <w:jc w:val="center"/>
        <w:rPr>
          <w:rFonts w:ascii="Times New Roman" w:hAnsi="Times New Roman" w:cs="Times New Roman"/>
          <w:sz w:val="24"/>
          <w:szCs w:val="28"/>
        </w:rPr>
      </w:pPr>
    </w:p>
    <w:p w:rsidR="001D7D63" w:rsidRDefault="001D7D63" w:rsidP="00B31F4A">
      <w:pPr>
        <w:spacing w:before="120" w:after="120"/>
        <w:jc w:val="center"/>
        <w:rPr>
          <w:rFonts w:ascii="Times New Roman" w:hAnsi="Times New Roman" w:cs="Times New Roman"/>
          <w:sz w:val="24"/>
          <w:szCs w:val="28"/>
        </w:rPr>
      </w:pPr>
    </w:p>
    <w:p w:rsidR="00B31F4A" w:rsidRPr="008E3F49" w:rsidRDefault="00B31F4A" w:rsidP="00B31F4A">
      <w:pPr>
        <w:spacing w:before="120" w:after="120"/>
        <w:jc w:val="center"/>
        <w:rPr>
          <w:rFonts w:ascii="Times New Roman" w:hAnsi="Times New Roman" w:cs="Times New Roman"/>
          <w:sz w:val="24"/>
          <w:szCs w:val="28"/>
        </w:rPr>
      </w:pPr>
      <w:r w:rsidRPr="008E3F49">
        <w:rPr>
          <w:rFonts w:ascii="Times New Roman" w:hAnsi="Times New Roman" w:cs="Times New Roman"/>
          <w:sz w:val="24"/>
          <w:szCs w:val="28"/>
        </w:rPr>
        <w:t>Пример оформления таблицы</w:t>
      </w:r>
    </w:p>
    <w:p w:rsidR="00B31F4A" w:rsidRPr="008E3F49" w:rsidRDefault="00B31F4A" w:rsidP="00B31F4A">
      <w:pPr>
        <w:spacing w:after="0"/>
        <w:jc w:val="right"/>
        <w:rPr>
          <w:rFonts w:ascii="Times New Roman" w:hAnsi="Times New Roman" w:cs="Times New Roman"/>
          <w:b/>
        </w:rPr>
      </w:pPr>
      <w:r w:rsidRPr="008E3F49">
        <w:rPr>
          <w:rFonts w:ascii="Times New Roman" w:hAnsi="Times New Roman" w:cs="Times New Roman"/>
        </w:rPr>
        <w:t>Таблица 4</w:t>
      </w:r>
      <w:r w:rsidRPr="008E3F49">
        <w:rPr>
          <w:rFonts w:ascii="Times New Roman" w:hAnsi="Times New Roman" w:cs="Times New Roman"/>
          <w:b/>
        </w:rPr>
        <w:t xml:space="preserve"> </w:t>
      </w:r>
    </w:p>
    <w:p w:rsidR="001D7D63" w:rsidRDefault="00B31F4A" w:rsidP="001D7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E3F49">
        <w:rPr>
          <w:rFonts w:ascii="Times New Roman" w:hAnsi="Times New Roman" w:cs="Times New Roman"/>
          <w:b/>
          <w:sz w:val="24"/>
        </w:rPr>
        <w:t xml:space="preserve">Характеристика готовых лекарственных средств </w:t>
      </w:r>
    </w:p>
    <w:p w:rsidR="00B31F4A" w:rsidRPr="008E3F49" w:rsidRDefault="00B31F4A" w:rsidP="001D7D6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E3F49">
        <w:rPr>
          <w:rFonts w:ascii="Times New Roman" w:hAnsi="Times New Roman" w:cs="Times New Roman"/>
          <w:b/>
          <w:sz w:val="24"/>
        </w:rPr>
        <w:t>для лечения неспецифических вагинитов</w:t>
      </w: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2133"/>
        <w:gridCol w:w="2541"/>
        <w:gridCol w:w="1503"/>
        <w:gridCol w:w="2277"/>
      </w:tblGrid>
      <w:tr w:rsidR="00B31F4A" w:rsidRPr="008E3F49" w:rsidTr="00E7594E">
        <w:tc>
          <w:tcPr>
            <w:tcW w:w="1194" w:type="dxa"/>
            <w:vAlign w:val="center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b/>
                <w:sz w:val="20"/>
                <w:szCs w:val="20"/>
              </w:rPr>
              <w:t>Препарат</w:t>
            </w:r>
          </w:p>
        </w:tc>
        <w:tc>
          <w:tcPr>
            <w:tcW w:w="2133" w:type="dxa"/>
            <w:vAlign w:val="center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b/>
                <w:sz w:val="20"/>
                <w:szCs w:val="20"/>
              </w:rPr>
              <w:t>Вид фармакологич</w:t>
            </w:r>
            <w:r w:rsidRPr="008E3F4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8E3F49">
              <w:rPr>
                <w:rFonts w:ascii="Times New Roman" w:hAnsi="Times New Roman" w:cs="Times New Roman"/>
                <w:b/>
                <w:sz w:val="20"/>
                <w:szCs w:val="20"/>
              </w:rPr>
              <w:t>ского действия</w:t>
            </w:r>
          </w:p>
        </w:tc>
        <w:tc>
          <w:tcPr>
            <w:tcW w:w="2541" w:type="dxa"/>
            <w:vAlign w:val="center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b/>
                <w:sz w:val="20"/>
                <w:szCs w:val="20"/>
              </w:rPr>
              <w:t>Активные компоненты в составе лекарственных препаратов</w:t>
            </w:r>
          </w:p>
        </w:tc>
        <w:tc>
          <w:tcPr>
            <w:tcW w:w="1503" w:type="dxa"/>
            <w:vAlign w:val="center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препарата, рассчитанная</w:t>
            </w:r>
          </w:p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b/>
                <w:sz w:val="20"/>
                <w:szCs w:val="20"/>
              </w:rPr>
              <w:t>на 10-дневный</w:t>
            </w:r>
          </w:p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b/>
                <w:sz w:val="20"/>
                <w:szCs w:val="20"/>
              </w:rPr>
              <w:t>курс лечения</w:t>
            </w:r>
          </w:p>
        </w:tc>
        <w:tc>
          <w:tcPr>
            <w:tcW w:w="2277" w:type="dxa"/>
            <w:vAlign w:val="center"/>
          </w:tcPr>
          <w:p w:rsidR="00B31F4A" w:rsidRPr="008E3F49" w:rsidRDefault="00B31F4A" w:rsidP="00E7594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b/>
                <w:sz w:val="20"/>
                <w:szCs w:val="20"/>
              </w:rPr>
              <w:t>Диапазон цен, предл</w:t>
            </w:r>
            <w:r w:rsidRPr="008E3F4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8E3F49">
              <w:rPr>
                <w:rFonts w:ascii="Times New Roman" w:hAnsi="Times New Roman" w:cs="Times New Roman"/>
                <w:b/>
                <w:sz w:val="20"/>
                <w:szCs w:val="20"/>
              </w:rPr>
              <w:t>гаемых в анкете (деш</w:t>
            </w:r>
            <w:r w:rsidRPr="008E3F4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8E3F49">
              <w:rPr>
                <w:rFonts w:ascii="Times New Roman" w:hAnsi="Times New Roman" w:cs="Times New Roman"/>
                <w:b/>
                <w:sz w:val="20"/>
                <w:szCs w:val="20"/>
              </w:rPr>
              <w:t>во/дорого)</w:t>
            </w:r>
          </w:p>
        </w:tc>
      </w:tr>
      <w:tr w:rsidR="00B31F4A" w:rsidRPr="008E3F49" w:rsidTr="00E7594E">
        <w:tc>
          <w:tcPr>
            <w:tcW w:w="1194" w:type="dxa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Гиналгин</w:t>
            </w:r>
          </w:p>
        </w:tc>
        <w:tc>
          <w:tcPr>
            <w:tcW w:w="2133" w:type="dxa"/>
          </w:tcPr>
          <w:p w:rsidR="00B31F4A" w:rsidRPr="008E3F49" w:rsidRDefault="00B31F4A" w:rsidP="00E75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Антимикробное; Пр</w:t>
            </w: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тивопротозоиное</w:t>
            </w:r>
          </w:p>
        </w:tc>
        <w:tc>
          <w:tcPr>
            <w:tcW w:w="2541" w:type="dxa"/>
          </w:tcPr>
          <w:p w:rsidR="00B31F4A" w:rsidRPr="008E3F49" w:rsidRDefault="00B31F4A" w:rsidP="00E759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Метронидазол 250 мг;</w:t>
            </w:r>
          </w:p>
          <w:p w:rsidR="00B31F4A" w:rsidRPr="008E3F49" w:rsidRDefault="00B31F4A" w:rsidP="00E759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Хлорхинальдол 100 мг</w:t>
            </w:r>
          </w:p>
        </w:tc>
        <w:tc>
          <w:tcPr>
            <w:tcW w:w="1503" w:type="dxa"/>
            <w:vAlign w:val="center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70-63</w:t>
            </w:r>
          </w:p>
        </w:tc>
        <w:tc>
          <w:tcPr>
            <w:tcW w:w="2277" w:type="dxa"/>
            <w:vAlign w:val="center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От 10-00 до 110-00</w:t>
            </w:r>
          </w:p>
        </w:tc>
      </w:tr>
      <w:tr w:rsidR="00B31F4A" w:rsidRPr="008E3F49" w:rsidTr="00E7594E">
        <w:tc>
          <w:tcPr>
            <w:tcW w:w="1194" w:type="dxa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Клион Д</w:t>
            </w:r>
          </w:p>
        </w:tc>
        <w:tc>
          <w:tcPr>
            <w:tcW w:w="2133" w:type="dxa"/>
          </w:tcPr>
          <w:p w:rsidR="00B31F4A" w:rsidRPr="008E3F49" w:rsidRDefault="00B31F4A" w:rsidP="00E75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антимикробное; Пр</w:t>
            </w: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тивопротозоиное</w:t>
            </w:r>
          </w:p>
        </w:tc>
        <w:tc>
          <w:tcPr>
            <w:tcW w:w="2541" w:type="dxa"/>
          </w:tcPr>
          <w:p w:rsidR="00B31F4A" w:rsidRPr="008E3F49" w:rsidRDefault="00B31F4A" w:rsidP="00E759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Метронидазол 100 мг;</w:t>
            </w:r>
          </w:p>
          <w:p w:rsidR="00B31F4A" w:rsidRPr="008E3F49" w:rsidRDefault="00B31F4A" w:rsidP="00E759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Миконазола нитрат 100 мг</w:t>
            </w:r>
          </w:p>
        </w:tc>
        <w:tc>
          <w:tcPr>
            <w:tcW w:w="1503" w:type="dxa"/>
            <w:vAlign w:val="center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116-06</w:t>
            </w:r>
          </w:p>
        </w:tc>
        <w:tc>
          <w:tcPr>
            <w:tcW w:w="2277" w:type="dxa"/>
            <w:vAlign w:val="center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От 50-00 до 150-00</w:t>
            </w:r>
          </w:p>
        </w:tc>
      </w:tr>
      <w:tr w:rsidR="00B31F4A" w:rsidRPr="008E3F49" w:rsidTr="00E7594E">
        <w:tc>
          <w:tcPr>
            <w:tcW w:w="1194" w:type="dxa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Гинезол 7</w:t>
            </w:r>
          </w:p>
        </w:tc>
        <w:tc>
          <w:tcPr>
            <w:tcW w:w="2133" w:type="dxa"/>
          </w:tcPr>
          <w:p w:rsidR="00B31F4A" w:rsidRPr="008E3F49" w:rsidRDefault="00B31F4A" w:rsidP="00E75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Противогрибковое</w:t>
            </w:r>
          </w:p>
        </w:tc>
        <w:tc>
          <w:tcPr>
            <w:tcW w:w="2541" w:type="dxa"/>
          </w:tcPr>
          <w:p w:rsidR="00B31F4A" w:rsidRPr="008E3F49" w:rsidRDefault="00B31F4A" w:rsidP="00E759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Миконазола нитрат 0,9</w:t>
            </w:r>
          </w:p>
          <w:p w:rsidR="00B31F4A" w:rsidRPr="008E3F49" w:rsidRDefault="00B31F4A" w:rsidP="00E759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191-39</w:t>
            </w:r>
          </w:p>
        </w:tc>
        <w:tc>
          <w:tcPr>
            <w:tcW w:w="2277" w:type="dxa"/>
            <w:vAlign w:val="center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От 140-00 до 240-00</w:t>
            </w:r>
          </w:p>
        </w:tc>
      </w:tr>
      <w:tr w:rsidR="00B31F4A" w:rsidRPr="008E3F49" w:rsidTr="00E7594E">
        <w:tc>
          <w:tcPr>
            <w:tcW w:w="1194" w:type="dxa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Тержинан</w:t>
            </w:r>
          </w:p>
        </w:tc>
        <w:tc>
          <w:tcPr>
            <w:tcW w:w="2133" w:type="dxa"/>
          </w:tcPr>
          <w:p w:rsidR="00B31F4A" w:rsidRPr="008E3F49" w:rsidRDefault="00B31F4A" w:rsidP="00E75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Антибактериальное; Противогрибковое; Противовоспали-тельное</w:t>
            </w:r>
          </w:p>
        </w:tc>
        <w:tc>
          <w:tcPr>
            <w:tcW w:w="2541" w:type="dxa"/>
          </w:tcPr>
          <w:p w:rsidR="00B31F4A" w:rsidRPr="008E3F49" w:rsidRDefault="00B31F4A" w:rsidP="00E759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Тернидазол 200 мг;</w:t>
            </w:r>
          </w:p>
          <w:p w:rsidR="00B31F4A" w:rsidRPr="008E3F49" w:rsidRDefault="00B31F4A" w:rsidP="00E759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Неомицина сульфат 100 мг;</w:t>
            </w:r>
          </w:p>
          <w:p w:rsidR="00B31F4A" w:rsidRPr="008E3F49" w:rsidRDefault="00B31F4A" w:rsidP="00E759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Нистатин 100000 ЕД;</w:t>
            </w:r>
          </w:p>
          <w:p w:rsidR="00B31F4A" w:rsidRPr="008E3F49" w:rsidRDefault="00B31F4A" w:rsidP="00E759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Преднизолон 3 мг</w:t>
            </w:r>
          </w:p>
        </w:tc>
        <w:tc>
          <w:tcPr>
            <w:tcW w:w="1503" w:type="dxa"/>
            <w:vAlign w:val="center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294-83</w:t>
            </w:r>
          </w:p>
        </w:tc>
        <w:tc>
          <w:tcPr>
            <w:tcW w:w="2277" w:type="dxa"/>
            <w:vAlign w:val="center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От 250-00 до 350-00</w:t>
            </w:r>
          </w:p>
        </w:tc>
      </w:tr>
    </w:tbl>
    <w:p w:rsidR="00B31F4A" w:rsidRPr="008E3F49" w:rsidRDefault="00B31F4A" w:rsidP="00B31F4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Пример оформления диаграммы</w:t>
      </w:r>
    </w:p>
    <w:p w:rsidR="00B31F4A" w:rsidRPr="008E3F49" w:rsidRDefault="00B31F4A" w:rsidP="00B31F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F49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410075" cy="1619250"/>
            <wp:effectExtent l="0" t="0" r="0" b="0"/>
            <wp:docPr id="2" name="Диаграмма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31F4A" w:rsidRPr="008E3F49" w:rsidRDefault="00B31F4A" w:rsidP="00B31F4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8E3F49">
        <w:rPr>
          <w:rFonts w:ascii="Times New Roman" w:hAnsi="Times New Roman" w:cs="Times New Roman"/>
          <w:bCs/>
          <w:sz w:val="24"/>
        </w:rPr>
        <w:t>Диаграмма 2.24. Положительные аспекты в проведении дополнительной диспансеризации населения</w:t>
      </w:r>
    </w:p>
    <w:p w:rsidR="00B31F4A" w:rsidRPr="008E3F49" w:rsidRDefault="00B31F4A" w:rsidP="00B31F4A">
      <w:pPr>
        <w:shd w:val="clear" w:color="auto" w:fill="FFFFFF"/>
        <w:spacing w:before="120" w:after="12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8E3F49">
        <w:rPr>
          <w:rFonts w:ascii="Times New Roman" w:hAnsi="Times New Roman" w:cs="Times New Roman"/>
          <w:sz w:val="24"/>
          <w:szCs w:val="28"/>
        </w:rPr>
        <w:lastRenderedPageBreak/>
        <w:t>Пример оформления рисунка</w:t>
      </w:r>
    </w:p>
    <w:p w:rsidR="001E38E2" w:rsidRPr="008E3F49" w:rsidRDefault="001E38E2" w:rsidP="00B31F4A">
      <w:pPr>
        <w:shd w:val="clear" w:color="auto" w:fill="FFFFFF"/>
        <w:spacing w:before="120" w:after="12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B31F4A" w:rsidRPr="008E3F49" w:rsidRDefault="00B31F4A" w:rsidP="00B31F4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E3F49">
        <w:rPr>
          <w:rFonts w:ascii="Times New Roman" w:hAnsi="Times New Roman" w:cs="Times New Roman"/>
          <w:sz w:val="24"/>
          <w:szCs w:val="28"/>
        </w:rPr>
        <w:t>На основе вышеописанных требований составлена общая схема мотивационной п</w:t>
      </w:r>
      <w:r w:rsidRPr="008E3F49">
        <w:rPr>
          <w:rFonts w:ascii="Times New Roman" w:hAnsi="Times New Roman" w:cs="Times New Roman"/>
          <w:sz w:val="24"/>
          <w:szCs w:val="28"/>
        </w:rPr>
        <w:t>о</w:t>
      </w:r>
      <w:r w:rsidRPr="008E3F49">
        <w:rPr>
          <w:rFonts w:ascii="Times New Roman" w:hAnsi="Times New Roman" w:cs="Times New Roman"/>
          <w:sz w:val="24"/>
          <w:szCs w:val="28"/>
        </w:rPr>
        <w:t>купки препаратов ОТС (рис. 1)</w:t>
      </w:r>
    </w:p>
    <w:p w:rsidR="00B31F4A" w:rsidRPr="008E3F49" w:rsidRDefault="00B31F4A" w:rsidP="00B31F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F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3575" cy="2076450"/>
            <wp:effectExtent l="19050" t="0" r="9525" b="0"/>
            <wp:docPr id="6" name="Схе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B31F4A" w:rsidRPr="008E3F49" w:rsidRDefault="00B31F4A" w:rsidP="00B31F4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8E3F49">
        <w:rPr>
          <w:rFonts w:ascii="Times New Roman" w:hAnsi="Times New Roman" w:cs="Times New Roman"/>
          <w:sz w:val="24"/>
        </w:rPr>
        <w:t>Рис. 1.  Общая схема мотивационной покупки препаратов ОТС</w:t>
      </w:r>
    </w:p>
    <w:p w:rsidR="001E38E2" w:rsidRPr="008E3F49" w:rsidRDefault="001E38E2" w:rsidP="001E38E2">
      <w:pPr>
        <w:pStyle w:val="Default"/>
        <w:spacing w:before="120" w:after="120"/>
        <w:jc w:val="center"/>
        <w:rPr>
          <w:bCs/>
          <w:iCs/>
        </w:rPr>
      </w:pPr>
    </w:p>
    <w:p w:rsidR="001E38E2" w:rsidRPr="008E3F49" w:rsidRDefault="001E38E2" w:rsidP="001D7D63">
      <w:pPr>
        <w:pStyle w:val="Default"/>
        <w:spacing w:before="120" w:after="120"/>
        <w:jc w:val="center"/>
        <w:rPr>
          <w:b/>
          <w:bCs/>
          <w:iCs/>
          <w:sz w:val="32"/>
          <w:szCs w:val="32"/>
        </w:rPr>
      </w:pPr>
      <w:r w:rsidRPr="008E3F49">
        <w:rPr>
          <w:b/>
          <w:bCs/>
          <w:iCs/>
          <w:sz w:val="32"/>
          <w:szCs w:val="32"/>
        </w:rPr>
        <w:t>Требования к оформлению мультимедийных презентаций</w:t>
      </w:r>
    </w:p>
    <w:p w:rsidR="001E38E2" w:rsidRPr="008E3F49" w:rsidRDefault="001E38E2" w:rsidP="000D4F71">
      <w:pPr>
        <w:pStyle w:val="Default"/>
        <w:ind w:firstLine="709"/>
        <w:jc w:val="both"/>
        <w:rPr>
          <w:sz w:val="32"/>
          <w:szCs w:val="32"/>
        </w:rPr>
      </w:pPr>
      <w:r w:rsidRPr="008E3F49">
        <w:rPr>
          <w:bCs/>
          <w:i/>
          <w:iCs/>
          <w:sz w:val="32"/>
          <w:szCs w:val="32"/>
        </w:rPr>
        <w:t>Мультимедийное сопровождение дипломного проекта</w:t>
      </w:r>
      <w:r w:rsidRPr="008E3F49">
        <w:rPr>
          <w:b/>
          <w:bCs/>
          <w:i/>
          <w:iCs/>
          <w:sz w:val="32"/>
          <w:szCs w:val="32"/>
        </w:rPr>
        <w:t xml:space="preserve"> </w:t>
      </w:r>
      <w:r w:rsidRPr="008E3F49">
        <w:rPr>
          <w:sz w:val="32"/>
          <w:szCs w:val="32"/>
        </w:rPr>
        <w:t>– демо</w:t>
      </w:r>
      <w:r w:rsidRPr="008E3F49">
        <w:rPr>
          <w:sz w:val="32"/>
          <w:szCs w:val="32"/>
        </w:rPr>
        <w:t>н</w:t>
      </w:r>
      <w:r w:rsidRPr="008E3F49">
        <w:rPr>
          <w:sz w:val="32"/>
          <w:szCs w:val="32"/>
        </w:rPr>
        <w:t>страционный электронный ресурс, сопровождающий и дополняющий выступление выпускника текстовой, аудиальной, графической и в</w:t>
      </w:r>
      <w:r w:rsidRPr="008E3F49">
        <w:rPr>
          <w:sz w:val="32"/>
          <w:szCs w:val="32"/>
        </w:rPr>
        <w:t>и</w:t>
      </w:r>
      <w:r w:rsidRPr="008E3F49">
        <w:rPr>
          <w:sz w:val="32"/>
          <w:szCs w:val="32"/>
        </w:rPr>
        <w:t>деоинформацией, с помощью соответствующих аппаратных и пр</w:t>
      </w:r>
      <w:r w:rsidRPr="008E3F49">
        <w:rPr>
          <w:sz w:val="32"/>
          <w:szCs w:val="32"/>
        </w:rPr>
        <w:t>о</w:t>
      </w:r>
      <w:r w:rsidRPr="008E3F49">
        <w:rPr>
          <w:sz w:val="32"/>
          <w:szCs w:val="32"/>
        </w:rPr>
        <w:t xml:space="preserve">граммных средств. </w:t>
      </w:r>
    </w:p>
    <w:p w:rsidR="001E38E2" w:rsidRPr="008E3F49" w:rsidRDefault="001E38E2" w:rsidP="008E3F49">
      <w:pPr>
        <w:pStyle w:val="Default"/>
        <w:jc w:val="both"/>
        <w:rPr>
          <w:sz w:val="32"/>
          <w:szCs w:val="32"/>
        </w:rPr>
      </w:pPr>
      <w:r w:rsidRPr="008E3F49">
        <w:rPr>
          <w:sz w:val="32"/>
          <w:szCs w:val="32"/>
        </w:rPr>
        <w:tab/>
        <w:t>Каждый слайд должен иметь простую, понятную структуру и содержать текстовые или графические элементы, несущие в себе зр</w:t>
      </w:r>
      <w:r w:rsidRPr="008E3F49">
        <w:rPr>
          <w:sz w:val="32"/>
          <w:szCs w:val="32"/>
        </w:rPr>
        <w:t>и</w:t>
      </w:r>
      <w:r w:rsidRPr="008E3F49">
        <w:rPr>
          <w:sz w:val="32"/>
          <w:szCs w:val="32"/>
        </w:rPr>
        <w:t xml:space="preserve">тельный образ как основную идею слайда. </w:t>
      </w:r>
    </w:p>
    <w:p w:rsidR="001E38E2" w:rsidRPr="008E3F49" w:rsidRDefault="001E38E2" w:rsidP="00BA1C2E">
      <w:pPr>
        <w:pStyle w:val="Default"/>
        <w:ind w:firstLine="708"/>
        <w:jc w:val="both"/>
        <w:rPr>
          <w:sz w:val="32"/>
          <w:szCs w:val="32"/>
        </w:rPr>
      </w:pPr>
      <w:r w:rsidRPr="008E3F49">
        <w:rPr>
          <w:sz w:val="32"/>
          <w:szCs w:val="32"/>
        </w:rPr>
        <w:t>Цепочка образов должна полностью соответствовать логике. Используйте короткие слова и предложения. Минимизируйте колич</w:t>
      </w:r>
      <w:r w:rsidRPr="008E3F49">
        <w:rPr>
          <w:sz w:val="32"/>
          <w:szCs w:val="32"/>
        </w:rPr>
        <w:t>е</w:t>
      </w:r>
      <w:r w:rsidRPr="008E3F49">
        <w:rPr>
          <w:sz w:val="32"/>
          <w:szCs w:val="32"/>
        </w:rPr>
        <w:t xml:space="preserve">ство предлогов, наречий, прилагательных. </w:t>
      </w:r>
    </w:p>
    <w:p w:rsidR="001E38E2" w:rsidRPr="008E3F49" w:rsidRDefault="001E38E2" w:rsidP="000D4F71">
      <w:pPr>
        <w:pStyle w:val="Default"/>
        <w:jc w:val="both"/>
        <w:rPr>
          <w:i/>
          <w:sz w:val="32"/>
          <w:szCs w:val="32"/>
        </w:rPr>
      </w:pPr>
      <w:r w:rsidRPr="008E3F49">
        <w:rPr>
          <w:bCs/>
          <w:i/>
          <w:iCs/>
          <w:sz w:val="32"/>
          <w:szCs w:val="32"/>
        </w:rPr>
        <w:t xml:space="preserve">Требования к содержанию мультимедийных презентаций: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предпочтительно горизонтальное расположение материала;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наиболее важная информация располагается в центре экрана;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>сжатость и краткость изложения, максимальная информати</w:t>
      </w:r>
      <w:r w:rsidRPr="008E3F49">
        <w:rPr>
          <w:sz w:val="32"/>
          <w:szCs w:val="32"/>
        </w:rPr>
        <w:t>в</w:t>
      </w:r>
      <w:r w:rsidRPr="008E3F49">
        <w:rPr>
          <w:sz w:val="32"/>
          <w:szCs w:val="32"/>
        </w:rPr>
        <w:t xml:space="preserve">ность текста;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>с точки зрения эффективного восприятия текстовой информ</w:t>
      </w:r>
      <w:r w:rsidRPr="008E3F49">
        <w:rPr>
          <w:sz w:val="32"/>
          <w:szCs w:val="32"/>
        </w:rPr>
        <w:t>а</w:t>
      </w:r>
      <w:r w:rsidRPr="008E3F49">
        <w:rPr>
          <w:sz w:val="32"/>
          <w:szCs w:val="32"/>
        </w:rPr>
        <w:t>ции, один слайд в среднем должен содержать 7 – 13 строк. На слайде следует располагать список не более</w:t>
      </w:r>
      <w:r w:rsidR="000D4F71">
        <w:rPr>
          <w:sz w:val="32"/>
          <w:szCs w:val="32"/>
        </w:rPr>
        <w:t>,</w:t>
      </w:r>
      <w:r w:rsidRPr="008E3F49">
        <w:rPr>
          <w:sz w:val="32"/>
          <w:szCs w:val="32"/>
        </w:rPr>
        <w:t xml:space="preserve"> чем из 5 – 6 пун</w:t>
      </w:r>
      <w:r w:rsidRPr="008E3F49">
        <w:rPr>
          <w:sz w:val="32"/>
          <w:szCs w:val="32"/>
        </w:rPr>
        <w:t>к</w:t>
      </w:r>
      <w:r w:rsidRPr="008E3F49">
        <w:rPr>
          <w:sz w:val="32"/>
          <w:szCs w:val="32"/>
        </w:rPr>
        <w:t xml:space="preserve">тов, в каждом из которых – не более 5 – 6 слов;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lastRenderedPageBreak/>
        <w:t>расположение информации на слайде: наиболее важная инфо</w:t>
      </w:r>
      <w:r w:rsidRPr="008E3F49">
        <w:rPr>
          <w:sz w:val="32"/>
          <w:szCs w:val="32"/>
        </w:rPr>
        <w:t>р</w:t>
      </w:r>
      <w:r w:rsidRPr="008E3F49">
        <w:rPr>
          <w:sz w:val="32"/>
          <w:szCs w:val="32"/>
        </w:rPr>
        <w:t>мация должна располагаться в центре экрана; если на слайде</w:t>
      </w:r>
      <w:r w:rsidR="00BA1C2E">
        <w:rPr>
          <w:sz w:val="32"/>
          <w:szCs w:val="32"/>
        </w:rPr>
        <w:t xml:space="preserve"> есть</w:t>
      </w:r>
      <w:r w:rsidRPr="008E3F49">
        <w:rPr>
          <w:sz w:val="32"/>
          <w:szCs w:val="32"/>
        </w:rPr>
        <w:t xml:space="preserve"> картинка, надпись располагается под ней; желательно фо</w:t>
      </w:r>
      <w:r w:rsidRPr="008E3F49">
        <w:rPr>
          <w:sz w:val="32"/>
          <w:szCs w:val="32"/>
        </w:rPr>
        <w:t>р</w:t>
      </w:r>
      <w:r w:rsidRPr="008E3F49">
        <w:rPr>
          <w:sz w:val="32"/>
          <w:szCs w:val="32"/>
        </w:rPr>
        <w:t>матировать текст по ширине; не допускать «рваных» краев те</w:t>
      </w:r>
      <w:r w:rsidRPr="008E3F49">
        <w:rPr>
          <w:sz w:val="32"/>
          <w:szCs w:val="32"/>
        </w:rPr>
        <w:t>к</w:t>
      </w:r>
      <w:r w:rsidRPr="008E3F49">
        <w:rPr>
          <w:sz w:val="32"/>
          <w:szCs w:val="32"/>
        </w:rPr>
        <w:t xml:space="preserve">ста;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>наличие не более одного логического ударения: краснота, я</w:t>
      </w:r>
      <w:r w:rsidRPr="008E3F49">
        <w:rPr>
          <w:sz w:val="32"/>
          <w:szCs w:val="32"/>
        </w:rPr>
        <w:t>р</w:t>
      </w:r>
      <w:r w:rsidRPr="008E3F49">
        <w:rPr>
          <w:sz w:val="32"/>
          <w:szCs w:val="32"/>
        </w:rPr>
        <w:t xml:space="preserve">кость, обводка, мигание, движение;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каждый слайд должен отражать одну мысль;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>на одном слайде рекомендуется использовать не более 4-х цв</w:t>
      </w:r>
      <w:r w:rsidRPr="008E3F49">
        <w:rPr>
          <w:sz w:val="32"/>
          <w:szCs w:val="32"/>
        </w:rPr>
        <w:t>е</w:t>
      </w:r>
      <w:r w:rsidRPr="008E3F49">
        <w:rPr>
          <w:sz w:val="32"/>
          <w:szCs w:val="32"/>
        </w:rPr>
        <w:t>тов: один для фона, один для заголовков и один или два для те</w:t>
      </w:r>
      <w:r w:rsidRPr="008E3F49">
        <w:rPr>
          <w:sz w:val="32"/>
          <w:szCs w:val="32"/>
        </w:rPr>
        <w:t>к</w:t>
      </w:r>
      <w:r w:rsidRPr="008E3F49">
        <w:rPr>
          <w:sz w:val="32"/>
          <w:szCs w:val="32"/>
        </w:rPr>
        <w:t xml:space="preserve">ста;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для фона лучше использовать светлые тона;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заголовок должен привлекать внимание;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>на одном слайде должно быть не более 3-х определений или в</w:t>
      </w:r>
      <w:r w:rsidRPr="008E3F49">
        <w:rPr>
          <w:sz w:val="32"/>
          <w:szCs w:val="32"/>
        </w:rPr>
        <w:t>ы</w:t>
      </w:r>
      <w:r w:rsidRPr="008E3F49">
        <w:rPr>
          <w:sz w:val="32"/>
          <w:szCs w:val="32"/>
        </w:rPr>
        <w:t xml:space="preserve">водов;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несущественная информация располагается внизу страницы;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>наименования используемых программ указываются в Им.п.</w:t>
      </w:r>
    </w:p>
    <w:p w:rsidR="001E38E2" w:rsidRPr="008E3F49" w:rsidRDefault="001E38E2" w:rsidP="000D4F71">
      <w:pPr>
        <w:pStyle w:val="Default"/>
        <w:jc w:val="both"/>
        <w:rPr>
          <w:sz w:val="32"/>
          <w:szCs w:val="32"/>
        </w:rPr>
      </w:pPr>
      <w:r w:rsidRPr="008E3F49">
        <w:rPr>
          <w:bCs/>
          <w:i/>
          <w:iCs/>
          <w:sz w:val="32"/>
          <w:szCs w:val="32"/>
        </w:rPr>
        <w:t xml:space="preserve">Требования к шрифту: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>желательно и</w:t>
      </w:r>
      <w:r w:rsidR="000D4F71">
        <w:rPr>
          <w:sz w:val="32"/>
          <w:szCs w:val="32"/>
        </w:rPr>
        <w:t xml:space="preserve">спользовать для заголовков – 22 </w:t>
      </w:r>
      <w:r w:rsidR="000D4F71" w:rsidRPr="008E3F49">
        <w:rPr>
          <w:sz w:val="32"/>
          <w:szCs w:val="32"/>
        </w:rPr>
        <w:t>–</w:t>
      </w:r>
      <w:r w:rsidR="000D4F71">
        <w:rPr>
          <w:sz w:val="32"/>
          <w:szCs w:val="32"/>
        </w:rPr>
        <w:t xml:space="preserve"> </w:t>
      </w:r>
      <w:r w:rsidRPr="008E3F49">
        <w:rPr>
          <w:sz w:val="32"/>
          <w:szCs w:val="32"/>
        </w:rPr>
        <w:t>28 pt, подзагол</w:t>
      </w:r>
      <w:r w:rsidRPr="008E3F49">
        <w:rPr>
          <w:sz w:val="32"/>
          <w:szCs w:val="32"/>
        </w:rPr>
        <w:t>о</w:t>
      </w:r>
      <w:r w:rsidRPr="008E3F49">
        <w:rPr>
          <w:sz w:val="32"/>
          <w:szCs w:val="32"/>
        </w:rPr>
        <w:t xml:space="preserve">вок – 20 – 24 pt, текст – 18 – 22 pt, подписи данных в диаграммах – 18 – 22 pt, информация в таблицах – 18 – 22 </w:t>
      </w:r>
      <w:r w:rsidRPr="008E3F49">
        <w:rPr>
          <w:sz w:val="32"/>
          <w:szCs w:val="32"/>
          <w:lang w:val="en-US"/>
        </w:rPr>
        <w:t>pt</w:t>
      </w:r>
      <w:r w:rsidRPr="008E3F49">
        <w:rPr>
          <w:sz w:val="32"/>
          <w:szCs w:val="32"/>
        </w:rPr>
        <w:t xml:space="preserve">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>не рекомендуется смешивать разные типы шрифтов, следует и</w:t>
      </w:r>
      <w:r w:rsidRPr="008E3F49">
        <w:rPr>
          <w:sz w:val="32"/>
          <w:szCs w:val="32"/>
        </w:rPr>
        <w:t>с</w:t>
      </w:r>
      <w:r w:rsidRPr="008E3F49">
        <w:rPr>
          <w:sz w:val="32"/>
          <w:szCs w:val="32"/>
        </w:rPr>
        <w:t xml:space="preserve">пользовать не более двух – трех шрифтов в одной презентации;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для выделения информации следует использовать жирный шрифт, курсив или подчеркивание;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нельзя злоупотреблять прописными буквами. </w:t>
      </w:r>
    </w:p>
    <w:p w:rsidR="001E38E2" w:rsidRPr="008E3F49" w:rsidRDefault="001E38E2" w:rsidP="0062661E">
      <w:pPr>
        <w:pStyle w:val="Default"/>
        <w:jc w:val="both"/>
        <w:rPr>
          <w:sz w:val="32"/>
          <w:szCs w:val="32"/>
        </w:rPr>
      </w:pPr>
      <w:r w:rsidRPr="008E3F49">
        <w:rPr>
          <w:bCs/>
          <w:i/>
          <w:iCs/>
          <w:sz w:val="32"/>
          <w:szCs w:val="32"/>
        </w:rPr>
        <w:t xml:space="preserve">Требования к оформлению слайдов: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допускается использовать либо темные знаки на светлом фоне (позитивная полярность изображения), либо светлые знаки на темном фоне (негативная полярность изображения);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дата должна быть только на титульном и завершающем слайдах;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>в титульном и завершающем слайдах анимации объектов не и</w:t>
      </w:r>
      <w:r w:rsidRPr="008E3F49">
        <w:rPr>
          <w:sz w:val="32"/>
          <w:szCs w:val="32"/>
        </w:rPr>
        <w:t>с</w:t>
      </w:r>
      <w:r w:rsidRPr="008E3F49">
        <w:rPr>
          <w:sz w:val="32"/>
          <w:szCs w:val="32"/>
        </w:rPr>
        <w:t xml:space="preserve">пользуются;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рекомендуется единый стиль оформления;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во всей презентации заголовки, гиперссылки, списки должны выглядеть одинаково;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должно быть, разумное дозирование количества фотографий и рисунков в презентации и на одном слайде;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все рисунки должны быть подписаны, подпись располагается снизу. </w:t>
      </w:r>
    </w:p>
    <w:p w:rsidR="00E21CD6" w:rsidRPr="0032648A" w:rsidRDefault="0032648A" w:rsidP="007D7E8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 w:rsidR="00C1090F" w:rsidRPr="008E3F49">
        <w:rPr>
          <w:rFonts w:ascii="Times New Roman" w:hAnsi="Times New Roman" w:cs="Times New Roman"/>
          <w:b/>
          <w:sz w:val="32"/>
          <w:szCs w:val="32"/>
        </w:rPr>
        <w:lastRenderedPageBreak/>
        <w:t>Рекомендации к подготовке устного выступления (доклада) и презентации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1090F" w:rsidRPr="0032648A">
        <w:rPr>
          <w:rFonts w:ascii="Times New Roman" w:hAnsi="Times New Roman" w:cs="Times New Roman"/>
          <w:b/>
          <w:bCs/>
          <w:sz w:val="32"/>
        </w:rPr>
        <w:t>выпускной квалификационной работы</w:t>
      </w:r>
    </w:p>
    <w:p w:rsidR="00E21CD6" w:rsidRPr="008E3F49" w:rsidRDefault="00E21CD6" w:rsidP="008E3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1. Обоснование выбора темы, ее актуальность и практическая значимость для будущей профессиональной деятельности соискателя квалификации (5-8 строк, один абзац или 0,5 мин.) – Слайд 1. </w:t>
      </w:r>
    </w:p>
    <w:p w:rsidR="00E21CD6" w:rsidRPr="008E3F49" w:rsidRDefault="00E21CD6" w:rsidP="008E3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2. Степень разработанности данной проблемы в научной литер</w:t>
      </w:r>
      <w:r w:rsidRPr="008E3F49">
        <w:rPr>
          <w:rFonts w:ascii="Times New Roman" w:hAnsi="Times New Roman" w:cs="Times New Roman"/>
          <w:sz w:val="32"/>
          <w:szCs w:val="32"/>
        </w:rPr>
        <w:t>а</w:t>
      </w:r>
      <w:r w:rsidRPr="008E3F49">
        <w:rPr>
          <w:rFonts w:ascii="Times New Roman" w:hAnsi="Times New Roman" w:cs="Times New Roman"/>
          <w:sz w:val="32"/>
          <w:szCs w:val="32"/>
        </w:rPr>
        <w:t>туре и кра</w:t>
      </w:r>
      <w:r w:rsidR="0062661E">
        <w:rPr>
          <w:rFonts w:ascii="Times New Roman" w:hAnsi="Times New Roman" w:cs="Times New Roman"/>
          <w:sz w:val="32"/>
          <w:szCs w:val="32"/>
        </w:rPr>
        <w:t>ткий перечень проанализированных источников</w:t>
      </w:r>
      <w:r w:rsidRPr="008E3F49">
        <w:rPr>
          <w:rFonts w:ascii="Times New Roman" w:hAnsi="Times New Roman" w:cs="Times New Roman"/>
          <w:sz w:val="32"/>
          <w:szCs w:val="32"/>
        </w:rPr>
        <w:t xml:space="preserve"> (5-8 строк, один абзац или 0,5 мин.).</w:t>
      </w:r>
    </w:p>
    <w:p w:rsidR="00E21CD6" w:rsidRPr="008E3F49" w:rsidRDefault="00E21CD6" w:rsidP="008E3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3. Цель и задачи, предмет и объект исследования (по фактич</w:t>
      </w:r>
      <w:r w:rsidRPr="008E3F49">
        <w:rPr>
          <w:rFonts w:ascii="Times New Roman" w:hAnsi="Times New Roman" w:cs="Times New Roman"/>
          <w:sz w:val="32"/>
          <w:szCs w:val="32"/>
        </w:rPr>
        <w:t>е</w:t>
      </w:r>
      <w:r w:rsidRPr="008E3F49">
        <w:rPr>
          <w:rFonts w:ascii="Times New Roman" w:hAnsi="Times New Roman" w:cs="Times New Roman"/>
          <w:sz w:val="32"/>
          <w:szCs w:val="32"/>
        </w:rPr>
        <w:t>скому объему из введения к ВКР, проиллюстрировать на слайде в презентации или полностью зачитать – 0,5 мин.) – Слайд 2.</w:t>
      </w:r>
    </w:p>
    <w:p w:rsidR="00E21CD6" w:rsidRPr="008E3F49" w:rsidRDefault="00E21CD6" w:rsidP="008E3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4. Максимально краткая характеристика структуры и содерж</w:t>
      </w:r>
      <w:r w:rsidRPr="008E3F49">
        <w:rPr>
          <w:rFonts w:ascii="Times New Roman" w:hAnsi="Times New Roman" w:cs="Times New Roman"/>
          <w:sz w:val="32"/>
          <w:szCs w:val="32"/>
        </w:rPr>
        <w:t>а</w:t>
      </w:r>
      <w:r w:rsidRPr="008E3F49">
        <w:rPr>
          <w:rFonts w:ascii="Times New Roman" w:hAnsi="Times New Roman" w:cs="Times New Roman"/>
          <w:sz w:val="32"/>
          <w:szCs w:val="32"/>
        </w:rPr>
        <w:t xml:space="preserve">ния работы (по главам), а также основных источников (в том числе упомянуть практику работы в конкретной </w:t>
      </w:r>
      <w:r w:rsidR="00C1090F" w:rsidRPr="008E3F49">
        <w:rPr>
          <w:rFonts w:ascii="Times New Roman" w:hAnsi="Times New Roman" w:cs="Times New Roman"/>
          <w:sz w:val="32"/>
          <w:szCs w:val="32"/>
        </w:rPr>
        <w:t xml:space="preserve">медицинской </w:t>
      </w:r>
      <w:r w:rsidRPr="008E3F49">
        <w:rPr>
          <w:rFonts w:ascii="Times New Roman" w:hAnsi="Times New Roman" w:cs="Times New Roman"/>
          <w:sz w:val="32"/>
          <w:szCs w:val="32"/>
        </w:rPr>
        <w:t>организации). Главное показать, что содержание работы (название и содержание глав или параграфов) строго соответствует последовательному реш</w:t>
      </w:r>
      <w:r w:rsidRPr="008E3F49">
        <w:rPr>
          <w:rFonts w:ascii="Times New Roman" w:hAnsi="Times New Roman" w:cs="Times New Roman"/>
          <w:sz w:val="32"/>
          <w:szCs w:val="32"/>
        </w:rPr>
        <w:t>е</w:t>
      </w:r>
      <w:r w:rsidRPr="008E3F49">
        <w:rPr>
          <w:rFonts w:ascii="Times New Roman" w:hAnsi="Times New Roman" w:cs="Times New Roman"/>
          <w:sz w:val="32"/>
          <w:szCs w:val="32"/>
        </w:rPr>
        <w:t>нию задач исследования (0,5 мин</w:t>
      </w:r>
      <w:r w:rsidR="0062661E">
        <w:rPr>
          <w:rFonts w:ascii="Times New Roman" w:hAnsi="Times New Roman" w:cs="Times New Roman"/>
          <w:sz w:val="32"/>
          <w:szCs w:val="32"/>
        </w:rPr>
        <w:t>.</w:t>
      </w:r>
      <w:r w:rsidRPr="008E3F49">
        <w:rPr>
          <w:rFonts w:ascii="Times New Roman" w:hAnsi="Times New Roman" w:cs="Times New Roman"/>
          <w:sz w:val="32"/>
          <w:szCs w:val="32"/>
        </w:rPr>
        <w:t>) – Слайд 3.</w:t>
      </w:r>
    </w:p>
    <w:p w:rsidR="00E21CD6" w:rsidRPr="008E3F49" w:rsidRDefault="00E21CD6" w:rsidP="008E3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E3F49">
        <w:rPr>
          <w:rFonts w:ascii="Times New Roman" w:hAnsi="Times New Roman" w:cs="Times New Roman"/>
          <w:b/>
          <w:i/>
          <w:sz w:val="32"/>
          <w:szCs w:val="32"/>
        </w:rPr>
        <w:t>Далее соискатель квалификации излагает только результ</w:t>
      </w:r>
      <w:r w:rsidRPr="008E3F49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Pr="008E3F49">
        <w:rPr>
          <w:rFonts w:ascii="Times New Roman" w:hAnsi="Times New Roman" w:cs="Times New Roman"/>
          <w:b/>
          <w:i/>
          <w:sz w:val="32"/>
          <w:szCs w:val="32"/>
        </w:rPr>
        <w:t>ты исследования!!!</w:t>
      </w:r>
    </w:p>
    <w:p w:rsidR="00E21CD6" w:rsidRPr="008E3F49" w:rsidRDefault="00E21CD6" w:rsidP="008E3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5. Выводы, к которым пришел соискатель квалификации, иссл</w:t>
      </w:r>
      <w:r w:rsidRPr="008E3F49">
        <w:rPr>
          <w:rFonts w:ascii="Times New Roman" w:hAnsi="Times New Roman" w:cs="Times New Roman"/>
          <w:sz w:val="32"/>
          <w:szCs w:val="32"/>
        </w:rPr>
        <w:t>е</w:t>
      </w:r>
      <w:r w:rsidR="0062661E">
        <w:rPr>
          <w:rFonts w:ascii="Times New Roman" w:hAnsi="Times New Roman" w:cs="Times New Roman"/>
          <w:sz w:val="32"/>
          <w:szCs w:val="32"/>
        </w:rPr>
        <w:t>довав проблему (к</w:t>
      </w:r>
      <w:r w:rsidRPr="008E3F49">
        <w:rPr>
          <w:rFonts w:ascii="Times New Roman" w:hAnsi="Times New Roman" w:cs="Times New Roman"/>
          <w:sz w:val="32"/>
          <w:szCs w:val="32"/>
        </w:rPr>
        <w:t>оротко 0,5 страницы или – 0,5 мин</w:t>
      </w:r>
      <w:r w:rsidR="0062661E">
        <w:rPr>
          <w:rFonts w:ascii="Times New Roman" w:hAnsi="Times New Roman" w:cs="Times New Roman"/>
          <w:sz w:val="32"/>
          <w:szCs w:val="32"/>
        </w:rPr>
        <w:t>.</w:t>
      </w:r>
      <w:r w:rsidRPr="008E3F49">
        <w:rPr>
          <w:rFonts w:ascii="Times New Roman" w:hAnsi="Times New Roman" w:cs="Times New Roman"/>
          <w:sz w:val="32"/>
          <w:szCs w:val="32"/>
        </w:rPr>
        <w:t>) – Слайд 4.</w:t>
      </w:r>
    </w:p>
    <w:p w:rsidR="00E21CD6" w:rsidRPr="008E3F49" w:rsidRDefault="00E21CD6" w:rsidP="008E3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6. </w:t>
      </w:r>
      <w:r w:rsidR="00F00EB9" w:rsidRPr="008E3F49">
        <w:rPr>
          <w:rFonts w:ascii="Times New Roman" w:hAnsi="Times New Roman" w:cs="Times New Roman"/>
          <w:sz w:val="32"/>
          <w:szCs w:val="32"/>
        </w:rPr>
        <w:t xml:space="preserve">Результаты собственных исследований и </w:t>
      </w:r>
      <w:r w:rsidRPr="008E3F49">
        <w:rPr>
          <w:rFonts w:ascii="Times New Roman" w:hAnsi="Times New Roman" w:cs="Times New Roman"/>
          <w:sz w:val="32"/>
          <w:szCs w:val="32"/>
        </w:rPr>
        <w:t>предложения</w:t>
      </w:r>
      <w:r w:rsidR="00F00EB9" w:rsidRPr="008E3F49">
        <w:rPr>
          <w:rFonts w:ascii="Times New Roman" w:hAnsi="Times New Roman" w:cs="Times New Roman"/>
          <w:sz w:val="32"/>
          <w:szCs w:val="32"/>
        </w:rPr>
        <w:t>,</w:t>
      </w:r>
      <w:r w:rsidRPr="008E3F49">
        <w:rPr>
          <w:rFonts w:ascii="Times New Roman" w:hAnsi="Times New Roman" w:cs="Times New Roman"/>
          <w:sz w:val="32"/>
          <w:szCs w:val="32"/>
        </w:rPr>
        <w:t xml:space="preserve"> кот</w:t>
      </w:r>
      <w:r w:rsidRPr="008E3F49">
        <w:rPr>
          <w:rFonts w:ascii="Times New Roman" w:hAnsi="Times New Roman" w:cs="Times New Roman"/>
          <w:sz w:val="32"/>
          <w:szCs w:val="32"/>
        </w:rPr>
        <w:t>о</w:t>
      </w:r>
      <w:r w:rsidRPr="008E3F49">
        <w:rPr>
          <w:rFonts w:ascii="Times New Roman" w:hAnsi="Times New Roman" w:cs="Times New Roman"/>
          <w:sz w:val="32"/>
          <w:szCs w:val="32"/>
        </w:rPr>
        <w:t>рые он полагает необходимым внедрить в практику деятельности о</w:t>
      </w:r>
      <w:r w:rsidRPr="008E3F49">
        <w:rPr>
          <w:rFonts w:ascii="Times New Roman" w:hAnsi="Times New Roman" w:cs="Times New Roman"/>
          <w:sz w:val="32"/>
          <w:szCs w:val="32"/>
        </w:rPr>
        <w:t>р</w:t>
      </w:r>
      <w:r w:rsidRPr="008E3F49">
        <w:rPr>
          <w:rFonts w:ascii="Times New Roman" w:hAnsi="Times New Roman" w:cs="Times New Roman"/>
          <w:sz w:val="32"/>
          <w:szCs w:val="32"/>
        </w:rPr>
        <w:t>ганизации (</w:t>
      </w:r>
      <w:r w:rsidR="008E3F49" w:rsidRPr="008E3F49">
        <w:rPr>
          <w:rFonts w:ascii="Times New Roman" w:hAnsi="Times New Roman" w:cs="Times New Roman"/>
          <w:sz w:val="32"/>
          <w:szCs w:val="32"/>
        </w:rPr>
        <w:t>аптеки, лаборатории, поликлиники и т.п.</w:t>
      </w:r>
      <w:r w:rsidRPr="008E3F49">
        <w:rPr>
          <w:rFonts w:ascii="Times New Roman" w:hAnsi="Times New Roman" w:cs="Times New Roman"/>
          <w:sz w:val="32"/>
          <w:szCs w:val="32"/>
        </w:rPr>
        <w:t>). Это основа вс</w:t>
      </w:r>
      <w:r w:rsidRPr="008E3F49">
        <w:rPr>
          <w:rFonts w:ascii="Times New Roman" w:hAnsi="Times New Roman" w:cs="Times New Roman"/>
          <w:sz w:val="32"/>
          <w:szCs w:val="32"/>
        </w:rPr>
        <w:t>е</w:t>
      </w:r>
      <w:r w:rsidRPr="008E3F49">
        <w:rPr>
          <w:rFonts w:ascii="Times New Roman" w:hAnsi="Times New Roman" w:cs="Times New Roman"/>
          <w:sz w:val="32"/>
          <w:szCs w:val="32"/>
        </w:rPr>
        <w:t xml:space="preserve">го доклада – </w:t>
      </w:r>
      <w:r w:rsidRPr="008E3F49">
        <w:rPr>
          <w:rFonts w:ascii="Times New Roman" w:hAnsi="Times New Roman" w:cs="Times New Roman"/>
          <w:b/>
          <w:i/>
          <w:sz w:val="32"/>
          <w:szCs w:val="32"/>
        </w:rPr>
        <w:t>главный результат</w:t>
      </w:r>
      <w:r w:rsidRPr="008E3F49">
        <w:rPr>
          <w:rFonts w:ascii="Times New Roman" w:hAnsi="Times New Roman" w:cs="Times New Roman"/>
          <w:sz w:val="32"/>
          <w:szCs w:val="32"/>
        </w:rPr>
        <w:t>, который в полной мере должен с</w:t>
      </w:r>
      <w:r w:rsidRPr="008E3F49">
        <w:rPr>
          <w:rFonts w:ascii="Times New Roman" w:hAnsi="Times New Roman" w:cs="Times New Roman"/>
          <w:sz w:val="32"/>
          <w:szCs w:val="32"/>
        </w:rPr>
        <w:t>о</w:t>
      </w:r>
      <w:r w:rsidRPr="008E3F49">
        <w:rPr>
          <w:rFonts w:ascii="Times New Roman" w:hAnsi="Times New Roman" w:cs="Times New Roman"/>
          <w:sz w:val="32"/>
          <w:szCs w:val="32"/>
        </w:rPr>
        <w:t>ответствовать цели (см. п. 3) исследования (0,5 - 1 страница или 3-5 мин</w:t>
      </w:r>
      <w:r w:rsidR="0062661E">
        <w:rPr>
          <w:rFonts w:ascii="Times New Roman" w:hAnsi="Times New Roman" w:cs="Times New Roman"/>
          <w:sz w:val="32"/>
          <w:szCs w:val="32"/>
        </w:rPr>
        <w:t>.</w:t>
      </w:r>
      <w:r w:rsidRPr="008E3F49">
        <w:rPr>
          <w:rFonts w:ascii="Times New Roman" w:hAnsi="Times New Roman" w:cs="Times New Roman"/>
          <w:sz w:val="32"/>
          <w:szCs w:val="32"/>
        </w:rPr>
        <w:t>). – Слайд 5</w:t>
      </w:r>
      <w:r w:rsidR="00D835E6">
        <w:rPr>
          <w:rFonts w:ascii="Times New Roman" w:hAnsi="Times New Roman" w:cs="Times New Roman"/>
          <w:sz w:val="32"/>
          <w:szCs w:val="32"/>
        </w:rPr>
        <w:t xml:space="preserve"> </w:t>
      </w:r>
      <w:r w:rsidRPr="008E3F49">
        <w:rPr>
          <w:rFonts w:ascii="Times New Roman" w:hAnsi="Times New Roman" w:cs="Times New Roman"/>
          <w:sz w:val="32"/>
          <w:szCs w:val="32"/>
        </w:rPr>
        <w:t>(6,7…).</w:t>
      </w:r>
    </w:p>
    <w:p w:rsidR="00E21CD6" w:rsidRPr="008E3F49" w:rsidRDefault="00E21CD6" w:rsidP="008E3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7. Далее соискатель квалификации комментирует замечания, к</w:t>
      </w:r>
      <w:r w:rsidRPr="008E3F49">
        <w:rPr>
          <w:rFonts w:ascii="Times New Roman" w:hAnsi="Times New Roman" w:cs="Times New Roman"/>
          <w:sz w:val="32"/>
          <w:szCs w:val="32"/>
        </w:rPr>
        <w:t>о</w:t>
      </w:r>
      <w:r w:rsidRPr="008E3F49">
        <w:rPr>
          <w:rFonts w:ascii="Times New Roman" w:hAnsi="Times New Roman" w:cs="Times New Roman"/>
          <w:sz w:val="32"/>
          <w:szCs w:val="32"/>
        </w:rPr>
        <w:t>торые ему сделали руководитель и рецензент.</w:t>
      </w:r>
    </w:p>
    <w:p w:rsidR="00E21CD6" w:rsidRPr="008E3F49" w:rsidRDefault="00E21CD6" w:rsidP="008E3F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8. В конце защиты соискатель квалификации делает вывод о решении основных задач и</w:t>
      </w:r>
      <w:r w:rsidR="0062661E">
        <w:rPr>
          <w:rFonts w:ascii="Times New Roman" w:hAnsi="Times New Roman" w:cs="Times New Roman"/>
          <w:sz w:val="32"/>
          <w:szCs w:val="32"/>
        </w:rPr>
        <w:t xml:space="preserve"> достижении цели исследования (н</w:t>
      </w:r>
      <w:r w:rsidRPr="008E3F49">
        <w:rPr>
          <w:rFonts w:ascii="Times New Roman" w:hAnsi="Times New Roman" w:cs="Times New Roman"/>
          <w:sz w:val="32"/>
          <w:szCs w:val="32"/>
        </w:rPr>
        <w:t>апр</w:t>
      </w:r>
      <w:r w:rsidRPr="008E3F49">
        <w:rPr>
          <w:rFonts w:ascii="Times New Roman" w:hAnsi="Times New Roman" w:cs="Times New Roman"/>
          <w:sz w:val="32"/>
          <w:szCs w:val="32"/>
        </w:rPr>
        <w:t>и</w:t>
      </w:r>
      <w:r w:rsidRPr="008E3F49">
        <w:rPr>
          <w:rFonts w:ascii="Times New Roman" w:hAnsi="Times New Roman" w:cs="Times New Roman"/>
          <w:sz w:val="32"/>
          <w:szCs w:val="32"/>
        </w:rPr>
        <w:t>мер, «Таким образом, считаю возможным констатировать, что п</w:t>
      </w:r>
      <w:r w:rsidRPr="008E3F49">
        <w:rPr>
          <w:rFonts w:ascii="Times New Roman" w:hAnsi="Times New Roman" w:cs="Times New Roman"/>
          <w:sz w:val="32"/>
          <w:szCs w:val="32"/>
        </w:rPr>
        <w:t>о</w:t>
      </w:r>
      <w:r w:rsidRPr="008E3F49">
        <w:rPr>
          <w:rFonts w:ascii="Times New Roman" w:hAnsi="Times New Roman" w:cs="Times New Roman"/>
          <w:sz w:val="32"/>
          <w:szCs w:val="32"/>
        </w:rPr>
        <w:t>ставленные задачи исследования мною решены, и цель выпускной квалификационной работы достигнута. Спасибо за внимание.»)</w:t>
      </w:r>
      <w:r w:rsidR="0062661E">
        <w:rPr>
          <w:rFonts w:ascii="Times New Roman" w:hAnsi="Times New Roman" w:cs="Times New Roman"/>
          <w:sz w:val="32"/>
          <w:szCs w:val="32"/>
        </w:rPr>
        <w:t>.</w:t>
      </w:r>
    </w:p>
    <w:p w:rsidR="00E21CD6" w:rsidRPr="008E3F49" w:rsidRDefault="00E21CD6" w:rsidP="008E3F4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В ходе защиты с</w:t>
      </w:r>
      <w:r w:rsidRPr="008E3F49">
        <w:rPr>
          <w:rFonts w:ascii="Times New Roman" w:hAnsi="Times New Roman" w:cs="Times New Roman"/>
          <w:bCs/>
          <w:iCs/>
          <w:sz w:val="32"/>
          <w:szCs w:val="32"/>
        </w:rPr>
        <w:t>тарайтесь не читать тезисы, а докладывать, оп</w:t>
      </w:r>
      <w:r w:rsidRPr="008E3F49">
        <w:rPr>
          <w:rFonts w:ascii="Times New Roman" w:hAnsi="Times New Roman" w:cs="Times New Roman"/>
          <w:bCs/>
          <w:iCs/>
          <w:sz w:val="32"/>
          <w:szCs w:val="32"/>
        </w:rPr>
        <w:t>и</w:t>
      </w:r>
      <w:r w:rsidRPr="008E3F49">
        <w:rPr>
          <w:rFonts w:ascii="Times New Roman" w:hAnsi="Times New Roman" w:cs="Times New Roman"/>
          <w:bCs/>
          <w:iCs/>
          <w:sz w:val="32"/>
          <w:szCs w:val="32"/>
        </w:rPr>
        <w:t>раясь на слайды презентации (не забудьте лазерную указку).</w:t>
      </w:r>
    </w:p>
    <w:p w:rsidR="00E21CD6" w:rsidRPr="008E3F49" w:rsidRDefault="00E21CD6" w:rsidP="008E3F4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E3F49">
        <w:rPr>
          <w:rFonts w:ascii="Times New Roman" w:hAnsi="Times New Roman" w:cs="Times New Roman"/>
          <w:iCs/>
          <w:sz w:val="32"/>
          <w:szCs w:val="32"/>
        </w:rPr>
        <w:t>Текст выступления должен быть максимально приближен к с</w:t>
      </w:r>
      <w:r w:rsidRPr="008E3F49">
        <w:rPr>
          <w:rFonts w:ascii="Times New Roman" w:hAnsi="Times New Roman" w:cs="Times New Roman"/>
          <w:iCs/>
          <w:sz w:val="32"/>
          <w:szCs w:val="32"/>
        </w:rPr>
        <w:t>о</w:t>
      </w:r>
      <w:r w:rsidRPr="008E3F49">
        <w:rPr>
          <w:rFonts w:ascii="Times New Roman" w:hAnsi="Times New Roman" w:cs="Times New Roman"/>
          <w:iCs/>
          <w:sz w:val="32"/>
          <w:szCs w:val="32"/>
        </w:rPr>
        <w:t>держанию ВКР, поэтому основу выступления составляют, как прав</w:t>
      </w:r>
      <w:r w:rsidRPr="008E3F49">
        <w:rPr>
          <w:rFonts w:ascii="Times New Roman" w:hAnsi="Times New Roman" w:cs="Times New Roman"/>
          <w:iCs/>
          <w:sz w:val="32"/>
          <w:szCs w:val="32"/>
        </w:rPr>
        <w:t>и</w:t>
      </w:r>
      <w:r w:rsidRPr="008E3F49">
        <w:rPr>
          <w:rFonts w:ascii="Times New Roman" w:hAnsi="Times New Roman" w:cs="Times New Roman"/>
          <w:iCs/>
          <w:sz w:val="32"/>
          <w:szCs w:val="32"/>
        </w:rPr>
        <w:t>ло, введение и заключение работы. Также используются выводы, сд</w:t>
      </w:r>
      <w:r w:rsidRPr="008E3F49">
        <w:rPr>
          <w:rFonts w:ascii="Times New Roman" w:hAnsi="Times New Roman" w:cs="Times New Roman"/>
          <w:iCs/>
          <w:sz w:val="32"/>
          <w:szCs w:val="32"/>
        </w:rPr>
        <w:t>е</w:t>
      </w:r>
      <w:r w:rsidRPr="008E3F49">
        <w:rPr>
          <w:rFonts w:ascii="Times New Roman" w:hAnsi="Times New Roman" w:cs="Times New Roman"/>
          <w:iCs/>
          <w:sz w:val="32"/>
          <w:szCs w:val="32"/>
        </w:rPr>
        <w:lastRenderedPageBreak/>
        <w:t>ланные в конце каждой главы. В выступлении могут быть использ</w:t>
      </w:r>
      <w:r w:rsidRPr="008E3F49">
        <w:rPr>
          <w:rFonts w:ascii="Times New Roman" w:hAnsi="Times New Roman" w:cs="Times New Roman"/>
          <w:iCs/>
          <w:sz w:val="32"/>
          <w:szCs w:val="32"/>
        </w:rPr>
        <w:t>о</w:t>
      </w:r>
      <w:r w:rsidRPr="008E3F49">
        <w:rPr>
          <w:rFonts w:ascii="Times New Roman" w:hAnsi="Times New Roman" w:cs="Times New Roman"/>
          <w:iCs/>
          <w:sz w:val="32"/>
          <w:szCs w:val="32"/>
        </w:rPr>
        <w:t xml:space="preserve">ваны только те графики, диаграммы и схемы, которые приведены в выпускной квалификационной работе </w:t>
      </w:r>
      <w:r w:rsidR="008E3F49" w:rsidRPr="008E3F49">
        <w:rPr>
          <w:rFonts w:ascii="Times New Roman" w:hAnsi="Times New Roman" w:cs="Times New Roman"/>
          <w:iCs/>
          <w:sz w:val="32"/>
          <w:szCs w:val="32"/>
        </w:rPr>
        <w:t>соискателя</w:t>
      </w:r>
      <w:r w:rsidRPr="008E3F49">
        <w:rPr>
          <w:rFonts w:ascii="Times New Roman" w:hAnsi="Times New Roman" w:cs="Times New Roman"/>
          <w:iCs/>
          <w:sz w:val="32"/>
          <w:szCs w:val="32"/>
        </w:rPr>
        <w:t xml:space="preserve">. Использование в выступлении данных, не </w:t>
      </w:r>
      <w:r w:rsidR="00532CF1">
        <w:rPr>
          <w:rFonts w:ascii="Times New Roman" w:hAnsi="Times New Roman" w:cs="Times New Roman"/>
          <w:iCs/>
          <w:sz w:val="32"/>
          <w:szCs w:val="32"/>
        </w:rPr>
        <w:t>упомянутых</w:t>
      </w:r>
      <w:r w:rsidRPr="008E3F49">
        <w:rPr>
          <w:rFonts w:ascii="Times New Roman" w:hAnsi="Times New Roman" w:cs="Times New Roman"/>
          <w:iCs/>
          <w:sz w:val="32"/>
          <w:szCs w:val="32"/>
        </w:rPr>
        <w:t xml:space="preserve"> в работе, недопустимо.</w:t>
      </w:r>
    </w:p>
    <w:p w:rsidR="00E21CD6" w:rsidRPr="00FD5EFA" w:rsidRDefault="00E21CD6" w:rsidP="0032648A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FD5EFA">
        <w:rPr>
          <w:rFonts w:ascii="Times New Roman" w:hAnsi="Times New Roman" w:cs="Times New Roman"/>
          <w:iCs/>
          <w:sz w:val="32"/>
          <w:szCs w:val="32"/>
        </w:rPr>
        <w:t xml:space="preserve">Работы студентам не возвращаются, а сдаются в архив </w:t>
      </w:r>
      <w:r w:rsidR="008E3F49" w:rsidRPr="00FD5EFA">
        <w:rPr>
          <w:rFonts w:ascii="Times New Roman" w:hAnsi="Times New Roman" w:cs="Times New Roman"/>
          <w:iCs/>
          <w:sz w:val="32"/>
          <w:szCs w:val="32"/>
        </w:rPr>
        <w:t>колледжа</w:t>
      </w:r>
      <w:r w:rsidRPr="00FD5EFA">
        <w:rPr>
          <w:rFonts w:ascii="Times New Roman" w:hAnsi="Times New Roman" w:cs="Times New Roman"/>
          <w:iCs/>
          <w:sz w:val="32"/>
          <w:szCs w:val="32"/>
        </w:rPr>
        <w:t>.</w:t>
      </w:r>
    </w:p>
    <w:p w:rsidR="00B90289" w:rsidRPr="00FD5EFA" w:rsidRDefault="00B90289" w:rsidP="006536F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5EFA">
        <w:rPr>
          <w:rFonts w:ascii="Times New Roman" w:hAnsi="Times New Roman" w:cs="Times New Roman"/>
          <w:b/>
          <w:sz w:val="32"/>
          <w:szCs w:val="32"/>
        </w:rPr>
        <w:t>Организация выполнения студентом курсовой работы</w:t>
      </w:r>
    </w:p>
    <w:p w:rsidR="00B90289" w:rsidRDefault="00B90289" w:rsidP="00B90289">
      <w:pPr>
        <w:pStyle w:val="a9"/>
        <w:shd w:val="clear" w:color="auto" w:fill="FFFFFF"/>
        <w:tabs>
          <w:tab w:val="left" w:pos="-1560"/>
        </w:tabs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 Курсовая работа (КР) – это форма учебно-исследовательской работы студентов. Выполнение курсовой работы проводится в соо</w:t>
      </w:r>
      <w:r>
        <w:rPr>
          <w:color w:val="000000"/>
          <w:sz w:val="32"/>
          <w:szCs w:val="32"/>
        </w:rPr>
        <w:t>т</w:t>
      </w:r>
      <w:r>
        <w:rPr>
          <w:color w:val="000000"/>
          <w:sz w:val="32"/>
          <w:szCs w:val="32"/>
        </w:rPr>
        <w:t>ветствии с Федеральным государственным образовательным станда</w:t>
      </w:r>
      <w:r>
        <w:rPr>
          <w:color w:val="000000"/>
          <w:sz w:val="32"/>
          <w:szCs w:val="32"/>
        </w:rPr>
        <w:t>р</w:t>
      </w:r>
      <w:r>
        <w:rPr>
          <w:color w:val="000000"/>
          <w:sz w:val="32"/>
          <w:szCs w:val="32"/>
        </w:rPr>
        <w:t xml:space="preserve">том среднего профессионального образования по специальностям подготовки, учебными планами ОГБОУ СПО «АБМК» и является обязательным для всех студентов. </w:t>
      </w:r>
    </w:p>
    <w:p w:rsidR="00B90289" w:rsidRDefault="00B90289" w:rsidP="00B90289">
      <w:pPr>
        <w:pStyle w:val="Default"/>
        <w:tabs>
          <w:tab w:val="left" w:pos="993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Выполнение студентом курсовой работы по </w:t>
      </w:r>
      <w:r w:rsidR="006536FB">
        <w:rPr>
          <w:sz w:val="32"/>
          <w:szCs w:val="32"/>
        </w:rPr>
        <w:t>профессионал</w:t>
      </w:r>
      <w:r w:rsidR="006536FB">
        <w:rPr>
          <w:sz w:val="32"/>
          <w:szCs w:val="32"/>
        </w:rPr>
        <w:t>ь</w:t>
      </w:r>
      <w:r w:rsidR="006536FB">
        <w:rPr>
          <w:sz w:val="32"/>
          <w:szCs w:val="32"/>
        </w:rPr>
        <w:t>ному модулю</w:t>
      </w:r>
      <w:r>
        <w:rPr>
          <w:sz w:val="32"/>
          <w:szCs w:val="32"/>
        </w:rPr>
        <w:t xml:space="preserve"> или </w:t>
      </w:r>
      <w:r w:rsidR="006536FB">
        <w:rPr>
          <w:sz w:val="32"/>
          <w:szCs w:val="32"/>
        </w:rPr>
        <w:t>междисциплинарному курсу</w:t>
      </w:r>
      <w:r>
        <w:rPr>
          <w:sz w:val="32"/>
          <w:szCs w:val="32"/>
        </w:rPr>
        <w:t xml:space="preserve"> проводится с целью: </w:t>
      </w:r>
    </w:p>
    <w:p w:rsidR="00B90289" w:rsidRDefault="00B90289" w:rsidP="0048614E">
      <w:pPr>
        <w:pStyle w:val="Default"/>
        <w:numPr>
          <w:ilvl w:val="0"/>
          <w:numId w:val="33"/>
        </w:numPr>
        <w:tabs>
          <w:tab w:val="left" w:pos="-3828"/>
        </w:tabs>
        <w:ind w:left="567" w:firstLine="567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систематизации и закрепления полученных теоретических знаний и практических умений по специальным дисциплинам; </w:t>
      </w:r>
    </w:p>
    <w:p w:rsidR="00B90289" w:rsidRDefault="00B90289" w:rsidP="0048614E">
      <w:pPr>
        <w:pStyle w:val="Default"/>
        <w:numPr>
          <w:ilvl w:val="0"/>
          <w:numId w:val="33"/>
        </w:numPr>
        <w:tabs>
          <w:tab w:val="left" w:pos="993"/>
        </w:tabs>
        <w:ind w:left="567" w:firstLine="567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углубления теоретических знаний в соответствии с зада</w:t>
      </w:r>
      <w:r>
        <w:rPr>
          <w:sz w:val="32"/>
          <w:szCs w:val="32"/>
        </w:rPr>
        <w:t>н</w:t>
      </w:r>
      <w:r>
        <w:rPr>
          <w:sz w:val="32"/>
          <w:szCs w:val="32"/>
        </w:rPr>
        <w:t xml:space="preserve">ной темой; </w:t>
      </w:r>
    </w:p>
    <w:p w:rsidR="00B90289" w:rsidRDefault="00B90289" w:rsidP="0048614E">
      <w:pPr>
        <w:pStyle w:val="Default"/>
        <w:numPr>
          <w:ilvl w:val="0"/>
          <w:numId w:val="33"/>
        </w:numPr>
        <w:tabs>
          <w:tab w:val="left" w:pos="993"/>
        </w:tabs>
        <w:ind w:left="567" w:firstLine="567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формирования умений применять теоретические знания при решении поставленных вопросов; </w:t>
      </w:r>
    </w:p>
    <w:p w:rsidR="00B90289" w:rsidRDefault="00B90289" w:rsidP="0048614E">
      <w:pPr>
        <w:pStyle w:val="Default"/>
        <w:numPr>
          <w:ilvl w:val="0"/>
          <w:numId w:val="33"/>
        </w:numPr>
        <w:tabs>
          <w:tab w:val="left" w:pos="993"/>
        </w:tabs>
        <w:ind w:left="567" w:firstLine="567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формирования умений использовать справочную, норм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тивную и правовую документацию; </w:t>
      </w:r>
    </w:p>
    <w:p w:rsidR="00B90289" w:rsidRDefault="00B90289" w:rsidP="0048614E">
      <w:pPr>
        <w:pStyle w:val="Default"/>
        <w:numPr>
          <w:ilvl w:val="0"/>
          <w:numId w:val="33"/>
        </w:numPr>
        <w:tabs>
          <w:tab w:val="left" w:pos="993"/>
        </w:tabs>
        <w:ind w:left="567" w:firstLine="567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развития творческой инициативы, самостоятельности, о</w:t>
      </w:r>
      <w:r>
        <w:rPr>
          <w:sz w:val="32"/>
          <w:szCs w:val="32"/>
        </w:rPr>
        <w:t>т</w:t>
      </w:r>
      <w:r>
        <w:rPr>
          <w:sz w:val="32"/>
          <w:szCs w:val="32"/>
        </w:rPr>
        <w:t xml:space="preserve">ветственности и организованности; </w:t>
      </w:r>
    </w:p>
    <w:p w:rsidR="00B90289" w:rsidRDefault="00B90289" w:rsidP="0048614E">
      <w:pPr>
        <w:pStyle w:val="a3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D5EFA">
        <w:rPr>
          <w:rFonts w:ascii="Times New Roman" w:hAnsi="Times New Roman" w:cs="Times New Roman"/>
          <w:color w:val="000000"/>
          <w:sz w:val="32"/>
          <w:szCs w:val="32"/>
        </w:rPr>
        <w:t>подготовки к итоговой государственной аттестации.</w:t>
      </w:r>
    </w:p>
    <w:p w:rsidR="006536FB" w:rsidRDefault="00FD5EFA" w:rsidP="006536F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3. Руководитель курсовой работы, назначенный приказом д</w:t>
      </w:r>
      <w:r>
        <w:rPr>
          <w:rFonts w:ascii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hAnsi="Times New Roman" w:cs="Times New Roman"/>
          <w:color w:val="000000"/>
          <w:sz w:val="32"/>
          <w:szCs w:val="32"/>
        </w:rPr>
        <w:t>ректора колледжа</w:t>
      </w:r>
      <w:r w:rsidR="006536FB">
        <w:rPr>
          <w:rFonts w:ascii="Times New Roman" w:hAnsi="Times New Roman" w:cs="Times New Roman"/>
          <w:color w:val="000000"/>
          <w:sz w:val="32"/>
          <w:szCs w:val="32"/>
        </w:rPr>
        <w:t>, к</w:t>
      </w:r>
      <w:r w:rsidR="006536FB" w:rsidRPr="006536FB">
        <w:rPr>
          <w:rFonts w:ascii="Times New Roman" w:hAnsi="Times New Roman" w:cs="Times New Roman"/>
          <w:sz w:val="32"/>
          <w:szCs w:val="32"/>
        </w:rPr>
        <w:t>онсультир</w:t>
      </w:r>
      <w:r w:rsidR="006536FB">
        <w:rPr>
          <w:rFonts w:ascii="Times New Roman" w:hAnsi="Times New Roman" w:cs="Times New Roman"/>
          <w:sz w:val="32"/>
          <w:szCs w:val="32"/>
        </w:rPr>
        <w:t>ует</w:t>
      </w:r>
      <w:r w:rsidR="006536FB" w:rsidRPr="006536FB">
        <w:rPr>
          <w:rFonts w:ascii="Times New Roman" w:hAnsi="Times New Roman" w:cs="Times New Roman"/>
          <w:sz w:val="32"/>
          <w:szCs w:val="32"/>
        </w:rPr>
        <w:t xml:space="preserve"> по вопросам содержания и посл</w:t>
      </w:r>
      <w:r w:rsidR="006536FB" w:rsidRPr="006536FB">
        <w:rPr>
          <w:rFonts w:ascii="Times New Roman" w:hAnsi="Times New Roman" w:cs="Times New Roman"/>
          <w:sz w:val="32"/>
          <w:szCs w:val="32"/>
        </w:rPr>
        <w:t>е</w:t>
      </w:r>
      <w:r w:rsidR="006536FB" w:rsidRPr="006536FB">
        <w:rPr>
          <w:rFonts w:ascii="Times New Roman" w:hAnsi="Times New Roman" w:cs="Times New Roman"/>
          <w:sz w:val="32"/>
          <w:szCs w:val="32"/>
        </w:rPr>
        <w:t>довательности выполнения курсовой работ</w:t>
      </w:r>
      <w:r w:rsidR="006536FB">
        <w:rPr>
          <w:rFonts w:ascii="Times New Roman" w:hAnsi="Times New Roman" w:cs="Times New Roman"/>
          <w:sz w:val="32"/>
          <w:szCs w:val="32"/>
        </w:rPr>
        <w:t>ы; о</w:t>
      </w:r>
      <w:r w:rsidR="006536FB" w:rsidRPr="006536FB">
        <w:rPr>
          <w:rFonts w:ascii="Times New Roman" w:hAnsi="Times New Roman" w:cs="Times New Roman"/>
          <w:sz w:val="32"/>
          <w:szCs w:val="32"/>
        </w:rPr>
        <w:t>каз</w:t>
      </w:r>
      <w:r w:rsidR="006536FB">
        <w:rPr>
          <w:rFonts w:ascii="Times New Roman" w:hAnsi="Times New Roman" w:cs="Times New Roman"/>
          <w:sz w:val="32"/>
          <w:szCs w:val="32"/>
        </w:rPr>
        <w:t>ывает</w:t>
      </w:r>
      <w:r w:rsidR="006536FB" w:rsidRPr="006536FB">
        <w:rPr>
          <w:rFonts w:ascii="Times New Roman" w:hAnsi="Times New Roman" w:cs="Times New Roman"/>
          <w:sz w:val="32"/>
          <w:szCs w:val="32"/>
        </w:rPr>
        <w:t xml:space="preserve"> помощ</w:t>
      </w:r>
      <w:r w:rsidR="006536FB">
        <w:rPr>
          <w:rFonts w:ascii="Times New Roman" w:hAnsi="Times New Roman" w:cs="Times New Roman"/>
          <w:sz w:val="32"/>
          <w:szCs w:val="32"/>
        </w:rPr>
        <w:t>ь</w:t>
      </w:r>
      <w:r w:rsidR="006536FB" w:rsidRPr="006536FB">
        <w:rPr>
          <w:rFonts w:ascii="Times New Roman" w:hAnsi="Times New Roman" w:cs="Times New Roman"/>
          <w:sz w:val="32"/>
          <w:szCs w:val="32"/>
        </w:rPr>
        <w:t xml:space="preserve"> ст</w:t>
      </w:r>
      <w:r w:rsidR="006536FB" w:rsidRPr="006536FB">
        <w:rPr>
          <w:rFonts w:ascii="Times New Roman" w:hAnsi="Times New Roman" w:cs="Times New Roman"/>
          <w:sz w:val="32"/>
          <w:szCs w:val="32"/>
        </w:rPr>
        <w:t>у</w:t>
      </w:r>
      <w:r w:rsidR="006536FB" w:rsidRPr="006536FB">
        <w:rPr>
          <w:rFonts w:ascii="Times New Roman" w:hAnsi="Times New Roman" w:cs="Times New Roman"/>
          <w:sz w:val="32"/>
          <w:szCs w:val="32"/>
        </w:rPr>
        <w:t>денту в подборе необходимой литерату</w:t>
      </w:r>
      <w:r w:rsidR="006536FB">
        <w:rPr>
          <w:rFonts w:ascii="Times New Roman" w:hAnsi="Times New Roman" w:cs="Times New Roman"/>
          <w:sz w:val="32"/>
          <w:szCs w:val="32"/>
        </w:rPr>
        <w:t>ры; к</w:t>
      </w:r>
      <w:r w:rsidR="006536FB" w:rsidRPr="006536FB">
        <w:rPr>
          <w:rFonts w:ascii="Times New Roman" w:hAnsi="Times New Roman" w:cs="Times New Roman"/>
          <w:sz w:val="32"/>
          <w:szCs w:val="32"/>
        </w:rPr>
        <w:t>онтрол</w:t>
      </w:r>
      <w:r w:rsidR="006536FB">
        <w:rPr>
          <w:rFonts w:ascii="Times New Roman" w:hAnsi="Times New Roman" w:cs="Times New Roman"/>
          <w:sz w:val="32"/>
          <w:szCs w:val="32"/>
        </w:rPr>
        <w:t>ирует</w:t>
      </w:r>
      <w:r w:rsidR="006536FB" w:rsidRPr="006536FB">
        <w:rPr>
          <w:rFonts w:ascii="Times New Roman" w:hAnsi="Times New Roman" w:cs="Times New Roman"/>
          <w:sz w:val="32"/>
          <w:szCs w:val="32"/>
        </w:rPr>
        <w:t xml:space="preserve"> процесс</w:t>
      </w:r>
      <w:r w:rsidR="006536FB">
        <w:rPr>
          <w:rFonts w:ascii="Times New Roman" w:hAnsi="Times New Roman" w:cs="Times New Roman"/>
          <w:sz w:val="32"/>
          <w:szCs w:val="32"/>
        </w:rPr>
        <w:t xml:space="preserve"> </w:t>
      </w:r>
      <w:r w:rsidR="006536FB" w:rsidRPr="006536FB">
        <w:rPr>
          <w:rFonts w:ascii="Times New Roman" w:hAnsi="Times New Roman" w:cs="Times New Roman"/>
          <w:sz w:val="32"/>
          <w:szCs w:val="32"/>
        </w:rPr>
        <w:t>в</w:t>
      </w:r>
      <w:r w:rsidR="006536FB" w:rsidRPr="006536FB">
        <w:rPr>
          <w:rFonts w:ascii="Times New Roman" w:hAnsi="Times New Roman" w:cs="Times New Roman"/>
          <w:sz w:val="32"/>
          <w:szCs w:val="32"/>
        </w:rPr>
        <w:t>ы</w:t>
      </w:r>
      <w:r w:rsidR="006536FB" w:rsidRPr="006536FB">
        <w:rPr>
          <w:rFonts w:ascii="Times New Roman" w:hAnsi="Times New Roman" w:cs="Times New Roman"/>
          <w:sz w:val="32"/>
          <w:szCs w:val="32"/>
        </w:rPr>
        <w:t>полнения и срок</w:t>
      </w:r>
      <w:r w:rsidR="006536FB">
        <w:rPr>
          <w:rFonts w:ascii="Times New Roman" w:hAnsi="Times New Roman" w:cs="Times New Roman"/>
          <w:sz w:val="32"/>
          <w:szCs w:val="32"/>
        </w:rPr>
        <w:t>и</w:t>
      </w:r>
      <w:r w:rsidR="006536FB" w:rsidRPr="006536FB">
        <w:rPr>
          <w:rFonts w:ascii="Times New Roman" w:hAnsi="Times New Roman" w:cs="Times New Roman"/>
          <w:sz w:val="32"/>
          <w:szCs w:val="32"/>
        </w:rPr>
        <w:t xml:space="preserve"> сдачи курсовой работы</w:t>
      </w:r>
      <w:r w:rsidR="006536FB">
        <w:rPr>
          <w:rFonts w:ascii="Times New Roman" w:hAnsi="Times New Roman" w:cs="Times New Roman"/>
          <w:sz w:val="32"/>
          <w:szCs w:val="32"/>
        </w:rPr>
        <w:t xml:space="preserve">; готовит </w:t>
      </w:r>
      <w:r w:rsidR="006536FB" w:rsidRPr="006536FB">
        <w:rPr>
          <w:rFonts w:ascii="Times New Roman" w:hAnsi="Times New Roman" w:cs="Times New Roman"/>
          <w:sz w:val="32"/>
          <w:szCs w:val="32"/>
        </w:rPr>
        <w:t>письменн</w:t>
      </w:r>
      <w:r w:rsidR="006536FB">
        <w:rPr>
          <w:rFonts w:ascii="Times New Roman" w:hAnsi="Times New Roman" w:cs="Times New Roman"/>
          <w:sz w:val="32"/>
          <w:szCs w:val="32"/>
        </w:rPr>
        <w:t>ый</w:t>
      </w:r>
      <w:r w:rsidR="006536FB" w:rsidRPr="006536FB">
        <w:rPr>
          <w:rFonts w:ascii="Times New Roman" w:hAnsi="Times New Roman" w:cs="Times New Roman"/>
          <w:sz w:val="32"/>
          <w:szCs w:val="32"/>
        </w:rPr>
        <w:t xml:space="preserve"> отзыв на курсовую работу. </w:t>
      </w:r>
    </w:p>
    <w:p w:rsidR="006536FB" w:rsidRDefault="006536FB" w:rsidP="006536F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Организация выполнения студентом курсовой работы вкл</w:t>
      </w:r>
      <w:r>
        <w:rPr>
          <w:rFonts w:ascii="Times New Roman" w:hAnsi="Times New Roman" w:cs="Times New Roman"/>
          <w:sz w:val="32"/>
          <w:szCs w:val="32"/>
        </w:rPr>
        <w:t>ю</w:t>
      </w:r>
      <w:r>
        <w:rPr>
          <w:rFonts w:ascii="Times New Roman" w:hAnsi="Times New Roman" w:cs="Times New Roman"/>
          <w:sz w:val="32"/>
          <w:szCs w:val="32"/>
        </w:rPr>
        <w:t>чает</w:t>
      </w:r>
      <w:r w:rsidR="0048614E">
        <w:rPr>
          <w:rFonts w:ascii="Times New Roman" w:hAnsi="Times New Roman" w:cs="Times New Roman"/>
          <w:sz w:val="32"/>
          <w:szCs w:val="32"/>
        </w:rPr>
        <w:t xml:space="preserve"> следующие этапы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6536FB" w:rsidRPr="00376023" w:rsidRDefault="006536FB" w:rsidP="006536FB">
      <w:pPr>
        <w:pStyle w:val="Default"/>
        <w:ind w:firstLine="709"/>
        <w:contextualSpacing/>
        <w:jc w:val="both"/>
        <w:rPr>
          <w:sz w:val="32"/>
          <w:szCs w:val="32"/>
        </w:rPr>
      </w:pPr>
      <w:r w:rsidRPr="00376023">
        <w:rPr>
          <w:sz w:val="32"/>
          <w:szCs w:val="32"/>
        </w:rPr>
        <w:t>4.1. Ознакомление с основными требованиями, предъявляемыми к выполнению курсовой работы, понятийным аппаратом учебно-исследовательской работы.</w:t>
      </w:r>
    </w:p>
    <w:p w:rsidR="006536FB" w:rsidRPr="00376023" w:rsidRDefault="006536FB" w:rsidP="006536FB">
      <w:pPr>
        <w:pStyle w:val="Default"/>
        <w:ind w:firstLine="709"/>
        <w:contextualSpacing/>
        <w:jc w:val="both"/>
        <w:rPr>
          <w:sz w:val="32"/>
          <w:szCs w:val="32"/>
        </w:rPr>
      </w:pPr>
      <w:r w:rsidRPr="00376023">
        <w:rPr>
          <w:sz w:val="32"/>
          <w:szCs w:val="32"/>
        </w:rPr>
        <w:t>4.2. Выбор и актуальность темы, определение объекта, задач и методов исследования; формулировка  цели работы.</w:t>
      </w:r>
    </w:p>
    <w:p w:rsidR="006536FB" w:rsidRPr="00376023" w:rsidRDefault="006536FB" w:rsidP="006536FB">
      <w:pPr>
        <w:pStyle w:val="Default"/>
        <w:ind w:firstLine="709"/>
        <w:contextualSpacing/>
        <w:jc w:val="both"/>
        <w:rPr>
          <w:sz w:val="32"/>
          <w:szCs w:val="32"/>
        </w:rPr>
      </w:pPr>
      <w:r w:rsidRPr="00376023">
        <w:rPr>
          <w:sz w:val="32"/>
          <w:szCs w:val="32"/>
        </w:rPr>
        <w:lastRenderedPageBreak/>
        <w:t>4.3. Подбор литературы, составление библиографического ук</w:t>
      </w:r>
      <w:r w:rsidRPr="00376023">
        <w:rPr>
          <w:sz w:val="32"/>
          <w:szCs w:val="32"/>
        </w:rPr>
        <w:t>а</w:t>
      </w:r>
      <w:r w:rsidRPr="00376023">
        <w:rPr>
          <w:sz w:val="32"/>
          <w:szCs w:val="32"/>
        </w:rPr>
        <w:t>зателя.</w:t>
      </w:r>
    </w:p>
    <w:p w:rsidR="006536FB" w:rsidRPr="00376023" w:rsidRDefault="006536FB" w:rsidP="006536FB">
      <w:pPr>
        <w:pStyle w:val="Default"/>
        <w:ind w:firstLine="709"/>
        <w:contextualSpacing/>
        <w:jc w:val="both"/>
        <w:rPr>
          <w:sz w:val="32"/>
          <w:szCs w:val="32"/>
        </w:rPr>
      </w:pPr>
      <w:r w:rsidRPr="00376023">
        <w:rPr>
          <w:sz w:val="32"/>
          <w:szCs w:val="32"/>
        </w:rPr>
        <w:t xml:space="preserve">4.4. Обзор и анализ литературы. </w:t>
      </w:r>
    </w:p>
    <w:p w:rsidR="006536FB" w:rsidRPr="00376023" w:rsidRDefault="006536FB" w:rsidP="006536FB">
      <w:pPr>
        <w:pStyle w:val="Default"/>
        <w:ind w:firstLine="709"/>
        <w:contextualSpacing/>
        <w:jc w:val="both"/>
        <w:rPr>
          <w:sz w:val="32"/>
          <w:szCs w:val="32"/>
        </w:rPr>
      </w:pPr>
      <w:r w:rsidRPr="00376023">
        <w:rPr>
          <w:sz w:val="32"/>
          <w:szCs w:val="32"/>
        </w:rPr>
        <w:t>4.5. Написание и оформление курсовой работы и иллюстрати</w:t>
      </w:r>
      <w:r w:rsidRPr="00376023">
        <w:rPr>
          <w:sz w:val="32"/>
          <w:szCs w:val="32"/>
        </w:rPr>
        <w:t>в</w:t>
      </w:r>
      <w:r w:rsidRPr="00376023">
        <w:rPr>
          <w:sz w:val="32"/>
          <w:szCs w:val="32"/>
        </w:rPr>
        <w:t xml:space="preserve">ного материала. </w:t>
      </w:r>
    </w:p>
    <w:p w:rsidR="006536FB" w:rsidRPr="00376023" w:rsidRDefault="006536FB" w:rsidP="006536FB">
      <w:pPr>
        <w:pStyle w:val="Default"/>
        <w:ind w:firstLine="709"/>
        <w:contextualSpacing/>
        <w:jc w:val="both"/>
        <w:rPr>
          <w:sz w:val="32"/>
          <w:szCs w:val="32"/>
        </w:rPr>
      </w:pPr>
      <w:r w:rsidRPr="00376023">
        <w:rPr>
          <w:sz w:val="32"/>
          <w:szCs w:val="32"/>
        </w:rPr>
        <w:t>4.6. Консультирование с преподавателем-руководителем, реце</w:t>
      </w:r>
      <w:r w:rsidRPr="00376023">
        <w:rPr>
          <w:sz w:val="32"/>
          <w:szCs w:val="32"/>
        </w:rPr>
        <w:t>н</w:t>
      </w:r>
      <w:r w:rsidRPr="00376023">
        <w:rPr>
          <w:sz w:val="32"/>
          <w:szCs w:val="32"/>
        </w:rPr>
        <w:t xml:space="preserve">зирование работы. </w:t>
      </w:r>
    </w:p>
    <w:p w:rsidR="006536FB" w:rsidRPr="00376023" w:rsidRDefault="006536FB" w:rsidP="006536FB">
      <w:pPr>
        <w:pStyle w:val="Default"/>
        <w:ind w:firstLine="709"/>
        <w:contextualSpacing/>
        <w:jc w:val="both"/>
        <w:rPr>
          <w:sz w:val="32"/>
          <w:szCs w:val="32"/>
        </w:rPr>
      </w:pPr>
      <w:r w:rsidRPr="00376023">
        <w:rPr>
          <w:sz w:val="32"/>
          <w:szCs w:val="32"/>
        </w:rPr>
        <w:t>4.7. Исправление курсовой работы по замечаниям, высказанным в процессе консультирования.</w:t>
      </w:r>
    </w:p>
    <w:p w:rsidR="006536FB" w:rsidRDefault="006536FB" w:rsidP="006536FB">
      <w:pPr>
        <w:pStyle w:val="Default"/>
        <w:ind w:firstLine="709"/>
        <w:contextualSpacing/>
        <w:jc w:val="both"/>
        <w:rPr>
          <w:sz w:val="32"/>
          <w:szCs w:val="32"/>
        </w:rPr>
      </w:pPr>
      <w:r w:rsidRPr="00376023">
        <w:rPr>
          <w:sz w:val="32"/>
          <w:szCs w:val="32"/>
        </w:rPr>
        <w:t xml:space="preserve">4.8. Защита курсовой работы и оценивание в соответствии с критериями (Приложение </w:t>
      </w:r>
      <w:r>
        <w:rPr>
          <w:sz w:val="32"/>
          <w:szCs w:val="32"/>
        </w:rPr>
        <w:t>12</w:t>
      </w:r>
      <w:r w:rsidRPr="00376023">
        <w:rPr>
          <w:sz w:val="32"/>
          <w:szCs w:val="32"/>
        </w:rPr>
        <w:t xml:space="preserve">). </w:t>
      </w:r>
    </w:p>
    <w:p w:rsidR="006536FB" w:rsidRPr="006536FB" w:rsidRDefault="004E0E5E" w:rsidP="00653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="006536FB" w:rsidRPr="006536FB">
        <w:rPr>
          <w:rFonts w:ascii="Times New Roman" w:hAnsi="Times New Roman" w:cs="Times New Roman"/>
          <w:sz w:val="32"/>
          <w:szCs w:val="32"/>
        </w:rPr>
        <w:t xml:space="preserve"> Выполненная курсовая работа подписывается студентом на титульном листе и не позднее, чем за 1 неделю до защиты, предо</w:t>
      </w:r>
      <w:r w:rsidR="006536FB" w:rsidRPr="006536FB">
        <w:rPr>
          <w:rFonts w:ascii="Times New Roman" w:hAnsi="Times New Roman" w:cs="Times New Roman"/>
          <w:sz w:val="32"/>
          <w:szCs w:val="32"/>
        </w:rPr>
        <w:t>с</w:t>
      </w:r>
      <w:r w:rsidR="006536FB" w:rsidRPr="006536FB">
        <w:rPr>
          <w:rFonts w:ascii="Times New Roman" w:hAnsi="Times New Roman" w:cs="Times New Roman"/>
          <w:sz w:val="32"/>
          <w:szCs w:val="32"/>
        </w:rPr>
        <w:t>тавляется преподавателю-руководителю на рецензирование. Преп</w:t>
      </w:r>
      <w:r w:rsidR="006536FB" w:rsidRPr="006536FB">
        <w:rPr>
          <w:rFonts w:ascii="Times New Roman" w:hAnsi="Times New Roman" w:cs="Times New Roman"/>
          <w:sz w:val="32"/>
          <w:szCs w:val="32"/>
        </w:rPr>
        <w:t>о</w:t>
      </w:r>
      <w:r w:rsidR="006536FB" w:rsidRPr="006536FB">
        <w:rPr>
          <w:rFonts w:ascii="Times New Roman" w:hAnsi="Times New Roman" w:cs="Times New Roman"/>
          <w:sz w:val="32"/>
          <w:szCs w:val="32"/>
        </w:rPr>
        <w:t>даватель-руководитель в письменном отзыве дает критическую оце</w:t>
      </w:r>
      <w:r w:rsidR="006536FB" w:rsidRPr="006536FB">
        <w:rPr>
          <w:rFonts w:ascii="Times New Roman" w:hAnsi="Times New Roman" w:cs="Times New Roman"/>
          <w:sz w:val="32"/>
          <w:szCs w:val="32"/>
        </w:rPr>
        <w:t>н</w:t>
      </w:r>
      <w:r w:rsidR="006536FB" w:rsidRPr="006536FB">
        <w:rPr>
          <w:rFonts w:ascii="Times New Roman" w:hAnsi="Times New Roman" w:cs="Times New Roman"/>
          <w:sz w:val="32"/>
          <w:szCs w:val="32"/>
        </w:rPr>
        <w:t>ку выполненной работе, обращая внимание на ее актуальность и ц</w:t>
      </w:r>
      <w:r w:rsidR="006536FB" w:rsidRPr="006536FB">
        <w:rPr>
          <w:rFonts w:ascii="Times New Roman" w:hAnsi="Times New Roman" w:cs="Times New Roman"/>
          <w:sz w:val="32"/>
          <w:szCs w:val="32"/>
        </w:rPr>
        <w:t>е</w:t>
      </w:r>
      <w:r w:rsidR="006536FB" w:rsidRPr="006536FB">
        <w:rPr>
          <w:rFonts w:ascii="Times New Roman" w:hAnsi="Times New Roman" w:cs="Times New Roman"/>
          <w:sz w:val="32"/>
          <w:szCs w:val="32"/>
        </w:rPr>
        <w:t>лесообразность, оформление, язык и стиль изложения материала, в</w:t>
      </w:r>
      <w:r w:rsidR="006536FB" w:rsidRPr="006536FB">
        <w:rPr>
          <w:rFonts w:ascii="Times New Roman" w:hAnsi="Times New Roman" w:cs="Times New Roman"/>
          <w:sz w:val="32"/>
          <w:szCs w:val="32"/>
        </w:rPr>
        <w:t>ы</w:t>
      </w:r>
      <w:r w:rsidR="006536FB" w:rsidRPr="006536FB">
        <w:rPr>
          <w:rFonts w:ascii="Times New Roman" w:hAnsi="Times New Roman" w:cs="Times New Roman"/>
          <w:sz w:val="32"/>
          <w:szCs w:val="32"/>
        </w:rPr>
        <w:t xml:space="preserve">водов и предложений (Приложение </w:t>
      </w:r>
      <w:r>
        <w:rPr>
          <w:rFonts w:ascii="Times New Roman" w:hAnsi="Times New Roman" w:cs="Times New Roman"/>
          <w:sz w:val="32"/>
          <w:szCs w:val="32"/>
        </w:rPr>
        <w:t>11</w:t>
      </w:r>
      <w:r w:rsidR="006536FB" w:rsidRPr="006536FB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6536FB" w:rsidRPr="006536FB" w:rsidRDefault="004E0E5E" w:rsidP="00653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="006536FB" w:rsidRPr="006536FB">
        <w:rPr>
          <w:rFonts w:ascii="Times New Roman" w:hAnsi="Times New Roman" w:cs="Times New Roman"/>
          <w:sz w:val="32"/>
          <w:szCs w:val="32"/>
        </w:rPr>
        <w:t xml:space="preserve"> Письменный отзыв руководителя курсовой работы должен включать:</w:t>
      </w:r>
    </w:p>
    <w:p w:rsidR="006536FB" w:rsidRPr="006536FB" w:rsidRDefault="006536FB" w:rsidP="006536F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536FB">
        <w:rPr>
          <w:rFonts w:ascii="Times New Roman" w:hAnsi="Times New Roman" w:cs="Times New Roman"/>
          <w:sz w:val="32"/>
          <w:szCs w:val="32"/>
        </w:rPr>
        <w:t xml:space="preserve">- заключение о соответствии курсовой работы заявленной теме; </w:t>
      </w:r>
    </w:p>
    <w:p w:rsidR="006536FB" w:rsidRPr="006536FB" w:rsidRDefault="006536FB" w:rsidP="006536F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536FB">
        <w:rPr>
          <w:rFonts w:ascii="Times New Roman" w:hAnsi="Times New Roman" w:cs="Times New Roman"/>
          <w:sz w:val="32"/>
          <w:szCs w:val="32"/>
        </w:rPr>
        <w:t xml:space="preserve">- оценку глубины изучения специальной литературы; </w:t>
      </w:r>
    </w:p>
    <w:p w:rsidR="006536FB" w:rsidRPr="006536FB" w:rsidRDefault="006536FB" w:rsidP="006536F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536FB">
        <w:rPr>
          <w:rFonts w:ascii="Times New Roman" w:hAnsi="Times New Roman" w:cs="Times New Roman"/>
          <w:sz w:val="32"/>
          <w:szCs w:val="32"/>
        </w:rPr>
        <w:t xml:space="preserve">- оценку полноты разработки поставленных вопросов; </w:t>
      </w:r>
    </w:p>
    <w:p w:rsidR="006536FB" w:rsidRPr="006536FB" w:rsidRDefault="006536FB" w:rsidP="006536F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536FB">
        <w:rPr>
          <w:rFonts w:ascii="Times New Roman" w:hAnsi="Times New Roman" w:cs="Times New Roman"/>
          <w:sz w:val="32"/>
          <w:szCs w:val="32"/>
        </w:rPr>
        <w:t xml:space="preserve">- оценку обоснованности заключения курсовой работы; </w:t>
      </w:r>
    </w:p>
    <w:p w:rsidR="006536FB" w:rsidRPr="006536FB" w:rsidRDefault="006536FB" w:rsidP="006536F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536FB">
        <w:rPr>
          <w:rFonts w:ascii="Times New Roman" w:hAnsi="Times New Roman" w:cs="Times New Roman"/>
          <w:sz w:val="32"/>
          <w:szCs w:val="32"/>
        </w:rPr>
        <w:t xml:space="preserve">- оценку качества и стиля оформления курсовой работы; </w:t>
      </w:r>
    </w:p>
    <w:p w:rsidR="006536FB" w:rsidRPr="006536FB" w:rsidRDefault="006536FB" w:rsidP="006536F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536FB">
        <w:rPr>
          <w:rFonts w:ascii="Times New Roman" w:hAnsi="Times New Roman" w:cs="Times New Roman"/>
          <w:sz w:val="32"/>
          <w:szCs w:val="32"/>
        </w:rPr>
        <w:t xml:space="preserve">- сроки сдачи курсовой работы; </w:t>
      </w:r>
    </w:p>
    <w:p w:rsidR="006536FB" w:rsidRPr="006536FB" w:rsidRDefault="006536FB" w:rsidP="006536F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536FB">
        <w:rPr>
          <w:rFonts w:ascii="Times New Roman" w:hAnsi="Times New Roman" w:cs="Times New Roman"/>
          <w:sz w:val="32"/>
          <w:szCs w:val="32"/>
        </w:rPr>
        <w:t xml:space="preserve">- оценку курсовой работы. </w:t>
      </w:r>
    </w:p>
    <w:p w:rsidR="006536FB" w:rsidRDefault="004E0E5E" w:rsidP="00653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</w:t>
      </w:r>
      <w:r w:rsidR="006536FB" w:rsidRPr="006536FB">
        <w:rPr>
          <w:rFonts w:ascii="Times New Roman" w:hAnsi="Times New Roman" w:cs="Times New Roman"/>
          <w:sz w:val="32"/>
          <w:szCs w:val="32"/>
        </w:rPr>
        <w:t xml:space="preserve"> Преподаватель оценивает работу студента, подписывает ее и представляет работу на получение допуска к защите, который подп</w:t>
      </w:r>
      <w:r w:rsidR="006536FB" w:rsidRPr="006536FB">
        <w:rPr>
          <w:rFonts w:ascii="Times New Roman" w:hAnsi="Times New Roman" w:cs="Times New Roman"/>
          <w:sz w:val="32"/>
          <w:szCs w:val="32"/>
        </w:rPr>
        <w:t>и</w:t>
      </w:r>
      <w:r w:rsidR="006536FB" w:rsidRPr="006536FB">
        <w:rPr>
          <w:rFonts w:ascii="Times New Roman" w:hAnsi="Times New Roman" w:cs="Times New Roman"/>
          <w:sz w:val="32"/>
          <w:szCs w:val="32"/>
        </w:rPr>
        <w:t>сывает заведующий отделением.</w:t>
      </w:r>
    </w:p>
    <w:p w:rsidR="004E0E5E" w:rsidRPr="004E0E5E" w:rsidRDefault="004E0E5E" w:rsidP="004E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E0E5E">
        <w:rPr>
          <w:rFonts w:ascii="Times New Roman" w:hAnsi="Times New Roman" w:cs="Times New Roman"/>
          <w:sz w:val="32"/>
          <w:szCs w:val="32"/>
        </w:rPr>
        <w:t>8. Защита курсовых работ проходит в соответствии с расписан</w:t>
      </w:r>
      <w:r w:rsidRPr="004E0E5E">
        <w:rPr>
          <w:rFonts w:ascii="Times New Roman" w:hAnsi="Times New Roman" w:cs="Times New Roman"/>
          <w:sz w:val="32"/>
          <w:szCs w:val="32"/>
        </w:rPr>
        <w:t>и</w:t>
      </w:r>
      <w:r w:rsidRPr="004E0E5E">
        <w:rPr>
          <w:rFonts w:ascii="Times New Roman" w:hAnsi="Times New Roman" w:cs="Times New Roman"/>
          <w:sz w:val="32"/>
          <w:szCs w:val="32"/>
        </w:rPr>
        <w:t>ем промежуточной аттестации, утвержденным директором колледжа, на заседаниях комиссии по защите курсовых работ.</w:t>
      </w:r>
    </w:p>
    <w:p w:rsidR="004E0E5E" w:rsidRPr="004E0E5E" w:rsidRDefault="004E0E5E" w:rsidP="004E0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</w:t>
      </w:r>
      <w:r w:rsidRPr="004E0E5E">
        <w:rPr>
          <w:rFonts w:ascii="Times New Roman" w:hAnsi="Times New Roman" w:cs="Times New Roman"/>
          <w:sz w:val="32"/>
          <w:szCs w:val="32"/>
        </w:rPr>
        <w:t xml:space="preserve"> Студент в своем выступлении (в пределах 10 минут) должен отразить: актуальность темы, цель и задачи работы, конкретные в</w:t>
      </w:r>
      <w:r w:rsidRPr="004E0E5E">
        <w:rPr>
          <w:rFonts w:ascii="Times New Roman" w:hAnsi="Times New Roman" w:cs="Times New Roman"/>
          <w:sz w:val="32"/>
          <w:szCs w:val="32"/>
        </w:rPr>
        <w:t>ы</w:t>
      </w:r>
      <w:r w:rsidRPr="004E0E5E">
        <w:rPr>
          <w:rFonts w:ascii="Times New Roman" w:hAnsi="Times New Roman" w:cs="Times New Roman"/>
          <w:sz w:val="32"/>
          <w:szCs w:val="32"/>
        </w:rPr>
        <w:t>воды и предложения. Выступление может сопровождаться демонс</w:t>
      </w:r>
      <w:r w:rsidRPr="004E0E5E">
        <w:rPr>
          <w:rFonts w:ascii="Times New Roman" w:hAnsi="Times New Roman" w:cs="Times New Roman"/>
          <w:sz w:val="32"/>
          <w:szCs w:val="32"/>
        </w:rPr>
        <w:t>т</w:t>
      </w:r>
      <w:r w:rsidRPr="004E0E5E">
        <w:rPr>
          <w:rFonts w:ascii="Times New Roman" w:hAnsi="Times New Roman" w:cs="Times New Roman"/>
          <w:sz w:val="32"/>
          <w:szCs w:val="32"/>
        </w:rPr>
        <w:t xml:space="preserve">рационным материалом (слайды, таблицы, раздаточный материал), который способствует эффективности выступления докладчика. </w:t>
      </w:r>
    </w:p>
    <w:p w:rsidR="004E0E5E" w:rsidRDefault="004E0E5E" w:rsidP="004E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</w:t>
      </w:r>
      <w:r w:rsidRPr="004E0E5E">
        <w:rPr>
          <w:rFonts w:ascii="Times New Roman" w:hAnsi="Times New Roman" w:cs="Times New Roman"/>
          <w:sz w:val="32"/>
          <w:szCs w:val="32"/>
        </w:rPr>
        <w:t xml:space="preserve"> После доклада и оглашения отзыва руководителя студент о</w:t>
      </w:r>
      <w:r w:rsidRPr="004E0E5E">
        <w:rPr>
          <w:rFonts w:ascii="Times New Roman" w:hAnsi="Times New Roman" w:cs="Times New Roman"/>
          <w:sz w:val="32"/>
          <w:szCs w:val="32"/>
        </w:rPr>
        <w:t>т</w:t>
      </w:r>
      <w:r w:rsidRPr="004E0E5E">
        <w:rPr>
          <w:rFonts w:ascii="Times New Roman" w:hAnsi="Times New Roman" w:cs="Times New Roman"/>
          <w:sz w:val="32"/>
          <w:szCs w:val="32"/>
        </w:rPr>
        <w:t xml:space="preserve">вечает на вопросы, заданные членами комиссии. </w:t>
      </w:r>
    </w:p>
    <w:p w:rsidR="004E0E5E" w:rsidRPr="00376023" w:rsidRDefault="004E0E5E" w:rsidP="004E0E5E">
      <w:pPr>
        <w:pStyle w:val="Default"/>
        <w:contextualSpacing/>
        <w:jc w:val="center"/>
        <w:rPr>
          <w:b/>
          <w:bCs/>
          <w:sz w:val="32"/>
          <w:szCs w:val="32"/>
        </w:rPr>
      </w:pPr>
      <w:r w:rsidRPr="00376023">
        <w:rPr>
          <w:b/>
          <w:bCs/>
          <w:sz w:val="32"/>
          <w:szCs w:val="32"/>
        </w:rPr>
        <w:lastRenderedPageBreak/>
        <w:t xml:space="preserve">Структура курсовой работы </w:t>
      </w:r>
    </w:p>
    <w:p w:rsidR="004E0E5E" w:rsidRPr="00FD54AB" w:rsidRDefault="004E0E5E" w:rsidP="004E0E5E">
      <w:pPr>
        <w:pStyle w:val="Default"/>
        <w:contextualSpacing/>
        <w:jc w:val="center"/>
        <w:rPr>
          <w:b/>
          <w:bCs/>
          <w:sz w:val="12"/>
          <w:szCs w:val="32"/>
        </w:rPr>
      </w:pPr>
    </w:p>
    <w:p w:rsidR="004E0E5E" w:rsidRPr="004E0E5E" w:rsidRDefault="004E0E5E" w:rsidP="004E0E5E">
      <w:pPr>
        <w:pStyle w:val="Default"/>
        <w:tabs>
          <w:tab w:val="left" w:pos="993"/>
        </w:tabs>
        <w:ind w:firstLine="709"/>
        <w:contextualSpacing/>
        <w:jc w:val="both"/>
        <w:rPr>
          <w:sz w:val="32"/>
          <w:szCs w:val="32"/>
        </w:rPr>
      </w:pPr>
      <w:r w:rsidRPr="00376023">
        <w:rPr>
          <w:sz w:val="32"/>
          <w:szCs w:val="32"/>
        </w:rPr>
        <w:t xml:space="preserve"> </w:t>
      </w:r>
      <w:r w:rsidRPr="004E0E5E">
        <w:rPr>
          <w:sz w:val="32"/>
          <w:szCs w:val="32"/>
        </w:rPr>
        <w:t xml:space="preserve">1. По содержанию курсовая работа может носить реферативный или опытно-экспериментальный характер. </w:t>
      </w:r>
    </w:p>
    <w:p w:rsidR="004E0E5E" w:rsidRPr="004E0E5E" w:rsidRDefault="004E0E5E" w:rsidP="004E0E5E">
      <w:pPr>
        <w:pStyle w:val="Default"/>
        <w:tabs>
          <w:tab w:val="left" w:pos="993"/>
        </w:tabs>
        <w:ind w:firstLine="709"/>
        <w:contextualSpacing/>
        <w:jc w:val="both"/>
        <w:rPr>
          <w:sz w:val="32"/>
          <w:szCs w:val="32"/>
        </w:rPr>
      </w:pPr>
      <w:r w:rsidRPr="004E0E5E">
        <w:rPr>
          <w:sz w:val="32"/>
          <w:szCs w:val="32"/>
        </w:rPr>
        <w:t xml:space="preserve"> 2. По структуре курсовая работа состоит из следующих разд</w:t>
      </w:r>
      <w:r w:rsidRPr="004E0E5E">
        <w:rPr>
          <w:sz w:val="32"/>
          <w:szCs w:val="32"/>
        </w:rPr>
        <w:t>е</w:t>
      </w:r>
      <w:r w:rsidRPr="004E0E5E">
        <w:rPr>
          <w:sz w:val="32"/>
          <w:szCs w:val="32"/>
        </w:rPr>
        <w:t xml:space="preserve">лов: </w:t>
      </w:r>
    </w:p>
    <w:p w:rsidR="004E0E5E" w:rsidRPr="004E0E5E" w:rsidRDefault="004E0E5E" w:rsidP="004E0E5E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4E0E5E">
        <w:rPr>
          <w:rFonts w:ascii="Times New Roman" w:hAnsi="Times New Roman" w:cs="Times New Roman"/>
          <w:sz w:val="32"/>
          <w:szCs w:val="32"/>
        </w:rPr>
        <w:t xml:space="preserve">а) титульный лист; </w:t>
      </w:r>
    </w:p>
    <w:p w:rsidR="004E0E5E" w:rsidRPr="004E0E5E" w:rsidRDefault="004E0E5E" w:rsidP="004E0E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4E0E5E">
        <w:rPr>
          <w:rFonts w:ascii="Times New Roman" w:hAnsi="Times New Roman" w:cs="Times New Roman"/>
          <w:sz w:val="32"/>
          <w:szCs w:val="32"/>
        </w:rPr>
        <w:t xml:space="preserve">б) содержание; </w:t>
      </w:r>
    </w:p>
    <w:p w:rsidR="004E0E5E" w:rsidRPr="004E0E5E" w:rsidRDefault="004E0E5E" w:rsidP="004E0E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4E0E5E">
        <w:rPr>
          <w:rFonts w:ascii="Times New Roman" w:hAnsi="Times New Roman" w:cs="Times New Roman"/>
          <w:sz w:val="32"/>
          <w:szCs w:val="32"/>
        </w:rPr>
        <w:t xml:space="preserve">в) введение; </w:t>
      </w:r>
    </w:p>
    <w:p w:rsidR="004E0E5E" w:rsidRPr="004E0E5E" w:rsidRDefault="004E0E5E" w:rsidP="004E0E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4E0E5E">
        <w:rPr>
          <w:rFonts w:ascii="Times New Roman" w:hAnsi="Times New Roman" w:cs="Times New Roman"/>
          <w:sz w:val="32"/>
          <w:szCs w:val="32"/>
        </w:rPr>
        <w:t xml:space="preserve">г) основная часть; </w:t>
      </w:r>
    </w:p>
    <w:p w:rsidR="004E0E5E" w:rsidRPr="004E0E5E" w:rsidRDefault="004E0E5E" w:rsidP="004E0E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4E0E5E">
        <w:rPr>
          <w:rFonts w:ascii="Times New Roman" w:hAnsi="Times New Roman" w:cs="Times New Roman"/>
          <w:sz w:val="32"/>
          <w:szCs w:val="32"/>
        </w:rPr>
        <w:t xml:space="preserve">д) заключение; </w:t>
      </w:r>
    </w:p>
    <w:p w:rsidR="004E0E5E" w:rsidRPr="004E0E5E" w:rsidRDefault="004E0E5E" w:rsidP="004E0E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4E0E5E">
        <w:rPr>
          <w:rFonts w:ascii="Times New Roman" w:hAnsi="Times New Roman" w:cs="Times New Roman"/>
          <w:sz w:val="32"/>
          <w:szCs w:val="32"/>
        </w:rPr>
        <w:t xml:space="preserve">е) список использованной литературы; </w:t>
      </w:r>
    </w:p>
    <w:p w:rsidR="004E0E5E" w:rsidRPr="004E0E5E" w:rsidRDefault="004E0E5E" w:rsidP="004E0E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4E0E5E">
        <w:rPr>
          <w:rFonts w:ascii="Times New Roman" w:hAnsi="Times New Roman" w:cs="Times New Roman"/>
          <w:sz w:val="32"/>
          <w:szCs w:val="32"/>
        </w:rPr>
        <w:t xml:space="preserve">ж) приложения. </w:t>
      </w:r>
    </w:p>
    <w:p w:rsidR="004E0E5E" w:rsidRPr="004E0E5E" w:rsidRDefault="004E0E5E" w:rsidP="004E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E0E5E">
        <w:rPr>
          <w:rFonts w:ascii="Times New Roman" w:hAnsi="Times New Roman" w:cs="Times New Roman"/>
          <w:sz w:val="32"/>
          <w:szCs w:val="32"/>
        </w:rPr>
        <w:t>3. Титульный лист содержит: наименование образовательной организации; название профессионального модуля и междисципл</w:t>
      </w:r>
      <w:r w:rsidRPr="004E0E5E">
        <w:rPr>
          <w:rFonts w:ascii="Times New Roman" w:hAnsi="Times New Roman" w:cs="Times New Roman"/>
          <w:sz w:val="32"/>
          <w:szCs w:val="32"/>
        </w:rPr>
        <w:t>и</w:t>
      </w:r>
      <w:r w:rsidRPr="004E0E5E">
        <w:rPr>
          <w:rFonts w:ascii="Times New Roman" w:hAnsi="Times New Roman" w:cs="Times New Roman"/>
          <w:sz w:val="32"/>
          <w:szCs w:val="32"/>
        </w:rPr>
        <w:t>нарного курса, по которому выполняется курсовая работа; фамилия, имя, отчество студента; название темы курсовой работы; код и назв</w:t>
      </w:r>
      <w:r w:rsidRPr="004E0E5E">
        <w:rPr>
          <w:rFonts w:ascii="Times New Roman" w:hAnsi="Times New Roman" w:cs="Times New Roman"/>
          <w:sz w:val="32"/>
          <w:szCs w:val="32"/>
        </w:rPr>
        <w:t>а</w:t>
      </w:r>
      <w:r w:rsidRPr="004E0E5E">
        <w:rPr>
          <w:rFonts w:ascii="Times New Roman" w:hAnsi="Times New Roman" w:cs="Times New Roman"/>
          <w:sz w:val="32"/>
          <w:szCs w:val="32"/>
        </w:rPr>
        <w:t xml:space="preserve">ние специальности; фамилия, имя, отчество преподавателя-руководителя; отметка о допуске к защите (Приложение 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4E0E5E">
        <w:rPr>
          <w:rFonts w:ascii="Times New Roman" w:hAnsi="Times New Roman" w:cs="Times New Roman"/>
          <w:sz w:val="32"/>
          <w:szCs w:val="32"/>
        </w:rPr>
        <w:t>).</w:t>
      </w:r>
    </w:p>
    <w:p w:rsidR="004E0E5E" w:rsidRPr="004E0E5E" w:rsidRDefault="004E0E5E" w:rsidP="004E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E0E5E">
        <w:rPr>
          <w:rFonts w:ascii="Times New Roman" w:hAnsi="Times New Roman" w:cs="Times New Roman"/>
          <w:sz w:val="32"/>
          <w:szCs w:val="32"/>
        </w:rPr>
        <w:t>4. Содержание</w:t>
      </w:r>
      <w:r w:rsidRPr="004E0E5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E0E5E">
        <w:rPr>
          <w:rFonts w:ascii="Times New Roman" w:hAnsi="Times New Roman" w:cs="Times New Roman"/>
          <w:sz w:val="32"/>
          <w:szCs w:val="32"/>
        </w:rPr>
        <w:t>– указатель рубрик (заголовков), включающий в себя все разделы работы и страницы, на которых они расположены. В содержании рубрики должны точно соответствовать заголовкам те</w:t>
      </w:r>
      <w:r w:rsidRPr="004E0E5E">
        <w:rPr>
          <w:rFonts w:ascii="Times New Roman" w:hAnsi="Times New Roman" w:cs="Times New Roman"/>
          <w:sz w:val="32"/>
          <w:szCs w:val="32"/>
        </w:rPr>
        <w:t>к</w:t>
      </w:r>
      <w:r w:rsidRPr="004E0E5E">
        <w:rPr>
          <w:rFonts w:ascii="Times New Roman" w:hAnsi="Times New Roman" w:cs="Times New Roman"/>
          <w:sz w:val="32"/>
          <w:szCs w:val="32"/>
        </w:rPr>
        <w:t xml:space="preserve">ста (Приложение </w:t>
      </w:r>
      <w:r>
        <w:rPr>
          <w:rFonts w:ascii="Times New Roman" w:hAnsi="Times New Roman" w:cs="Times New Roman"/>
          <w:sz w:val="32"/>
          <w:szCs w:val="32"/>
        </w:rPr>
        <w:t>10</w:t>
      </w:r>
      <w:r w:rsidRPr="004E0E5E">
        <w:rPr>
          <w:rFonts w:ascii="Times New Roman" w:hAnsi="Times New Roman" w:cs="Times New Roman"/>
          <w:sz w:val="32"/>
          <w:szCs w:val="32"/>
        </w:rPr>
        <w:t>).</w:t>
      </w:r>
    </w:p>
    <w:p w:rsidR="004E0E5E" w:rsidRPr="004E0E5E" w:rsidRDefault="004E0E5E" w:rsidP="004E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E0E5E">
        <w:rPr>
          <w:rFonts w:ascii="Times New Roman" w:hAnsi="Times New Roman" w:cs="Times New Roman"/>
          <w:sz w:val="32"/>
          <w:szCs w:val="32"/>
        </w:rPr>
        <w:t>5. Введение</w:t>
      </w:r>
      <w:r w:rsidRPr="004E0E5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E0E5E">
        <w:rPr>
          <w:rFonts w:ascii="Times New Roman" w:hAnsi="Times New Roman" w:cs="Times New Roman"/>
          <w:sz w:val="32"/>
          <w:szCs w:val="32"/>
        </w:rPr>
        <w:t>– вступительная часть учебно-исследовательской работы, где указываются новизна и актуальность темы; цель исслед</w:t>
      </w:r>
      <w:r w:rsidRPr="004E0E5E">
        <w:rPr>
          <w:rFonts w:ascii="Times New Roman" w:hAnsi="Times New Roman" w:cs="Times New Roman"/>
          <w:sz w:val="32"/>
          <w:szCs w:val="32"/>
        </w:rPr>
        <w:t>о</w:t>
      </w:r>
      <w:r w:rsidRPr="004E0E5E">
        <w:rPr>
          <w:rFonts w:ascii="Times New Roman" w:hAnsi="Times New Roman" w:cs="Times New Roman"/>
          <w:sz w:val="32"/>
          <w:szCs w:val="32"/>
        </w:rPr>
        <w:t>вания; объект и предмет исследования; задачи исследования.</w:t>
      </w:r>
    </w:p>
    <w:p w:rsidR="004E0E5E" w:rsidRPr="004E0E5E" w:rsidRDefault="004E0E5E" w:rsidP="004E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E0E5E">
        <w:rPr>
          <w:rFonts w:ascii="Times New Roman" w:hAnsi="Times New Roman" w:cs="Times New Roman"/>
          <w:sz w:val="32"/>
          <w:szCs w:val="32"/>
        </w:rPr>
        <w:t xml:space="preserve">6. Основная часть курсовой работы состоит из глав. </w:t>
      </w:r>
    </w:p>
    <w:p w:rsidR="004E0E5E" w:rsidRPr="004E0E5E" w:rsidRDefault="004E0E5E" w:rsidP="004E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E0E5E">
        <w:rPr>
          <w:rFonts w:ascii="Times New Roman" w:hAnsi="Times New Roman" w:cs="Times New Roman"/>
          <w:sz w:val="32"/>
          <w:szCs w:val="32"/>
        </w:rPr>
        <w:t xml:space="preserve">а) первая глава – теоретический раздел, в котором дается обзор литературы по теме и ее анализ с соответствующими выводами. </w:t>
      </w:r>
    </w:p>
    <w:p w:rsidR="004E0E5E" w:rsidRPr="004E0E5E" w:rsidRDefault="004E0E5E" w:rsidP="004E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E0E5E">
        <w:rPr>
          <w:rFonts w:ascii="Times New Roman" w:hAnsi="Times New Roman" w:cs="Times New Roman"/>
          <w:sz w:val="32"/>
          <w:szCs w:val="32"/>
        </w:rPr>
        <w:t>б) вторая глава – практический раздел, в котором излагается м</w:t>
      </w:r>
      <w:r w:rsidRPr="004E0E5E">
        <w:rPr>
          <w:rFonts w:ascii="Times New Roman" w:hAnsi="Times New Roman" w:cs="Times New Roman"/>
          <w:sz w:val="32"/>
          <w:szCs w:val="32"/>
        </w:rPr>
        <w:t>е</w:t>
      </w:r>
      <w:r w:rsidRPr="004E0E5E">
        <w:rPr>
          <w:rFonts w:ascii="Times New Roman" w:hAnsi="Times New Roman" w:cs="Times New Roman"/>
          <w:sz w:val="32"/>
          <w:szCs w:val="32"/>
        </w:rPr>
        <w:t>тодика и результаты исследования или составленные алгоритмы де</w:t>
      </w:r>
      <w:r w:rsidRPr="004E0E5E">
        <w:rPr>
          <w:rFonts w:ascii="Times New Roman" w:hAnsi="Times New Roman" w:cs="Times New Roman"/>
          <w:sz w:val="32"/>
          <w:szCs w:val="32"/>
        </w:rPr>
        <w:t>я</w:t>
      </w:r>
      <w:r w:rsidRPr="004E0E5E">
        <w:rPr>
          <w:rFonts w:ascii="Times New Roman" w:hAnsi="Times New Roman" w:cs="Times New Roman"/>
          <w:sz w:val="32"/>
          <w:szCs w:val="32"/>
        </w:rPr>
        <w:t>тельности медицинского работника, таблицы, диаграммы, схемы, и</w:t>
      </w:r>
      <w:r w:rsidRPr="004E0E5E">
        <w:rPr>
          <w:rFonts w:ascii="Times New Roman" w:hAnsi="Times New Roman" w:cs="Times New Roman"/>
          <w:sz w:val="32"/>
          <w:szCs w:val="32"/>
        </w:rPr>
        <w:t>л</w:t>
      </w:r>
      <w:r w:rsidRPr="004E0E5E">
        <w:rPr>
          <w:rFonts w:ascii="Times New Roman" w:hAnsi="Times New Roman" w:cs="Times New Roman"/>
          <w:sz w:val="32"/>
          <w:szCs w:val="32"/>
        </w:rPr>
        <w:t>люстративный материал.</w:t>
      </w:r>
      <w:r w:rsidRPr="004E0E5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E0E5E" w:rsidRPr="004E0E5E" w:rsidRDefault="004E0E5E" w:rsidP="004E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E0E5E">
        <w:rPr>
          <w:rFonts w:ascii="Times New Roman" w:hAnsi="Times New Roman" w:cs="Times New Roman"/>
          <w:sz w:val="32"/>
          <w:szCs w:val="32"/>
        </w:rPr>
        <w:t>7. Заключение – это завершающая часть, в которой делаются выводы по итогам написания курсовой работы и даются рекоменд</w:t>
      </w:r>
      <w:r w:rsidRPr="004E0E5E">
        <w:rPr>
          <w:rFonts w:ascii="Times New Roman" w:hAnsi="Times New Roman" w:cs="Times New Roman"/>
          <w:sz w:val="32"/>
          <w:szCs w:val="32"/>
        </w:rPr>
        <w:t>а</w:t>
      </w:r>
      <w:r w:rsidRPr="004E0E5E">
        <w:rPr>
          <w:rFonts w:ascii="Times New Roman" w:hAnsi="Times New Roman" w:cs="Times New Roman"/>
          <w:sz w:val="32"/>
          <w:szCs w:val="32"/>
        </w:rPr>
        <w:t xml:space="preserve">ции. Здесь показывается, что поставленная цель достигнута.  </w:t>
      </w:r>
    </w:p>
    <w:p w:rsidR="004E0E5E" w:rsidRPr="004E0E5E" w:rsidRDefault="004E0E5E" w:rsidP="004E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E0E5E">
        <w:rPr>
          <w:rFonts w:ascii="Times New Roman" w:hAnsi="Times New Roman" w:cs="Times New Roman"/>
          <w:sz w:val="32"/>
          <w:szCs w:val="32"/>
        </w:rPr>
        <w:t>8. Список литературы включает только упоминаемые или цит</w:t>
      </w:r>
      <w:r w:rsidRPr="004E0E5E">
        <w:rPr>
          <w:rFonts w:ascii="Times New Roman" w:hAnsi="Times New Roman" w:cs="Times New Roman"/>
          <w:sz w:val="32"/>
          <w:szCs w:val="32"/>
        </w:rPr>
        <w:t>и</w:t>
      </w:r>
      <w:r w:rsidRPr="004E0E5E">
        <w:rPr>
          <w:rFonts w:ascii="Times New Roman" w:hAnsi="Times New Roman" w:cs="Times New Roman"/>
          <w:sz w:val="32"/>
          <w:szCs w:val="32"/>
        </w:rPr>
        <w:t>руемые в работе литературные источники</w:t>
      </w:r>
      <w:r w:rsidR="0048614E">
        <w:rPr>
          <w:rFonts w:ascii="Times New Roman" w:hAnsi="Times New Roman" w:cs="Times New Roman"/>
          <w:sz w:val="32"/>
          <w:szCs w:val="32"/>
        </w:rPr>
        <w:t xml:space="preserve"> (Приложение 7)</w:t>
      </w:r>
      <w:r w:rsidRPr="004E0E5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E0E5E" w:rsidRPr="004E0E5E" w:rsidRDefault="004E0E5E" w:rsidP="004E0E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E0E5E">
        <w:rPr>
          <w:rFonts w:ascii="Times New Roman" w:hAnsi="Times New Roman" w:cs="Times New Roman"/>
          <w:sz w:val="32"/>
          <w:szCs w:val="32"/>
        </w:rPr>
        <w:t>9. Приложения выделяются в самостоятельный раздел, если приводятся материалы, отражающие технику расчетов, образцы а</w:t>
      </w:r>
      <w:r w:rsidRPr="004E0E5E">
        <w:rPr>
          <w:rFonts w:ascii="Times New Roman" w:hAnsi="Times New Roman" w:cs="Times New Roman"/>
          <w:sz w:val="32"/>
          <w:szCs w:val="32"/>
        </w:rPr>
        <w:t>н</w:t>
      </w:r>
      <w:r w:rsidRPr="004E0E5E">
        <w:rPr>
          <w:rFonts w:ascii="Times New Roman" w:hAnsi="Times New Roman" w:cs="Times New Roman"/>
          <w:sz w:val="32"/>
          <w:szCs w:val="32"/>
        </w:rPr>
        <w:lastRenderedPageBreak/>
        <w:t>кет, тестов, иллюстрации вспомогательного характера. Каждое пр</w:t>
      </w:r>
      <w:r w:rsidRPr="004E0E5E">
        <w:rPr>
          <w:rFonts w:ascii="Times New Roman" w:hAnsi="Times New Roman" w:cs="Times New Roman"/>
          <w:sz w:val="32"/>
          <w:szCs w:val="32"/>
        </w:rPr>
        <w:t>и</w:t>
      </w:r>
      <w:r w:rsidRPr="004E0E5E">
        <w:rPr>
          <w:rFonts w:ascii="Times New Roman" w:hAnsi="Times New Roman" w:cs="Times New Roman"/>
          <w:sz w:val="32"/>
          <w:szCs w:val="32"/>
        </w:rPr>
        <w:t>ложение должно иметь тематический заголовок и номер. На все пр</w:t>
      </w:r>
      <w:r w:rsidRPr="004E0E5E">
        <w:rPr>
          <w:rFonts w:ascii="Times New Roman" w:hAnsi="Times New Roman" w:cs="Times New Roman"/>
          <w:sz w:val="32"/>
          <w:szCs w:val="32"/>
        </w:rPr>
        <w:t>и</w:t>
      </w:r>
      <w:r w:rsidRPr="004E0E5E">
        <w:rPr>
          <w:rFonts w:ascii="Times New Roman" w:hAnsi="Times New Roman" w:cs="Times New Roman"/>
          <w:sz w:val="32"/>
          <w:szCs w:val="32"/>
        </w:rPr>
        <w:t xml:space="preserve">ложения обязательна ссылка в тексте работы. </w:t>
      </w:r>
    </w:p>
    <w:p w:rsidR="004E0E5E" w:rsidRPr="004E0E5E" w:rsidRDefault="004E0E5E" w:rsidP="004E0E5E">
      <w:pPr>
        <w:pStyle w:val="Default"/>
        <w:ind w:firstLine="709"/>
        <w:jc w:val="both"/>
        <w:rPr>
          <w:sz w:val="32"/>
          <w:szCs w:val="32"/>
        </w:rPr>
      </w:pPr>
      <w:r w:rsidRPr="004E0E5E">
        <w:rPr>
          <w:sz w:val="32"/>
          <w:szCs w:val="32"/>
        </w:rPr>
        <w:t xml:space="preserve">10. </w:t>
      </w:r>
      <w:r>
        <w:rPr>
          <w:sz w:val="32"/>
          <w:szCs w:val="32"/>
        </w:rPr>
        <w:t xml:space="preserve">Требования к оформлению курсовой работы такие же, как к дипломной работе. </w:t>
      </w:r>
      <w:r w:rsidRPr="004E0E5E">
        <w:rPr>
          <w:sz w:val="32"/>
          <w:szCs w:val="32"/>
        </w:rPr>
        <w:t xml:space="preserve">Общий объем курсовой работы должен быть в пределах 15-30 страниц печатного текста, включая титульный лист, список литературы, приложения. Примерное соотношение между частями работы следующее: введение  – 1-2 страницы, заключение – 1-2 страницы, остальное – основная часть. Следует избегать больших диспропорций между главами. </w:t>
      </w:r>
    </w:p>
    <w:p w:rsidR="004E0E5E" w:rsidRPr="004E0E5E" w:rsidRDefault="004E0E5E" w:rsidP="004E0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E0E5E" w:rsidRPr="006536FB" w:rsidRDefault="004E0E5E" w:rsidP="00653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536FB" w:rsidRPr="00376023" w:rsidRDefault="006536FB" w:rsidP="006536FB">
      <w:pPr>
        <w:pStyle w:val="Default"/>
        <w:ind w:firstLine="709"/>
        <w:contextualSpacing/>
        <w:jc w:val="both"/>
        <w:rPr>
          <w:sz w:val="32"/>
          <w:szCs w:val="32"/>
        </w:rPr>
      </w:pPr>
    </w:p>
    <w:p w:rsidR="006536FB" w:rsidRDefault="006536FB" w:rsidP="006536F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36FB" w:rsidRPr="006536FB" w:rsidRDefault="006536FB" w:rsidP="006536F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D5EFA" w:rsidRPr="00FD5EFA" w:rsidRDefault="00FD5EFA" w:rsidP="00FD5E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B90289" w:rsidRDefault="00B90289" w:rsidP="00B9028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90289" w:rsidRPr="008E3F49" w:rsidRDefault="00B90289" w:rsidP="00B9028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F6A93" w:rsidRPr="005F6A93" w:rsidRDefault="005F6A93" w:rsidP="005F6A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B90289" w:rsidRDefault="005F6A93" w:rsidP="005F6A9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F6A93" w:rsidRPr="005F6A93" w:rsidRDefault="005F6A93" w:rsidP="005F6A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811E4" w:rsidRDefault="005811E4">
      <w:pP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br w:type="page"/>
      </w:r>
    </w:p>
    <w:p w:rsidR="005F6A93" w:rsidRPr="005F6A93" w:rsidRDefault="00532CF1" w:rsidP="005F6A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lastRenderedPageBreak/>
        <w:t>ПРИЛОЖЕНИЕ</w:t>
      </w:r>
      <w:r w:rsidR="005F6A93"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1</w:t>
      </w:r>
    </w:p>
    <w:p w:rsidR="005F6A93" w:rsidRDefault="000B71CB" w:rsidP="005F6A9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</w:t>
      </w:r>
      <w:r w:rsidR="005F6A93" w:rsidRPr="005F6A93">
        <w:rPr>
          <w:rFonts w:ascii="Times New Roman" w:hAnsi="Times New Roman" w:cs="Times New Roman"/>
          <w:sz w:val="24"/>
          <w:szCs w:val="24"/>
        </w:rPr>
        <w:t>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F6A93" w:rsidRPr="005F6A93">
        <w:rPr>
          <w:rFonts w:ascii="Times New Roman" w:hAnsi="Times New Roman" w:cs="Times New Roman"/>
          <w:sz w:val="24"/>
          <w:szCs w:val="24"/>
        </w:rPr>
        <w:t xml:space="preserve"> о закреплении темы дипломной работы</w:t>
      </w:r>
    </w:p>
    <w:p w:rsidR="005811E4" w:rsidRPr="005F6A93" w:rsidRDefault="005811E4" w:rsidP="005F6A9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F6A93" w:rsidRPr="005F6A93" w:rsidRDefault="005F6A93" w:rsidP="005F6A93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>Заместителю директора по УР</w:t>
      </w:r>
    </w:p>
    <w:p w:rsidR="005F6A93" w:rsidRPr="005F6A93" w:rsidRDefault="005F6A93" w:rsidP="005F6A93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F6A93" w:rsidRPr="005F6A93" w:rsidRDefault="005F6A93" w:rsidP="005F6A93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 xml:space="preserve"> «___» _____________20__ г.</w:t>
      </w:r>
    </w:p>
    <w:p w:rsidR="005F6A93" w:rsidRPr="005F6A93" w:rsidRDefault="005F6A93" w:rsidP="005F6A93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5F6A93" w:rsidRPr="005F6A93" w:rsidRDefault="005F6A93" w:rsidP="005F6A93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>ЗАЯВЛЕНИЕ</w:t>
      </w:r>
    </w:p>
    <w:p w:rsidR="005F6A93" w:rsidRPr="005F6A93" w:rsidRDefault="005F6A93" w:rsidP="005F6A93">
      <w:pPr>
        <w:ind w:firstLine="5040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 xml:space="preserve"> от студента(ки) выпускного курса,</w:t>
      </w:r>
    </w:p>
    <w:p w:rsidR="005F6A93" w:rsidRPr="005F6A93" w:rsidRDefault="005F6A93" w:rsidP="005F6A93">
      <w:pPr>
        <w:ind w:firstLine="5040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 xml:space="preserve"> группы _________________________</w:t>
      </w:r>
      <w:r w:rsidR="00DB03B5">
        <w:rPr>
          <w:rFonts w:ascii="Times New Roman" w:hAnsi="Times New Roman" w:cs="Times New Roman"/>
          <w:sz w:val="24"/>
          <w:szCs w:val="24"/>
        </w:rPr>
        <w:t>______</w:t>
      </w:r>
    </w:p>
    <w:p w:rsidR="005F6A93" w:rsidRPr="005F6A93" w:rsidRDefault="005F6A93" w:rsidP="005F6A93">
      <w:pPr>
        <w:ind w:firstLine="5040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 xml:space="preserve"> специальности ___________________</w:t>
      </w:r>
      <w:r w:rsidR="00DB03B5">
        <w:rPr>
          <w:rFonts w:ascii="Times New Roman" w:hAnsi="Times New Roman" w:cs="Times New Roman"/>
          <w:sz w:val="24"/>
          <w:szCs w:val="24"/>
        </w:rPr>
        <w:t>_____</w:t>
      </w:r>
    </w:p>
    <w:p w:rsidR="005F6A93" w:rsidRPr="005F6A93" w:rsidRDefault="005F6A93" w:rsidP="005F6A93">
      <w:pPr>
        <w:spacing w:after="0" w:line="240" w:lineRule="auto"/>
        <w:ind w:firstLine="5040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DB03B5">
        <w:rPr>
          <w:rFonts w:ascii="Times New Roman" w:hAnsi="Times New Roman" w:cs="Times New Roman"/>
          <w:sz w:val="24"/>
          <w:szCs w:val="24"/>
        </w:rPr>
        <w:t>_____</w:t>
      </w:r>
    </w:p>
    <w:p w:rsidR="005F6A93" w:rsidRPr="005F6A93" w:rsidRDefault="005F6A93" w:rsidP="005F6A93">
      <w:pPr>
        <w:spacing w:line="240" w:lineRule="auto"/>
        <w:ind w:firstLine="5040"/>
        <w:jc w:val="center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>(Ф.И.О. студента)</w:t>
      </w:r>
    </w:p>
    <w:p w:rsidR="005F6A93" w:rsidRPr="005F6A93" w:rsidRDefault="005F6A93" w:rsidP="005F6A93">
      <w:pPr>
        <w:pStyle w:val="aa"/>
        <w:spacing w:before="240" w:after="0" w:line="360" w:lineRule="auto"/>
        <w:ind w:firstLine="284"/>
        <w:jc w:val="both"/>
        <w:rPr>
          <w:rFonts w:cs="Times New Roman"/>
          <w:sz w:val="24"/>
          <w:szCs w:val="24"/>
        </w:rPr>
      </w:pPr>
      <w:r w:rsidRPr="005F6A93">
        <w:rPr>
          <w:rFonts w:cs="Times New Roman"/>
          <w:sz w:val="24"/>
          <w:szCs w:val="24"/>
        </w:rPr>
        <w:tab/>
        <w:t>Прошу закрепить за мной тему выпускной квалификационной (дипломной) раб</w:t>
      </w:r>
      <w:r w:rsidRPr="005F6A93">
        <w:rPr>
          <w:rFonts w:cs="Times New Roman"/>
          <w:sz w:val="24"/>
          <w:szCs w:val="24"/>
        </w:rPr>
        <w:t>о</w:t>
      </w:r>
      <w:r w:rsidRPr="005F6A93">
        <w:rPr>
          <w:rFonts w:cs="Times New Roman"/>
          <w:sz w:val="24"/>
          <w:szCs w:val="24"/>
        </w:rPr>
        <w:t>ты:___________________________________</w:t>
      </w:r>
      <w:r w:rsidR="000B71CB">
        <w:rPr>
          <w:rFonts w:cs="Times New Roman"/>
          <w:sz w:val="24"/>
          <w:szCs w:val="24"/>
        </w:rPr>
        <w:t>________________________</w:t>
      </w:r>
      <w:r w:rsidRPr="005F6A93">
        <w:rPr>
          <w:rFonts w:cs="Times New Roman"/>
          <w:sz w:val="24"/>
          <w:szCs w:val="24"/>
        </w:rPr>
        <w:t>____________</w:t>
      </w:r>
      <w:r w:rsidR="00DB03B5">
        <w:rPr>
          <w:rFonts w:cs="Times New Roman"/>
          <w:sz w:val="24"/>
          <w:szCs w:val="24"/>
        </w:rPr>
        <w:t>______</w:t>
      </w:r>
    </w:p>
    <w:p w:rsidR="005F6A93" w:rsidRPr="005F6A93" w:rsidRDefault="005F6A93" w:rsidP="005F6A93">
      <w:pPr>
        <w:pStyle w:val="aa"/>
        <w:spacing w:after="0" w:line="360" w:lineRule="auto"/>
        <w:jc w:val="both"/>
        <w:rPr>
          <w:rFonts w:cs="Times New Roman"/>
          <w:sz w:val="24"/>
          <w:szCs w:val="24"/>
        </w:rPr>
      </w:pPr>
      <w:r w:rsidRPr="005F6A93">
        <w:rPr>
          <w:rFonts w:cs="Times New Roman"/>
          <w:sz w:val="24"/>
          <w:szCs w:val="24"/>
        </w:rPr>
        <w:t>__________________________________________________________________</w:t>
      </w:r>
      <w:r w:rsidR="000B71CB">
        <w:rPr>
          <w:rFonts w:cs="Times New Roman"/>
          <w:sz w:val="24"/>
          <w:szCs w:val="24"/>
        </w:rPr>
        <w:t>___________</w:t>
      </w:r>
      <w:r w:rsidR="00DB03B5">
        <w:rPr>
          <w:rFonts w:cs="Times New Roman"/>
          <w:sz w:val="24"/>
          <w:szCs w:val="24"/>
        </w:rPr>
        <w:t>___</w:t>
      </w:r>
    </w:p>
    <w:p w:rsidR="005F6A93" w:rsidRPr="005F6A93" w:rsidRDefault="005F6A93" w:rsidP="005F6A93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ab/>
        <w:t>Руководителем выпускной квалификационной (дипломной) работы прошу назн</w:t>
      </w:r>
      <w:r w:rsidRPr="005F6A93">
        <w:rPr>
          <w:rFonts w:ascii="Times New Roman" w:hAnsi="Times New Roman" w:cs="Times New Roman"/>
          <w:sz w:val="24"/>
          <w:szCs w:val="24"/>
        </w:rPr>
        <w:t>а</w:t>
      </w:r>
      <w:r w:rsidRPr="005F6A93">
        <w:rPr>
          <w:rFonts w:ascii="Times New Roman" w:hAnsi="Times New Roman" w:cs="Times New Roman"/>
          <w:sz w:val="24"/>
          <w:szCs w:val="24"/>
        </w:rPr>
        <w:t>чить:_______________________________</w:t>
      </w:r>
      <w:r w:rsidR="000B71CB">
        <w:rPr>
          <w:rFonts w:ascii="Times New Roman" w:hAnsi="Times New Roman" w:cs="Times New Roman"/>
          <w:sz w:val="24"/>
          <w:szCs w:val="24"/>
        </w:rPr>
        <w:t>__________________</w:t>
      </w:r>
      <w:r w:rsidRPr="005F6A93">
        <w:rPr>
          <w:rFonts w:ascii="Times New Roman" w:hAnsi="Times New Roman" w:cs="Times New Roman"/>
          <w:sz w:val="24"/>
          <w:szCs w:val="24"/>
        </w:rPr>
        <w:t>___________________</w:t>
      </w:r>
      <w:r w:rsidR="00DB03B5">
        <w:rPr>
          <w:rFonts w:ascii="Times New Roman" w:hAnsi="Times New Roman" w:cs="Times New Roman"/>
          <w:sz w:val="24"/>
          <w:szCs w:val="24"/>
        </w:rPr>
        <w:t>_______</w:t>
      </w:r>
    </w:p>
    <w:p w:rsidR="005F6A93" w:rsidRPr="005F6A93" w:rsidRDefault="005F6A93" w:rsidP="005F6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0B71CB">
        <w:rPr>
          <w:rFonts w:ascii="Times New Roman" w:hAnsi="Times New Roman" w:cs="Times New Roman"/>
          <w:sz w:val="24"/>
          <w:szCs w:val="24"/>
        </w:rPr>
        <w:t>_____________</w:t>
      </w:r>
      <w:r w:rsidRPr="005F6A93">
        <w:rPr>
          <w:rFonts w:ascii="Times New Roman" w:hAnsi="Times New Roman" w:cs="Times New Roman"/>
          <w:sz w:val="24"/>
          <w:szCs w:val="24"/>
        </w:rPr>
        <w:t>______</w:t>
      </w:r>
      <w:r w:rsidR="00DB03B5">
        <w:rPr>
          <w:rFonts w:ascii="Times New Roman" w:hAnsi="Times New Roman" w:cs="Times New Roman"/>
          <w:sz w:val="24"/>
          <w:szCs w:val="24"/>
        </w:rPr>
        <w:t>__</w:t>
      </w: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>(Ф.И.О., должность, ученая степень)</w:t>
      </w:r>
    </w:p>
    <w:p w:rsidR="005F6A93" w:rsidRPr="005F6A93" w:rsidRDefault="005F6A93" w:rsidP="005F6A93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ab/>
        <w:t>Тема с руководителем согласована ________________________</w:t>
      </w:r>
    </w:p>
    <w:p w:rsidR="005F6A93" w:rsidRPr="005F6A93" w:rsidRDefault="005F6A93" w:rsidP="005F6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(подпись руководителя)</w:t>
      </w:r>
    </w:p>
    <w:p w:rsidR="005F6A93" w:rsidRPr="005F6A93" w:rsidRDefault="005F6A93" w:rsidP="005F6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ab/>
        <w:t>Академических задолженностей не имею.</w:t>
      </w:r>
    </w:p>
    <w:p w:rsidR="005F6B1B" w:rsidRDefault="005F6B1B" w:rsidP="005F6A9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B1B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Заведующий отделением  ____________    /_____________________/</w:t>
      </w:r>
    </w:p>
    <w:p w:rsidR="005F6A93" w:rsidRPr="005F6A93" w:rsidRDefault="005F6A93" w:rsidP="005F6A93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5F6A93" w:rsidRPr="005F6A93" w:rsidRDefault="005F6A93" w:rsidP="005F6A93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5F6A93" w:rsidRPr="005F6A93" w:rsidRDefault="005F6A93" w:rsidP="005811E4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 xml:space="preserve"> «___» _______________20__ г.</w:t>
      </w:r>
    </w:p>
    <w:p w:rsidR="005F6A93" w:rsidRPr="005F6A93" w:rsidRDefault="005F6A93" w:rsidP="005811E4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A93" w:rsidRPr="005F6A93" w:rsidRDefault="005F6A93" w:rsidP="005811E4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 xml:space="preserve"> ________________ подпись студента(ки)</w:t>
      </w:r>
    </w:p>
    <w:p w:rsidR="005811E4" w:rsidRDefault="005811E4">
      <w:pP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br w:type="page"/>
      </w:r>
    </w:p>
    <w:p w:rsidR="005811E4" w:rsidRPr="005811E4" w:rsidRDefault="00532CF1" w:rsidP="005811E4">
      <w:pPr>
        <w:pStyle w:val="aa"/>
        <w:keepNext/>
        <w:pageBreakBefore/>
        <w:ind w:firstLine="284"/>
        <w:jc w:val="right"/>
        <w:rPr>
          <w:rFonts w:eastAsia="Times New Roman" w:cs="Times New Roman"/>
          <w:b/>
          <w:bCs/>
          <w:sz w:val="32"/>
          <w:szCs w:val="28"/>
          <w:lang w:eastAsia="ru-RU"/>
        </w:rPr>
      </w:pPr>
      <w:r>
        <w:rPr>
          <w:rFonts w:cs="Times New Roman"/>
          <w:sz w:val="24"/>
        </w:rPr>
        <w:lastRenderedPageBreak/>
        <w:t xml:space="preserve">ПРИЛОЖЕНИЕ </w:t>
      </w:r>
      <w:r w:rsidR="005811E4" w:rsidRPr="005811E4">
        <w:rPr>
          <w:rFonts w:cs="Times New Roman"/>
          <w:sz w:val="24"/>
        </w:rPr>
        <w:t xml:space="preserve"> 2</w:t>
      </w:r>
      <w:r w:rsidR="005811E4" w:rsidRPr="005811E4">
        <w:rPr>
          <w:rFonts w:eastAsia="Times New Roman" w:cs="Times New Roman"/>
          <w:b/>
          <w:bCs/>
          <w:sz w:val="32"/>
          <w:szCs w:val="28"/>
          <w:lang w:eastAsia="ru-RU"/>
        </w:rPr>
        <w:t xml:space="preserve"> </w:t>
      </w:r>
    </w:p>
    <w:p w:rsidR="005811E4" w:rsidRDefault="000B71CB" w:rsidP="005811E4">
      <w:pPr>
        <w:pStyle w:val="ac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Образец з</w:t>
      </w:r>
      <w:r w:rsidR="005811E4" w:rsidRPr="000B71CB">
        <w:rPr>
          <w:rFonts w:ascii="Times New Roman" w:hAnsi="Times New Roman" w:cs="Times New Roman"/>
          <w:sz w:val="24"/>
        </w:rPr>
        <w:t>адани</w:t>
      </w:r>
      <w:r>
        <w:rPr>
          <w:rFonts w:ascii="Times New Roman" w:hAnsi="Times New Roman" w:cs="Times New Roman"/>
          <w:sz w:val="24"/>
        </w:rPr>
        <w:t>я</w:t>
      </w:r>
      <w:r w:rsidR="005811E4" w:rsidRPr="000B71CB">
        <w:rPr>
          <w:rFonts w:ascii="Times New Roman" w:hAnsi="Times New Roman" w:cs="Times New Roman"/>
          <w:sz w:val="24"/>
        </w:rPr>
        <w:t xml:space="preserve"> по выпускной квалификационной (дипломной) работе</w:t>
      </w:r>
    </w:p>
    <w:p w:rsidR="000B71CB" w:rsidRPr="005811E4" w:rsidRDefault="000B71CB" w:rsidP="005811E4">
      <w:pPr>
        <w:pStyle w:val="ac"/>
        <w:rPr>
          <w:rFonts w:ascii="Times New Roman" w:hAnsi="Times New Roman" w:cs="Times New Roman"/>
        </w:rPr>
      </w:pPr>
    </w:p>
    <w:p w:rsidR="005811E4" w:rsidRPr="005811E4" w:rsidRDefault="007D7E8C" w:rsidP="005811E4">
      <w:pPr>
        <w:pStyle w:val="aa"/>
        <w:ind w:firstLine="284"/>
        <w:jc w:val="center"/>
        <w:rPr>
          <w:rFonts w:cs="Times New Roman"/>
          <w:bCs/>
        </w:rPr>
      </w:pPr>
      <w:r>
        <w:rPr>
          <w:rFonts w:cs="Times New Roman"/>
          <w:bCs/>
        </w:rPr>
        <w:t>ГБУ ПОО</w:t>
      </w:r>
      <w:r w:rsidR="000B71CB">
        <w:rPr>
          <w:rFonts w:cs="Times New Roman"/>
          <w:bCs/>
        </w:rPr>
        <w:t xml:space="preserve"> </w:t>
      </w:r>
      <w:r w:rsidR="0062661E">
        <w:rPr>
          <w:rFonts w:cs="Times New Roman"/>
          <w:bCs/>
        </w:rPr>
        <w:t>«</w:t>
      </w:r>
      <w:r w:rsidR="00330EF1">
        <w:rPr>
          <w:rFonts w:cs="Times New Roman"/>
          <w:bCs/>
        </w:rPr>
        <w:t>Астраханский базовый медицинский колледж</w:t>
      </w:r>
      <w:r w:rsidR="0062661E">
        <w:rPr>
          <w:rFonts w:cs="Times New Roman"/>
          <w:bCs/>
        </w:rPr>
        <w:t>»</w:t>
      </w:r>
    </w:p>
    <w:p w:rsidR="005811E4" w:rsidRPr="005811E4" w:rsidRDefault="005811E4" w:rsidP="005811E4">
      <w:pPr>
        <w:pStyle w:val="aa"/>
        <w:ind w:firstLine="284"/>
        <w:jc w:val="center"/>
        <w:rPr>
          <w:rFonts w:cs="Times New Roman"/>
          <w:bCs/>
        </w:rPr>
      </w:pPr>
    </w:p>
    <w:p w:rsidR="005811E4" w:rsidRPr="00E7594E" w:rsidRDefault="006E7F77" w:rsidP="005811E4">
      <w:pPr>
        <w:pStyle w:val="aa"/>
        <w:ind w:firstLine="284"/>
        <w:jc w:val="center"/>
        <w:rPr>
          <w:rFonts w:cs="Times New Roman"/>
        </w:rPr>
      </w:pPr>
      <w:r>
        <w:rPr>
          <w:rFonts w:cs="Times New Roman"/>
        </w:rPr>
        <w:t>СПЕЦИАЛЬНОСТЬ</w:t>
      </w:r>
      <w:r w:rsidR="00330EF1" w:rsidRPr="00E7594E">
        <w:rPr>
          <w:rFonts w:cs="Times New Roman"/>
        </w:rPr>
        <w:t xml:space="preserve"> </w:t>
      </w:r>
      <w:r w:rsidR="005811E4" w:rsidRPr="00E7594E">
        <w:rPr>
          <w:rFonts w:cs="Times New Roman"/>
        </w:rPr>
        <w:t xml:space="preserve"> (наименование)</w:t>
      </w:r>
    </w:p>
    <w:p w:rsidR="005811E4" w:rsidRPr="005811E4" w:rsidRDefault="005811E4" w:rsidP="005811E4">
      <w:pPr>
        <w:ind w:firstLine="284"/>
        <w:jc w:val="center"/>
        <w:rPr>
          <w:rFonts w:ascii="Times New Roman" w:hAnsi="Times New Roman" w:cs="Times New Roman"/>
          <w:b/>
        </w:rPr>
      </w:pPr>
    </w:p>
    <w:p w:rsidR="005811E4" w:rsidRPr="0062661E" w:rsidRDefault="005811E4" w:rsidP="005811E4">
      <w:pPr>
        <w:ind w:firstLine="284"/>
        <w:jc w:val="center"/>
        <w:rPr>
          <w:rFonts w:ascii="Times New Roman" w:hAnsi="Times New Roman" w:cs="Times New Roman"/>
        </w:rPr>
      </w:pPr>
      <w:r w:rsidRPr="0062661E">
        <w:rPr>
          <w:rFonts w:ascii="Times New Roman" w:hAnsi="Times New Roman" w:cs="Times New Roman"/>
        </w:rPr>
        <w:t>ЗАДАНИЕ ПО ВЫПУСКНОЙ КВАЛИФИКАЦИОННОЙ (ДИПЛОМНОЙ) РАБОТЕ</w:t>
      </w:r>
    </w:p>
    <w:p w:rsidR="005811E4" w:rsidRPr="005811E4" w:rsidRDefault="005811E4" w:rsidP="005811E4">
      <w:pPr>
        <w:pStyle w:val="1"/>
        <w:ind w:firstLine="284"/>
        <w:rPr>
          <w:sz w:val="22"/>
          <w:szCs w:val="22"/>
        </w:rPr>
      </w:pPr>
    </w:p>
    <w:p w:rsidR="005811E4" w:rsidRPr="00E7594E" w:rsidRDefault="005811E4" w:rsidP="005811E4">
      <w:pPr>
        <w:pStyle w:val="1"/>
        <w:ind w:firstLine="284"/>
        <w:rPr>
          <w:b w:val="0"/>
          <w:sz w:val="22"/>
          <w:szCs w:val="22"/>
        </w:rPr>
      </w:pPr>
      <w:r w:rsidRPr="00E7594E">
        <w:rPr>
          <w:b w:val="0"/>
          <w:sz w:val="22"/>
          <w:szCs w:val="22"/>
        </w:rPr>
        <w:t>Студента (ки) ____________курса_____________</w:t>
      </w:r>
      <w:r w:rsidR="00E7594E">
        <w:rPr>
          <w:b w:val="0"/>
          <w:sz w:val="22"/>
          <w:szCs w:val="22"/>
        </w:rPr>
        <w:t>_____</w:t>
      </w:r>
      <w:r w:rsidRPr="00E7594E">
        <w:rPr>
          <w:b w:val="0"/>
          <w:sz w:val="22"/>
          <w:szCs w:val="22"/>
        </w:rPr>
        <w:t>__(формы обучения)</w:t>
      </w:r>
    </w:p>
    <w:p w:rsidR="005811E4" w:rsidRPr="005811E4" w:rsidRDefault="005811E4" w:rsidP="005811E4">
      <w:pPr>
        <w:rPr>
          <w:rFonts w:ascii="Times New Roman" w:hAnsi="Times New Roman" w:cs="Times New Roman"/>
        </w:rPr>
      </w:pPr>
    </w:p>
    <w:p w:rsidR="005811E4" w:rsidRPr="005811E4" w:rsidRDefault="005811E4" w:rsidP="00DB03B5">
      <w:pPr>
        <w:spacing w:after="0"/>
        <w:rPr>
          <w:rFonts w:ascii="Times New Roman" w:hAnsi="Times New Roman" w:cs="Times New Roman"/>
        </w:rPr>
      </w:pPr>
      <w:r w:rsidRPr="005811E4">
        <w:rPr>
          <w:rFonts w:ascii="Times New Roman" w:hAnsi="Times New Roman" w:cs="Times New Roman"/>
        </w:rPr>
        <w:t>________________________________________________________________________________</w:t>
      </w:r>
      <w:r w:rsidR="00330EF1">
        <w:rPr>
          <w:rFonts w:ascii="Times New Roman" w:hAnsi="Times New Roman" w:cs="Times New Roman"/>
        </w:rPr>
        <w:t>_____</w:t>
      </w:r>
      <w:r w:rsidR="00DB03B5">
        <w:rPr>
          <w:rFonts w:ascii="Times New Roman" w:hAnsi="Times New Roman" w:cs="Times New Roman"/>
        </w:rPr>
        <w:t>__</w:t>
      </w:r>
    </w:p>
    <w:p w:rsidR="005811E4" w:rsidRPr="005811E4" w:rsidRDefault="00DB03B5" w:rsidP="005811E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</w:t>
      </w:r>
      <w:r w:rsidR="005811E4" w:rsidRPr="005811E4">
        <w:rPr>
          <w:rFonts w:ascii="Times New Roman" w:hAnsi="Times New Roman" w:cs="Times New Roman"/>
          <w:sz w:val="20"/>
          <w:szCs w:val="20"/>
        </w:rPr>
        <w:t xml:space="preserve"> отчество)</w:t>
      </w:r>
    </w:p>
    <w:p w:rsidR="005811E4" w:rsidRPr="005811E4" w:rsidRDefault="005811E4" w:rsidP="005811E4">
      <w:pPr>
        <w:pStyle w:val="2"/>
        <w:ind w:firstLine="284"/>
        <w:rPr>
          <w:szCs w:val="22"/>
        </w:rPr>
      </w:pPr>
      <w:r w:rsidRPr="005811E4">
        <w:rPr>
          <w:szCs w:val="22"/>
        </w:rPr>
        <w:t xml:space="preserve"> </w:t>
      </w:r>
    </w:p>
    <w:p w:rsidR="005811E4" w:rsidRDefault="005811E4" w:rsidP="00DB03B5">
      <w:pPr>
        <w:spacing w:after="0"/>
        <w:jc w:val="both"/>
        <w:rPr>
          <w:rFonts w:ascii="Times New Roman" w:hAnsi="Times New Roman" w:cs="Times New Roman"/>
        </w:rPr>
      </w:pPr>
      <w:r w:rsidRPr="005811E4">
        <w:rPr>
          <w:rFonts w:ascii="Times New Roman" w:hAnsi="Times New Roman" w:cs="Times New Roman"/>
        </w:rPr>
        <w:t>1.Тема</w:t>
      </w:r>
      <w:r w:rsidR="00330EF1">
        <w:rPr>
          <w:rFonts w:ascii="Times New Roman" w:hAnsi="Times New Roman" w:cs="Times New Roman"/>
        </w:rPr>
        <w:t xml:space="preserve"> </w:t>
      </w:r>
      <w:r w:rsidRPr="005811E4">
        <w:rPr>
          <w:rFonts w:ascii="Times New Roman" w:hAnsi="Times New Roman" w:cs="Times New Roman"/>
        </w:rPr>
        <w:t>дипломной работы: _____________________________________________________</w:t>
      </w:r>
      <w:r w:rsidR="00330EF1">
        <w:rPr>
          <w:rFonts w:ascii="Times New Roman" w:hAnsi="Times New Roman" w:cs="Times New Roman"/>
        </w:rPr>
        <w:t>____</w:t>
      </w:r>
      <w:r w:rsidRPr="005811E4">
        <w:rPr>
          <w:rFonts w:ascii="Times New Roman" w:hAnsi="Times New Roman" w:cs="Times New Roman"/>
        </w:rPr>
        <w:t>__</w:t>
      </w:r>
      <w:r w:rsidR="00330EF1">
        <w:rPr>
          <w:rFonts w:ascii="Times New Roman" w:hAnsi="Times New Roman" w:cs="Times New Roman"/>
        </w:rPr>
        <w:t>_</w:t>
      </w:r>
      <w:r w:rsidRPr="005811E4">
        <w:rPr>
          <w:rFonts w:ascii="Times New Roman" w:hAnsi="Times New Roman" w:cs="Times New Roman"/>
        </w:rPr>
        <w:t>_</w:t>
      </w:r>
      <w:r w:rsidR="00DB03B5">
        <w:rPr>
          <w:rFonts w:ascii="Times New Roman" w:hAnsi="Times New Roman" w:cs="Times New Roman"/>
        </w:rPr>
        <w:t>___</w:t>
      </w:r>
    </w:p>
    <w:p w:rsidR="000B71CB" w:rsidRDefault="000B71CB" w:rsidP="00DB03B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DB03B5">
        <w:rPr>
          <w:rFonts w:ascii="Times New Roman" w:hAnsi="Times New Roman" w:cs="Times New Roman"/>
        </w:rPr>
        <w:t>___</w:t>
      </w:r>
    </w:p>
    <w:p w:rsidR="000B71CB" w:rsidRDefault="000B71CB" w:rsidP="00DB03B5">
      <w:pPr>
        <w:spacing w:after="0"/>
        <w:jc w:val="both"/>
        <w:rPr>
          <w:rFonts w:ascii="Times New Roman" w:hAnsi="Times New Roman" w:cs="Times New Roman"/>
        </w:rPr>
      </w:pPr>
    </w:p>
    <w:p w:rsidR="00330EF1" w:rsidRDefault="00330EF1" w:rsidP="00DB03B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Актуальность </w:t>
      </w:r>
      <w:r w:rsidRPr="005811E4">
        <w:rPr>
          <w:rFonts w:ascii="Times New Roman" w:hAnsi="Times New Roman" w:cs="Times New Roman"/>
        </w:rPr>
        <w:t>выпускной квалификационной (дипломной) работы:_</w:t>
      </w:r>
      <w:r>
        <w:rPr>
          <w:rFonts w:ascii="Times New Roman" w:hAnsi="Times New Roman" w:cs="Times New Roman"/>
        </w:rPr>
        <w:t>________________________</w:t>
      </w:r>
      <w:r w:rsidR="00DB03B5">
        <w:rPr>
          <w:rFonts w:ascii="Times New Roman" w:hAnsi="Times New Roman" w:cs="Times New Roman"/>
        </w:rPr>
        <w:t>___</w:t>
      </w:r>
    </w:p>
    <w:p w:rsidR="00330EF1" w:rsidRDefault="00330EF1" w:rsidP="00DB03B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="00DB03B5">
        <w:rPr>
          <w:rFonts w:ascii="Times New Roman" w:hAnsi="Times New Roman" w:cs="Times New Roman"/>
        </w:rPr>
        <w:t>__</w:t>
      </w:r>
    </w:p>
    <w:p w:rsidR="00330EF1" w:rsidRPr="005811E4" w:rsidRDefault="00330EF1" w:rsidP="00DB03B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="00DB03B5">
        <w:rPr>
          <w:rFonts w:ascii="Times New Roman" w:hAnsi="Times New Roman" w:cs="Times New Roman"/>
        </w:rPr>
        <w:t>__</w:t>
      </w:r>
    </w:p>
    <w:p w:rsidR="005811E4" w:rsidRPr="005811E4" w:rsidRDefault="005811E4" w:rsidP="00DB03B5">
      <w:pPr>
        <w:pStyle w:val="1"/>
        <w:ind w:firstLine="284"/>
        <w:jc w:val="both"/>
        <w:rPr>
          <w:sz w:val="22"/>
          <w:szCs w:val="22"/>
        </w:rPr>
      </w:pPr>
    </w:p>
    <w:p w:rsidR="005811E4" w:rsidRPr="005811E4" w:rsidRDefault="00D4632E" w:rsidP="00DB03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811E4" w:rsidRPr="005811E4">
        <w:rPr>
          <w:rFonts w:ascii="Times New Roman" w:hAnsi="Times New Roman" w:cs="Times New Roman"/>
        </w:rPr>
        <w:t>. Цель выпускной квалификационной (дипломной) работы:_________________________________</w:t>
      </w:r>
      <w:r w:rsidR="00DB03B5">
        <w:rPr>
          <w:rFonts w:ascii="Times New Roman" w:hAnsi="Times New Roman" w:cs="Times New Roman"/>
        </w:rPr>
        <w:t>__</w:t>
      </w:r>
      <w:r w:rsidR="005811E4" w:rsidRPr="005811E4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</w:t>
      </w:r>
      <w:r w:rsidR="00330EF1">
        <w:rPr>
          <w:rFonts w:ascii="Times New Roman" w:hAnsi="Times New Roman" w:cs="Times New Roman"/>
        </w:rPr>
        <w:t>____________________________</w:t>
      </w:r>
      <w:r w:rsidR="00DB03B5">
        <w:rPr>
          <w:rFonts w:ascii="Times New Roman" w:hAnsi="Times New Roman" w:cs="Times New Roman"/>
        </w:rPr>
        <w:t>____</w:t>
      </w:r>
    </w:p>
    <w:p w:rsidR="005811E4" w:rsidRPr="005811E4" w:rsidRDefault="00D4632E" w:rsidP="00DB03B5">
      <w:pPr>
        <w:pStyle w:val="af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811E4" w:rsidRPr="005811E4">
        <w:rPr>
          <w:rFonts w:ascii="Times New Roman" w:hAnsi="Times New Roman" w:cs="Times New Roman"/>
        </w:rPr>
        <w:t>.  Сроки выполнения дипломной работы:</w:t>
      </w:r>
    </w:p>
    <w:p w:rsidR="00762294" w:rsidRPr="00762294" w:rsidRDefault="00762294" w:rsidP="00DB03B5">
      <w:pPr>
        <w:pStyle w:val="a3"/>
        <w:numPr>
          <w:ilvl w:val="0"/>
          <w:numId w:val="29"/>
        </w:numPr>
        <w:tabs>
          <w:tab w:val="num" w:pos="0"/>
          <w:tab w:val="left" w:pos="9354"/>
        </w:tabs>
        <w:ind w:left="425" w:hanging="357"/>
        <w:jc w:val="both"/>
        <w:rPr>
          <w:rFonts w:ascii="Times New Roman" w:hAnsi="Times New Roman" w:cs="Times New Roman"/>
        </w:rPr>
      </w:pPr>
      <w:r w:rsidRPr="00762294">
        <w:rPr>
          <w:rFonts w:ascii="Times New Roman" w:hAnsi="Times New Roman" w:cs="Times New Roman"/>
        </w:rPr>
        <w:t>п</w:t>
      </w:r>
      <w:r w:rsidR="005811E4" w:rsidRPr="00762294">
        <w:rPr>
          <w:rFonts w:ascii="Times New Roman" w:hAnsi="Times New Roman" w:cs="Times New Roman"/>
        </w:rPr>
        <w:t xml:space="preserve">редставление календарного графика работы руководителю </w:t>
      </w:r>
      <w:r w:rsidRPr="00762294">
        <w:rPr>
          <w:rFonts w:ascii="Times New Roman" w:hAnsi="Times New Roman" w:cs="Times New Roman"/>
        </w:rPr>
        <w:t>на утверждение:</w:t>
      </w:r>
      <w:r w:rsidR="005811E4" w:rsidRPr="007622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</w:t>
      </w:r>
      <w:r w:rsidR="00DB03B5">
        <w:rPr>
          <w:rFonts w:ascii="Times New Roman" w:hAnsi="Times New Roman" w:cs="Times New Roman"/>
        </w:rPr>
        <w:t>___</w:t>
      </w:r>
    </w:p>
    <w:p w:rsidR="00762294" w:rsidRPr="00762294" w:rsidRDefault="005811E4" w:rsidP="00DB03B5">
      <w:pPr>
        <w:pStyle w:val="a3"/>
        <w:numPr>
          <w:ilvl w:val="0"/>
          <w:numId w:val="29"/>
        </w:numPr>
        <w:tabs>
          <w:tab w:val="num" w:pos="0"/>
          <w:tab w:val="left" w:pos="9354"/>
        </w:tabs>
        <w:ind w:left="425" w:hanging="357"/>
        <w:jc w:val="both"/>
        <w:rPr>
          <w:rFonts w:ascii="Times New Roman" w:hAnsi="Times New Roman" w:cs="Times New Roman"/>
        </w:rPr>
      </w:pPr>
      <w:r w:rsidRPr="00762294">
        <w:rPr>
          <w:rFonts w:ascii="Times New Roman" w:hAnsi="Times New Roman" w:cs="Times New Roman"/>
        </w:rPr>
        <w:t xml:space="preserve">представление законченной работы руководителю: </w:t>
      </w:r>
      <w:r w:rsidR="00762294">
        <w:rPr>
          <w:rFonts w:ascii="Times New Roman" w:hAnsi="Times New Roman" w:cs="Times New Roman"/>
        </w:rPr>
        <w:t>____________________________________</w:t>
      </w:r>
      <w:r w:rsidR="00DB03B5">
        <w:rPr>
          <w:rFonts w:ascii="Times New Roman" w:hAnsi="Times New Roman" w:cs="Times New Roman"/>
        </w:rPr>
        <w:t>___</w:t>
      </w:r>
    </w:p>
    <w:p w:rsidR="005811E4" w:rsidRPr="00762294" w:rsidRDefault="005811E4" w:rsidP="00DB03B5">
      <w:pPr>
        <w:pStyle w:val="a3"/>
        <w:numPr>
          <w:ilvl w:val="0"/>
          <w:numId w:val="29"/>
        </w:numPr>
        <w:tabs>
          <w:tab w:val="num" w:pos="0"/>
          <w:tab w:val="left" w:pos="9354"/>
        </w:tabs>
        <w:ind w:left="426"/>
        <w:jc w:val="both"/>
        <w:rPr>
          <w:rFonts w:ascii="Times New Roman" w:hAnsi="Times New Roman" w:cs="Times New Roman"/>
        </w:rPr>
      </w:pPr>
      <w:r w:rsidRPr="00762294">
        <w:rPr>
          <w:rFonts w:ascii="Times New Roman" w:hAnsi="Times New Roman" w:cs="Times New Roman"/>
        </w:rPr>
        <w:t xml:space="preserve">представление работы на рецензию: </w:t>
      </w:r>
      <w:r w:rsidR="00762294">
        <w:rPr>
          <w:rFonts w:ascii="Times New Roman" w:hAnsi="Times New Roman" w:cs="Times New Roman"/>
        </w:rPr>
        <w:t>________________________________________________</w:t>
      </w:r>
      <w:r w:rsidR="00DB03B5">
        <w:rPr>
          <w:rFonts w:ascii="Times New Roman" w:hAnsi="Times New Roman" w:cs="Times New Roman"/>
        </w:rPr>
        <w:t>___</w:t>
      </w:r>
      <w:r w:rsidR="00762294">
        <w:rPr>
          <w:rFonts w:ascii="Times New Roman" w:hAnsi="Times New Roman" w:cs="Times New Roman"/>
        </w:rPr>
        <w:t>_</w:t>
      </w:r>
    </w:p>
    <w:p w:rsidR="005811E4" w:rsidRPr="005811E4" w:rsidRDefault="00D4632E" w:rsidP="00DB03B5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811E4" w:rsidRPr="005811E4">
        <w:rPr>
          <w:rFonts w:ascii="Times New Roman" w:hAnsi="Times New Roman" w:cs="Times New Roman"/>
        </w:rPr>
        <w:t>. Дата выдачи задания: ________________________________________________________________</w:t>
      </w:r>
      <w:r w:rsidR="00DB03B5">
        <w:rPr>
          <w:rFonts w:ascii="Times New Roman" w:hAnsi="Times New Roman" w:cs="Times New Roman"/>
        </w:rPr>
        <w:t>__</w:t>
      </w:r>
    </w:p>
    <w:p w:rsidR="000B71CB" w:rsidRDefault="000B71CB" w:rsidP="00DB03B5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5811E4" w:rsidRPr="005811E4" w:rsidRDefault="005811E4" w:rsidP="00DB03B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5811E4">
        <w:rPr>
          <w:rFonts w:ascii="Times New Roman" w:hAnsi="Times New Roman" w:cs="Times New Roman"/>
        </w:rPr>
        <w:t>РУКОВОДИТЕЛЬ:__________________________________________________________________</w:t>
      </w:r>
    </w:p>
    <w:p w:rsidR="005811E4" w:rsidRPr="005811E4" w:rsidRDefault="00762294" w:rsidP="00DB03B5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DB03B5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811E4" w:rsidRPr="005811E4">
        <w:rPr>
          <w:rFonts w:ascii="Times New Roman" w:hAnsi="Times New Roman" w:cs="Times New Roman"/>
          <w:sz w:val="20"/>
          <w:szCs w:val="20"/>
        </w:rPr>
        <w:t>(ученая степень, ученое звание, подпись, фамилия, инициалы)</w:t>
      </w:r>
    </w:p>
    <w:p w:rsidR="005811E4" w:rsidRPr="005811E4" w:rsidRDefault="005811E4" w:rsidP="00DB03B5">
      <w:pPr>
        <w:ind w:firstLine="284"/>
        <w:jc w:val="both"/>
        <w:rPr>
          <w:rFonts w:ascii="Times New Roman" w:hAnsi="Times New Roman" w:cs="Times New Roman"/>
        </w:rPr>
      </w:pPr>
      <w:r w:rsidRPr="005811E4">
        <w:rPr>
          <w:rFonts w:ascii="Times New Roman" w:hAnsi="Times New Roman" w:cs="Times New Roman"/>
        </w:rPr>
        <w:t>«___» _____________ 20___ г.</w:t>
      </w:r>
    </w:p>
    <w:p w:rsidR="000B71CB" w:rsidRDefault="000B71CB" w:rsidP="00DB03B5">
      <w:pPr>
        <w:pStyle w:val="aa"/>
        <w:spacing w:after="0"/>
        <w:ind w:firstLine="284"/>
        <w:jc w:val="both"/>
        <w:rPr>
          <w:rFonts w:cs="Times New Roman"/>
          <w:caps/>
        </w:rPr>
      </w:pPr>
    </w:p>
    <w:p w:rsidR="005811E4" w:rsidRPr="005811E4" w:rsidRDefault="005811E4" w:rsidP="00DB03B5">
      <w:pPr>
        <w:pStyle w:val="aa"/>
        <w:spacing w:after="0"/>
        <w:ind w:firstLine="284"/>
        <w:jc w:val="both"/>
        <w:rPr>
          <w:rFonts w:cs="Times New Roman"/>
        </w:rPr>
      </w:pPr>
      <w:r w:rsidRPr="005811E4">
        <w:rPr>
          <w:rFonts w:cs="Times New Roman"/>
          <w:caps/>
        </w:rPr>
        <w:t>Задание получил:</w:t>
      </w:r>
      <w:r w:rsidRPr="005811E4">
        <w:rPr>
          <w:rFonts w:cs="Times New Roman"/>
        </w:rPr>
        <w:t>_________________________________</w:t>
      </w:r>
      <w:r w:rsidR="000B71CB">
        <w:rPr>
          <w:rFonts w:cs="Times New Roman"/>
        </w:rPr>
        <w:t>_________</w:t>
      </w:r>
      <w:r w:rsidRPr="005811E4">
        <w:rPr>
          <w:rFonts w:cs="Times New Roman"/>
        </w:rPr>
        <w:t>____________________</w:t>
      </w:r>
      <w:r w:rsidR="00DB03B5">
        <w:rPr>
          <w:rFonts w:cs="Times New Roman"/>
        </w:rPr>
        <w:t>__</w:t>
      </w:r>
    </w:p>
    <w:p w:rsidR="005811E4" w:rsidRPr="005811E4" w:rsidRDefault="005811E4" w:rsidP="00DB03B5">
      <w:pPr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5811E4">
        <w:rPr>
          <w:rFonts w:ascii="Times New Roman" w:hAnsi="Times New Roman" w:cs="Times New Roman"/>
          <w:sz w:val="20"/>
          <w:szCs w:val="20"/>
        </w:rPr>
        <w:t>(подпись, фамилия студента (ки)</w:t>
      </w:r>
    </w:p>
    <w:p w:rsidR="005811E4" w:rsidRPr="005811E4" w:rsidRDefault="005811E4" w:rsidP="00DB03B5">
      <w:pPr>
        <w:ind w:firstLine="284"/>
        <w:jc w:val="both"/>
        <w:rPr>
          <w:rFonts w:ascii="Times New Roman" w:hAnsi="Times New Roman" w:cs="Times New Roman"/>
        </w:rPr>
      </w:pPr>
      <w:r w:rsidRPr="005811E4">
        <w:rPr>
          <w:rFonts w:ascii="Times New Roman" w:hAnsi="Times New Roman" w:cs="Times New Roman"/>
        </w:rPr>
        <w:t>«___» ____________ 20___ г.</w:t>
      </w:r>
    </w:p>
    <w:p w:rsidR="005811E4" w:rsidRPr="005811E4" w:rsidRDefault="005811E4" w:rsidP="005811E4">
      <w:pPr>
        <w:ind w:firstLine="284"/>
        <w:jc w:val="both"/>
        <w:rPr>
          <w:rFonts w:ascii="Times New Roman" w:hAnsi="Times New Roman" w:cs="Times New Roman"/>
        </w:rPr>
      </w:pPr>
    </w:p>
    <w:p w:rsidR="005811E4" w:rsidRPr="000B71CB" w:rsidRDefault="00532CF1" w:rsidP="005811E4">
      <w:pPr>
        <w:pStyle w:val="5"/>
        <w:pageBreakBefore/>
        <w:ind w:firstLine="284"/>
        <w:jc w:val="right"/>
        <w:rPr>
          <w:b w:val="0"/>
          <w:szCs w:val="22"/>
        </w:rPr>
      </w:pPr>
      <w:r>
        <w:rPr>
          <w:b w:val="0"/>
          <w:szCs w:val="22"/>
        </w:rPr>
        <w:lastRenderedPageBreak/>
        <w:t xml:space="preserve">ПРИЛОЖЕНИЕ </w:t>
      </w:r>
      <w:r w:rsidR="005811E4" w:rsidRPr="000B71CB">
        <w:rPr>
          <w:b w:val="0"/>
          <w:szCs w:val="22"/>
        </w:rPr>
        <w:t xml:space="preserve"> </w:t>
      </w:r>
      <w:r w:rsidR="000B71CB" w:rsidRPr="000B71CB">
        <w:rPr>
          <w:b w:val="0"/>
          <w:szCs w:val="22"/>
        </w:rPr>
        <w:t>3</w:t>
      </w:r>
    </w:p>
    <w:p w:rsidR="005811E4" w:rsidRPr="000B71CB" w:rsidRDefault="000B71CB" w:rsidP="005811E4">
      <w:pPr>
        <w:pStyle w:val="ac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Образец к</w:t>
      </w:r>
      <w:r w:rsidR="005811E4" w:rsidRPr="000B71CB">
        <w:rPr>
          <w:rFonts w:ascii="Times New Roman" w:hAnsi="Times New Roman" w:cs="Times New Roman"/>
          <w:sz w:val="24"/>
        </w:rPr>
        <w:t>алендарн</w:t>
      </w:r>
      <w:r>
        <w:rPr>
          <w:rFonts w:ascii="Times New Roman" w:hAnsi="Times New Roman" w:cs="Times New Roman"/>
          <w:sz w:val="24"/>
        </w:rPr>
        <w:t>ого</w:t>
      </w:r>
      <w:r w:rsidR="005811E4" w:rsidRPr="000B71CB">
        <w:rPr>
          <w:rFonts w:ascii="Times New Roman" w:hAnsi="Times New Roman" w:cs="Times New Roman"/>
          <w:sz w:val="24"/>
        </w:rPr>
        <w:t xml:space="preserve"> план</w:t>
      </w:r>
      <w:r>
        <w:rPr>
          <w:rFonts w:ascii="Times New Roman" w:hAnsi="Times New Roman" w:cs="Times New Roman"/>
          <w:sz w:val="24"/>
        </w:rPr>
        <w:t>а</w:t>
      </w:r>
    </w:p>
    <w:p w:rsidR="005811E4" w:rsidRPr="005811E4" w:rsidRDefault="005811E4" w:rsidP="005811E4">
      <w:pPr>
        <w:ind w:firstLine="284"/>
        <w:jc w:val="both"/>
        <w:rPr>
          <w:rFonts w:ascii="Times New Roman" w:hAnsi="Times New Roman" w:cs="Times New Roman"/>
          <w:b/>
          <w:bCs/>
        </w:rPr>
      </w:pPr>
    </w:p>
    <w:p w:rsidR="005811E4" w:rsidRPr="0062661E" w:rsidRDefault="005811E4" w:rsidP="005811E4">
      <w:pPr>
        <w:pStyle w:val="1"/>
        <w:ind w:firstLine="284"/>
        <w:rPr>
          <w:b w:val="0"/>
          <w:sz w:val="22"/>
          <w:szCs w:val="22"/>
        </w:rPr>
      </w:pPr>
      <w:r w:rsidRPr="0062661E">
        <w:rPr>
          <w:b w:val="0"/>
          <w:sz w:val="22"/>
          <w:szCs w:val="22"/>
        </w:rPr>
        <w:t>КАЛЕНДАРНЫЙ ПЛАН</w:t>
      </w:r>
    </w:p>
    <w:p w:rsidR="005811E4" w:rsidRPr="0062661E" w:rsidRDefault="005811E4" w:rsidP="005811E4">
      <w:pPr>
        <w:pStyle w:val="1"/>
        <w:ind w:firstLine="284"/>
        <w:rPr>
          <w:b w:val="0"/>
          <w:sz w:val="22"/>
          <w:szCs w:val="22"/>
        </w:rPr>
      </w:pPr>
      <w:r w:rsidRPr="0062661E">
        <w:rPr>
          <w:b w:val="0"/>
          <w:sz w:val="22"/>
          <w:szCs w:val="22"/>
        </w:rPr>
        <w:t>выполнения выпускной квалификационной (дипломной) работы</w:t>
      </w:r>
    </w:p>
    <w:p w:rsidR="005811E4" w:rsidRPr="005811E4" w:rsidRDefault="00E7594E" w:rsidP="00E7594E">
      <w:pPr>
        <w:spacing w:before="240"/>
        <w:ind w:hanging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ВКР________________________________________________________________________</w:t>
      </w:r>
    </w:p>
    <w:p w:rsidR="005811E4" w:rsidRPr="005811E4" w:rsidRDefault="005811E4" w:rsidP="005811E4">
      <w:pPr>
        <w:ind w:firstLine="284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5"/>
        <w:gridCol w:w="3579"/>
        <w:gridCol w:w="2410"/>
        <w:gridCol w:w="2450"/>
      </w:tblGrid>
      <w:tr w:rsidR="005811E4" w:rsidRPr="005811E4" w:rsidTr="00E7594E">
        <w:tc>
          <w:tcPr>
            <w:tcW w:w="718" w:type="pct"/>
          </w:tcPr>
          <w:p w:rsidR="005811E4" w:rsidRPr="005811E4" w:rsidRDefault="005811E4" w:rsidP="00DB03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11E4">
              <w:rPr>
                <w:rFonts w:ascii="Times New Roman" w:hAnsi="Times New Roman" w:cs="Times New Roman"/>
              </w:rPr>
              <w:t>№</w:t>
            </w:r>
          </w:p>
          <w:p w:rsidR="005811E4" w:rsidRPr="005811E4" w:rsidRDefault="005811E4" w:rsidP="00DB03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11E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16" w:type="pct"/>
          </w:tcPr>
          <w:p w:rsidR="005811E4" w:rsidRPr="005811E4" w:rsidRDefault="005811E4" w:rsidP="00DB03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11E4">
              <w:rPr>
                <w:rFonts w:ascii="Times New Roman" w:hAnsi="Times New Roman" w:cs="Times New Roman"/>
              </w:rPr>
              <w:t>Этапы выполнения</w:t>
            </w:r>
          </w:p>
          <w:p w:rsidR="005811E4" w:rsidRPr="005811E4" w:rsidRDefault="005811E4" w:rsidP="00DB03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11E4">
              <w:rPr>
                <w:rFonts w:ascii="Times New Roman" w:hAnsi="Times New Roman" w:cs="Times New Roman"/>
              </w:rPr>
              <w:t>дипломной работы</w:t>
            </w:r>
          </w:p>
        </w:tc>
        <w:tc>
          <w:tcPr>
            <w:tcW w:w="1223" w:type="pct"/>
          </w:tcPr>
          <w:p w:rsidR="005811E4" w:rsidRPr="005811E4" w:rsidRDefault="005811E4" w:rsidP="00DB03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11E4">
              <w:rPr>
                <w:rFonts w:ascii="Times New Roman" w:hAnsi="Times New Roman" w:cs="Times New Roman"/>
              </w:rPr>
              <w:t>Срок</w:t>
            </w:r>
          </w:p>
          <w:p w:rsidR="005811E4" w:rsidRPr="005811E4" w:rsidRDefault="005811E4" w:rsidP="00DB03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11E4"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1243" w:type="pct"/>
          </w:tcPr>
          <w:p w:rsidR="005811E4" w:rsidRPr="005811E4" w:rsidRDefault="005811E4" w:rsidP="00DB03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11E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811E4" w:rsidRPr="005811E4" w:rsidTr="00E7594E">
        <w:trPr>
          <w:trHeight w:val="555"/>
        </w:trPr>
        <w:tc>
          <w:tcPr>
            <w:tcW w:w="718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811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6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11E4" w:rsidRPr="005811E4" w:rsidTr="00E7594E">
        <w:trPr>
          <w:trHeight w:val="524"/>
        </w:trPr>
        <w:tc>
          <w:tcPr>
            <w:tcW w:w="718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811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16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11E4" w:rsidRPr="005811E4" w:rsidTr="00E7594E">
        <w:trPr>
          <w:trHeight w:val="533"/>
        </w:trPr>
        <w:tc>
          <w:tcPr>
            <w:tcW w:w="718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811E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16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11E4" w:rsidRPr="005811E4" w:rsidTr="00E7594E">
        <w:trPr>
          <w:trHeight w:val="529"/>
        </w:trPr>
        <w:tc>
          <w:tcPr>
            <w:tcW w:w="718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811E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16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11E4" w:rsidRPr="005811E4" w:rsidTr="00E7594E">
        <w:trPr>
          <w:trHeight w:val="525"/>
        </w:trPr>
        <w:tc>
          <w:tcPr>
            <w:tcW w:w="718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811E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16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11E4" w:rsidRPr="005811E4" w:rsidTr="00E7594E">
        <w:trPr>
          <w:trHeight w:val="535"/>
        </w:trPr>
        <w:tc>
          <w:tcPr>
            <w:tcW w:w="718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811E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16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11E4" w:rsidRPr="005811E4" w:rsidTr="00E7594E">
        <w:trPr>
          <w:trHeight w:val="517"/>
        </w:trPr>
        <w:tc>
          <w:tcPr>
            <w:tcW w:w="718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811E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16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11E4" w:rsidRPr="005811E4" w:rsidTr="00E7594E">
        <w:trPr>
          <w:trHeight w:val="541"/>
        </w:trPr>
        <w:tc>
          <w:tcPr>
            <w:tcW w:w="718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811E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16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11E4" w:rsidRPr="005811E4" w:rsidTr="00E7594E">
        <w:trPr>
          <w:trHeight w:val="523"/>
        </w:trPr>
        <w:tc>
          <w:tcPr>
            <w:tcW w:w="718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811E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16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11E4" w:rsidRPr="005811E4" w:rsidTr="00E7594E">
        <w:trPr>
          <w:trHeight w:val="534"/>
        </w:trPr>
        <w:tc>
          <w:tcPr>
            <w:tcW w:w="718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811E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16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3" w:type="pct"/>
          </w:tcPr>
          <w:p w:rsidR="005811E4" w:rsidRPr="005811E4" w:rsidRDefault="005811E4" w:rsidP="00DB03B5">
            <w:pPr>
              <w:spacing w:before="120" w:after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811E4" w:rsidRPr="005811E4" w:rsidRDefault="005811E4" w:rsidP="005811E4">
      <w:pPr>
        <w:ind w:firstLine="284"/>
        <w:jc w:val="both"/>
        <w:rPr>
          <w:rFonts w:ascii="Times New Roman" w:hAnsi="Times New Roman" w:cs="Times New Roman"/>
        </w:rPr>
      </w:pPr>
    </w:p>
    <w:p w:rsidR="005811E4" w:rsidRPr="005811E4" w:rsidRDefault="005811E4" w:rsidP="005811E4">
      <w:pPr>
        <w:ind w:firstLine="284"/>
        <w:jc w:val="both"/>
        <w:rPr>
          <w:rFonts w:ascii="Times New Roman" w:hAnsi="Times New Roman" w:cs="Times New Roman"/>
        </w:rPr>
      </w:pPr>
    </w:p>
    <w:p w:rsidR="005811E4" w:rsidRPr="005811E4" w:rsidRDefault="005811E4" w:rsidP="005811E4">
      <w:pPr>
        <w:ind w:firstLine="284"/>
        <w:jc w:val="both"/>
        <w:rPr>
          <w:rFonts w:ascii="Times New Roman" w:hAnsi="Times New Roman" w:cs="Times New Roman"/>
        </w:rPr>
      </w:pPr>
    </w:p>
    <w:p w:rsidR="005811E4" w:rsidRPr="005811E4" w:rsidRDefault="005811E4" w:rsidP="005811E4">
      <w:pPr>
        <w:ind w:firstLine="284"/>
        <w:jc w:val="both"/>
        <w:rPr>
          <w:rFonts w:ascii="Times New Roman" w:hAnsi="Times New Roman" w:cs="Times New Roman"/>
        </w:rPr>
      </w:pPr>
    </w:p>
    <w:p w:rsidR="005811E4" w:rsidRPr="005811E4" w:rsidRDefault="005811E4" w:rsidP="005811E4">
      <w:pPr>
        <w:ind w:firstLine="284"/>
        <w:jc w:val="both"/>
        <w:rPr>
          <w:rFonts w:ascii="Times New Roman" w:hAnsi="Times New Roman" w:cs="Times New Roman"/>
        </w:rPr>
      </w:pPr>
      <w:r w:rsidRPr="005811E4">
        <w:rPr>
          <w:rFonts w:ascii="Times New Roman" w:hAnsi="Times New Roman" w:cs="Times New Roman"/>
        </w:rPr>
        <w:t>Студент (ка):</w:t>
      </w:r>
      <w:r w:rsidR="00E7594E">
        <w:rPr>
          <w:rFonts w:ascii="Times New Roman" w:hAnsi="Times New Roman" w:cs="Times New Roman"/>
        </w:rPr>
        <w:t xml:space="preserve"> ____________________________________</w:t>
      </w:r>
    </w:p>
    <w:p w:rsidR="005811E4" w:rsidRPr="005811E4" w:rsidRDefault="005811E4" w:rsidP="005811E4">
      <w:pPr>
        <w:ind w:firstLine="284"/>
        <w:jc w:val="both"/>
        <w:rPr>
          <w:rFonts w:ascii="Times New Roman" w:hAnsi="Times New Roman" w:cs="Times New Roman"/>
        </w:rPr>
      </w:pPr>
    </w:p>
    <w:p w:rsidR="005811E4" w:rsidRPr="005811E4" w:rsidRDefault="005811E4" w:rsidP="005811E4">
      <w:pPr>
        <w:ind w:firstLine="284"/>
        <w:jc w:val="both"/>
        <w:rPr>
          <w:rFonts w:ascii="Times New Roman" w:hAnsi="Times New Roman" w:cs="Times New Roman"/>
        </w:rPr>
      </w:pPr>
      <w:r w:rsidRPr="005811E4">
        <w:rPr>
          <w:rFonts w:ascii="Times New Roman" w:hAnsi="Times New Roman" w:cs="Times New Roman"/>
        </w:rPr>
        <w:t>Руководитель:</w:t>
      </w:r>
      <w:r w:rsidR="00E7594E">
        <w:rPr>
          <w:rFonts w:ascii="Times New Roman" w:hAnsi="Times New Roman" w:cs="Times New Roman"/>
        </w:rPr>
        <w:t>___________________________________</w:t>
      </w:r>
    </w:p>
    <w:p w:rsidR="005811E4" w:rsidRPr="005811E4" w:rsidRDefault="005811E4" w:rsidP="005811E4">
      <w:pPr>
        <w:ind w:firstLine="284"/>
        <w:jc w:val="both"/>
        <w:rPr>
          <w:rFonts w:ascii="Times New Roman" w:hAnsi="Times New Roman" w:cs="Times New Roman"/>
        </w:rPr>
      </w:pPr>
    </w:p>
    <w:p w:rsidR="005811E4" w:rsidRPr="005811E4" w:rsidRDefault="005811E4" w:rsidP="005811E4">
      <w:pPr>
        <w:ind w:firstLine="284"/>
        <w:jc w:val="both"/>
        <w:rPr>
          <w:rFonts w:ascii="Times New Roman" w:hAnsi="Times New Roman" w:cs="Times New Roman"/>
        </w:rPr>
      </w:pPr>
      <w:r w:rsidRPr="005811E4">
        <w:rPr>
          <w:rFonts w:ascii="Times New Roman" w:hAnsi="Times New Roman" w:cs="Times New Roman"/>
        </w:rPr>
        <w:t>«___» ____________ 20__ г.</w:t>
      </w:r>
    </w:p>
    <w:p w:rsidR="005811E4" w:rsidRPr="005811E4" w:rsidRDefault="005811E4" w:rsidP="005811E4">
      <w:pPr>
        <w:ind w:firstLine="284"/>
        <w:jc w:val="both"/>
        <w:rPr>
          <w:rFonts w:ascii="Times New Roman" w:hAnsi="Times New Roman" w:cs="Times New Roman"/>
        </w:rPr>
      </w:pPr>
    </w:p>
    <w:p w:rsidR="005811E4" w:rsidRPr="00E7594E" w:rsidRDefault="00E7594E" w:rsidP="005811E4">
      <w:pPr>
        <w:pStyle w:val="5"/>
        <w:pageBreakBefore/>
        <w:ind w:firstLine="284"/>
        <w:jc w:val="right"/>
        <w:rPr>
          <w:b w:val="0"/>
          <w:szCs w:val="22"/>
        </w:rPr>
      </w:pPr>
      <w:r w:rsidRPr="00E7594E">
        <w:rPr>
          <w:b w:val="0"/>
          <w:szCs w:val="22"/>
        </w:rPr>
        <w:lastRenderedPageBreak/>
        <w:t>П</w:t>
      </w:r>
      <w:r w:rsidR="00532CF1">
        <w:rPr>
          <w:b w:val="0"/>
          <w:szCs w:val="22"/>
        </w:rPr>
        <w:t xml:space="preserve">РИЛОЖЕНИЕ </w:t>
      </w:r>
      <w:r w:rsidR="005811E4" w:rsidRPr="00E7594E">
        <w:rPr>
          <w:b w:val="0"/>
          <w:szCs w:val="22"/>
        </w:rPr>
        <w:t xml:space="preserve"> </w:t>
      </w:r>
      <w:r w:rsidRPr="00E7594E">
        <w:rPr>
          <w:b w:val="0"/>
          <w:szCs w:val="22"/>
        </w:rPr>
        <w:t>4</w:t>
      </w:r>
      <w:r w:rsidR="005811E4" w:rsidRPr="00E7594E">
        <w:rPr>
          <w:b w:val="0"/>
          <w:szCs w:val="22"/>
        </w:rPr>
        <w:t xml:space="preserve"> </w:t>
      </w:r>
    </w:p>
    <w:p w:rsidR="005811E4" w:rsidRPr="00E7594E" w:rsidRDefault="005811E4" w:rsidP="005811E4">
      <w:pPr>
        <w:pStyle w:val="ac"/>
        <w:rPr>
          <w:rFonts w:ascii="Times New Roman" w:hAnsi="Times New Roman" w:cs="Times New Roman"/>
          <w:sz w:val="24"/>
        </w:rPr>
      </w:pPr>
      <w:r w:rsidRPr="00E7594E">
        <w:rPr>
          <w:rFonts w:ascii="Times New Roman" w:hAnsi="Times New Roman" w:cs="Times New Roman"/>
          <w:sz w:val="24"/>
        </w:rPr>
        <w:t>Примерный перечень мероприятий календарного плана выполнения выпускной кв</w:t>
      </w:r>
      <w:r w:rsidRPr="00E7594E">
        <w:rPr>
          <w:rFonts w:ascii="Times New Roman" w:hAnsi="Times New Roman" w:cs="Times New Roman"/>
          <w:sz w:val="24"/>
        </w:rPr>
        <w:t>а</w:t>
      </w:r>
      <w:r w:rsidRPr="00E7594E">
        <w:rPr>
          <w:rFonts w:ascii="Times New Roman" w:hAnsi="Times New Roman" w:cs="Times New Roman"/>
          <w:sz w:val="24"/>
        </w:rPr>
        <w:t>лификационной (дипломной) работы</w:t>
      </w:r>
    </w:p>
    <w:p w:rsidR="005811E4" w:rsidRPr="005811E4" w:rsidRDefault="005811E4" w:rsidP="005811E4">
      <w:pPr>
        <w:ind w:firstLine="284"/>
        <w:jc w:val="both"/>
        <w:rPr>
          <w:rFonts w:ascii="Times New Roman" w:hAnsi="Times New Roman" w:cs="Times New Roman"/>
        </w:rPr>
      </w:pPr>
    </w:p>
    <w:p w:rsidR="005811E4" w:rsidRPr="00E7594E" w:rsidRDefault="005811E4" w:rsidP="00E7594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594E">
        <w:rPr>
          <w:rFonts w:ascii="Times New Roman" w:hAnsi="Times New Roman" w:cs="Times New Roman"/>
          <w:sz w:val="24"/>
        </w:rPr>
        <w:t>Первичное ознакомление с научной литературой с целью выбора темы ВКР, опред</w:t>
      </w:r>
      <w:r w:rsidRPr="00E7594E">
        <w:rPr>
          <w:rFonts w:ascii="Times New Roman" w:hAnsi="Times New Roman" w:cs="Times New Roman"/>
          <w:sz w:val="24"/>
        </w:rPr>
        <w:t>е</w:t>
      </w:r>
      <w:r w:rsidR="0062661E">
        <w:rPr>
          <w:rFonts w:ascii="Times New Roman" w:hAnsi="Times New Roman" w:cs="Times New Roman"/>
          <w:sz w:val="24"/>
        </w:rPr>
        <w:t>ление</w:t>
      </w:r>
      <w:r w:rsidRPr="00E7594E">
        <w:rPr>
          <w:rFonts w:ascii="Times New Roman" w:hAnsi="Times New Roman" w:cs="Times New Roman"/>
          <w:sz w:val="24"/>
        </w:rPr>
        <w:t xml:space="preserve"> цели и задач исследования</w:t>
      </w:r>
    </w:p>
    <w:p w:rsidR="005811E4" w:rsidRPr="00E7594E" w:rsidRDefault="005811E4" w:rsidP="00E7594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594E">
        <w:rPr>
          <w:rFonts w:ascii="Times New Roman" w:hAnsi="Times New Roman" w:cs="Times New Roman"/>
          <w:sz w:val="24"/>
        </w:rPr>
        <w:t>Составление плана работы</w:t>
      </w:r>
    </w:p>
    <w:p w:rsidR="005811E4" w:rsidRPr="00E7594E" w:rsidRDefault="005811E4" w:rsidP="00E7594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594E">
        <w:rPr>
          <w:rFonts w:ascii="Times New Roman" w:hAnsi="Times New Roman" w:cs="Times New Roman"/>
          <w:sz w:val="24"/>
        </w:rPr>
        <w:t>Подбор нормативно-</w:t>
      </w:r>
      <w:r w:rsidR="00E7594E">
        <w:rPr>
          <w:rFonts w:ascii="Times New Roman" w:hAnsi="Times New Roman" w:cs="Times New Roman"/>
          <w:sz w:val="24"/>
        </w:rPr>
        <w:t xml:space="preserve">технической </w:t>
      </w:r>
      <w:r w:rsidRPr="00E7594E">
        <w:rPr>
          <w:rFonts w:ascii="Times New Roman" w:hAnsi="Times New Roman" w:cs="Times New Roman"/>
          <w:sz w:val="24"/>
        </w:rPr>
        <w:t xml:space="preserve"> </w:t>
      </w:r>
      <w:r w:rsidR="00E7594E">
        <w:rPr>
          <w:rFonts w:ascii="Times New Roman" w:hAnsi="Times New Roman" w:cs="Times New Roman"/>
          <w:sz w:val="24"/>
        </w:rPr>
        <w:t>документации</w:t>
      </w:r>
      <w:r w:rsidRPr="00E7594E">
        <w:rPr>
          <w:rFonts w:ascii="Times New Roman" w:hAnsi="Times New Roman" w:cs="Times New Roman"/>
          <w:sz w:val="24"/>
        </w:rPr>
        <w:t xml:space="preserve"> и литературы</w:t>
      </w:r>
    </w:p>
    <w:p w:rsidR="005811E4" w:rsidRPr="00E7594E" w:rsidRDefault="005811E4" w:rsidP="00E7594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594E">
        <w:rPr>
          <w:rFonts w:ascii="Times New Roman" w:hAnsi="Times New Roman" w:cs="Times New Roman"/>
          <w:sz w:val="24"/>
        </w:rPr>
        <w:t>Изучение отобранных источников</w:t>
      </w:r>
    </w:p>
    <w:p w:rsidR="005811E4" w:rsidRPr="00E7594E" w:rsidRDefault="005811E4" w:rsidP="00E7594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594E">
        <w:rPr>
          <w:rFonts w:ascii="Times New Roman" w:hAnsi="Times New Roman" w:cs="Times New Roman"/>
          <w:sz w:val="24"/>
        </w:rPr>
        <w:t>Подготовка и оформление текстовой части работы:</w:t>
      </w:r>
    </w:p>
    <w:p w:rsidR="005811E4" w:rsidRPr="000D4409" w:rsidRDefault="005811E4" w:rsidP="000D4409">
      <w:pPr>
        <w:spacing w:after="0" w:line="240" w:lineRule="auto"/>
        <w:ind w:left="1800"/>
        <w:jc w:val="both"/>
        <w:rPr>
          <w:rFonts w:ascii="Times New Roman" w:hAnsi="Times New Roman" w:cs="Times New Roman"/>
          <w:sz w:val="24"/>
        </w:rPr>
      </w:pPr>
      <w:r w:rsidRPr="000D4409">
        <w:rPr>
          <w:rFonts w:ascii="Times New Roman" w:hAnsi="Times New Roman" w:cs="Times New Roman"/>
          <w:sz w:val="24"/>
        </w:rPr>
        <w:t>Введение</w:t>
      </w:r>
    </w:p>
    <w:p w:rsidR="005811E4" w:rsidRPr="000D4409" w:rsidRDefault="0062661E" w:rsidP="000D4409">
      <w:pPr>
        <w:spacing w:after="0" w:line="240" w:lineRule="auto"/>
        <w:ind w:left="18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1</w:t>
      </w:r>
    </w:p>
    <w:p w:rsidR="005811E4" w:rsidRPr="000D4409" w:rsidRDefault="0062661E" w:rsidP="000D4409">
      <w:pPr>
        <w:spacing w:after="0" w:line="240" w:lineRule="auto"/>
        <w:ind w:left="18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2</w:t>
      </w:r>
    </w:p>
    <w:p w:rsidR="005811E4" w:rsidRPr="000D4409" w:rsidRDefault="0062661E" w:rsidP="000D4409">
      <w:pPr>
        <w:spacing w:after="0" w:line="240" w:lineRule="auto"/>
        <w:ind w:left="18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Заключение</w:t>
      </w:r>
    </w:p>
    <w:p w:rsidR="005811E4" w:rsidRPr="00E7594E" w:rsidRDefault="005811E4" w:rsidP="00E7594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594E">
        <w:rPr>
          <w:rFonts w:ascii="Times New Roman" w:hAnsi="Times New Roman" w:cs="Times New Roman"/>
          <w:sz w:val="24"/>
        </w:rPr>
        <w:t>Подготовка и оформление списка литературы</w:t>
      </w:r>
    </w:p>
    <w:p w:rsidR="005811E4" w:rsidRPr="00E7594E" w:rsidRDefault="005811E4" w:rsidP="00E7594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594E">
        <w:rPr>
          <w:rFonts w:ascii="Times New Roman" w:hAnsi="Times New Roman" w:cs="Times New Roman"/>
          <w:sz w:val="24"/>
        </w:rPr>
        <w:t>Подготовка и оформление приложений</w:t>
      </w:r>
    </w:p>
    <w:p w:rsidR="005811E4" w:rsidRPr="00E7594E" w:rsidRDefault="005811E4" w:rsidP="00E7594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594E">
        <w:rPr>
          <w:rFonts w:ascii="Times New Roman" w:hAnsi="Times New Roman" w:cs="Times New Roman"/>
          <w:sz w:val="24"/>
        </w:rPr>
        <w:t>Представление руководителю работы для проверки</w:t>
      </w:r>
    </w:p>
    <w:p w:rsidR="005811E4" w:rsidRPr="00E7594E" w:rsidRDefault="005811E4" w:rsidP="00E7594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594E">
        <w:rPr>
          <w:rFonts w:ascii="Times New Roman" w:hAnsi="Times New Roman" w:cs="Times New Roman"/>
          <w:sz w:val="24"/>
        </w:rPr>
        <w:t>Устранение выявленных недостатков</w:t>
      </w:r>
    </w:p>
    <w:p w:rsidR="005811E4" w:rsidRPr="00E7594E" w:rsidRDefault="005811E4" w:rsidP="00E7594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594E">
        <w:rPr>
          <w:rFonts w:ascii="Times New Roman" w:hAnsi="Times New Roman" w:cs="Times New Roman"/>
          <w:sz w:val="24"/>
        </w:rPr>
        <w:t>Графическое оформление работы, распечатка и переплет</w:t>
      </w:r>
    </w:p>
    <w:p w:rsidR="005811E4" w:rsidRPr="00E7594E" w:rsidRDefault="005811E4" w:rsidP="00E7594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594E">
        <w:rPr>
          <w:rFonts w:ascii="Times New Roman" w:hAnsi="Times New Roman" w:cs="Times New Roman"/>
          <w:sz w:val="24"/>
        </w:rPr>
        <w:t>Представление работы руководителю на отзыв</w:t>
      </w:r>
    </w:p>
    <w:p w:rsidR="005811E4" w:rsidRPr="00E7594E" w:rsidRDefault="005811E4" w:rsidP="00E7594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594E">
        <w:rPr>
          <w:rFonts w:ascii="Times New Roman" w:hAnsi="Times New Roman" w:cs="Times New Roman"/>
          <w:sz w:val="24"/>
        </w:rPr>
        <w:t>Подготовка текста устного доклада и представление его руководителю</w:t>
      </w:r>
    </w:p>
    <w:p w:rsidR="005811E4" w:rsidRPr="00E7594E" w:rsidRDefault="005811E4" w:rsidP="00E7594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594E">
        <w:rPr>
          <w:rFonts w:ascii="Times New Roman" w:hAnsi="Times New Roman" w:cs="Times New Roman"/>
          <w:sz w:val="24"/>
        </w:rPr>
        <w:t>Подготовка презентации ВКР</w:t>
      </w:r>
    </w:p>
    <w:p w:rsidR="005811E4" w:rsidRDefault="005811E4" w:rsidP="005811E4">
      <w:pPr>
        <w:ind w:firstLine="360"/>
        <w:jc w:val="both"/>
      </w:pPr>
    </w:p>
    <w:p w:rsidR="005811E4" w:rsidRDefault="005811E4" w:rsidP="005811E4">
      <w:pPr>
        <w:ind w:firstLine="360"/>
        <w:jc w:val="both"/>
      </w:pPr>
    </w:p>
    <w:p w:rsidR="00E7594E" w:rsidRDefault="00E7594E">
      <w:pP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br w:type="page"/>
      </w:r>
    </w:p>
    <w:p w:rsidR="005F6A93" w:rsidRPr="005F6A93" w:rsidRDefault="00532CF1" w:rsidP="005F6A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lastRenderedPageBreak/>
        <w:t xml:space="preserve">ПРИЛОЖЕНИЕ </w:t>
      </w:r>
      <w:r w:rsidR="005F6A93"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="000D440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5</w:t>
      </w: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>Образец оформления титульного листа</w:t>
      </w:r>
    </w:p>
    <w:p w:rsidR="005F6A93" w:rsidRPr="005F6A93" w:rsidRDefault="005F6A93" w:rsidP="005F6A93">
      <w:pPr>
        <w:spacing w:after="0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Default="007D7E8C" w:rsidP="005F6A93">
      <w:pPr>
        <w:spacing w:after="0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Государственное бюджетное учреждение </w:t>
      </w:r>
    </w:p>
    <w:p w:rsidR="007D7E8C" w:rsidRPr="005F6A93" w:rsidRDefault="007D7E8C" w:rsidP="005F6A93">
      <w:pPr>
        <w:spacing w:after="0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«Профессиональная образовательная организация</w:t>
      </w:r>
    </w:p>
    <w:p w:rsidR="005F6A93" w:rsidRPr="005F6A93" w:rsidRDefault="005F6A93" w:rsidP="005F6A93">
      <w:pPr>
        <w:spacing w:after="0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"АСТРАХАНСКИЙ БАЗОВЫЙ МЕДИЦИНСКИЙ КОЛЛЕДЖ"</w:t>
      </w:r>
    </w:p>
    <w:p w:rsidR="005F6A93" w:rsidRPr="005F6A93" w:rsidRDefault="005F6A93" w:rsidP="005F6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0D4409" w:rsidRDefault="000D4409" w:rsidP="000D4409">
      <w:pPr>
        <w:spacing w:after="0"/>
        <w:ind w:left="5670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0D4409">
      <w:pPr>
        <w:spacing w:after="0"/>
        <w:ind w:left="5670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"Допустить к защите"</w:t>
      </w:r>
    </w:p>
    <w:p w:rsidR="005F6A93" w:rsidRPr="005F6A93" w:rsidRDefault="005F6A93" w:rsidP="000D4409">
      <w:pPr>
        <w:spacing w:after="0"/>
        <w:ind w:left="5670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Заведующий отделением</w:t>
      </w:r>
    </w:p>
    <w:p w:rsidR="005F6A93" w:rsidRPr="005F6A93" w:rsidRDefault="005F6A93" w:rsidP="000D4409">
      <w:pPr>
        <w:spacing w:after="0"/>
        <w:ind w:left="5670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_</w:t>
      </w:r>
      <w:r w:rsidR="000D440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_</w:t>
      </w: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_____________________</w:t>
      </w:r>
    </w:p>
    <w:p w:rsidR="005F6A93" w:rsidRPr="005F6A93" w:rsidRDefault="005F6A93" w:rsidP="000D4409">
      <w:pPr>
        <w:spacing w:after="0"/>
        <w:ind w:left="5670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"____" ____________20__ г.</w:t>
      </w:r>
    </w:p>
    <w:p w:rsidR="005F6A93" w:rsidRPr="005F6A93" w:rsidRDefault="005F6A93" w:rsidP="005F6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0D4409" w:rsidRDefault="000D4409" w:rsidP="005F6A93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Ф.И.О. (полностью)</w:t>
      </w:r>
    </w:p>
    <w:p w:rsidR="005F6A93" w:rsidRPr="005F6A93" w:rsidRDefault="005F6A93" w:rsidP="005F6A93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Студент ____курса _______группы</w:t>
      </w: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>Полное название темы</w:t>
      </w:r>
    </w:p>
    <w:p w:rsidR="005F6A93" w:rsidRDefault="005F6A93" w:rsidP="005F6A9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Дипломная работа</w:t>
      </w:r>
    </w:p>
    <w:p w:rsidR="005F6A93" w:rsidRPr="005F6A93" w:rsidRDefault="005F6A93" w:rsidP="005F6A93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по специальности  "Фармация"</w:t>
      </w:r>
    </w:p>
    <w:p w:rsidR="005F6A93" w:rsidRPr="005F6A93" w:rsidRDefault="005F6A93" w:rsidP="005F6A93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квалификация - фармацевт</w:t>
      </w:r>
    </w:p>
    <w:p w:rsidR="005F6A93" w:rsidRDefault="005F6A93" w:rsidP="005F6A93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0D4409" w:rsidRDefault="000D4409" w:rsidP="005F6A93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0D4409" w:rsidRPr="005F6A93" w:rsidRDefault="000D4409" w:rsidP="005F6A93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Руководитель: ________________________ (ученая степень, должность, Ф.И.О.)</w:t>
      </w:r>
    </w:p>
    <w:p w:rsidR="005F6A93" w:rsidRPr="005F6A93" w:rsidRDefault="005F6A93" w:rsidP="005F6A93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Рецензент: ___________________________ (ученая степень, должность, Ф.И.О.)</w:t>
      </w:r>
    </w:p>
    <w:p w:rsidR="005F6A93" w:rsidRPr="005F6A93" w:rsidRDefault="005F6A93" w:rsidP="005F6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Астрахань</w:t>
      </w: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20___ г.</w:t>
      </w: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A93" w:rsidRPr="005F6A93" w:rsidRDefault="000D4409" w:rsidP="00735E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32C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F6A93" w:rsidRPr="005F6A93">
        <w:rPr>
          <w:rFonts w:ascii="Times New Roman" w:hAnsi="Times New Roman" w:cs="Times New Roman"/>
          <w:sz w:val="24"/>
          <w:szCs w:val="24"/>
        </w:rPr>
        <w:t xml:space="preserve"> </w:t>
      </w:r>
      <w:r w:rsidR="00735E3A">
        <w:rPr>
          <w:rFonts w:ascii="Times New Roman" w:hAnsi="Times New Roman" w:cs="Times New Roman"/>
          <w:sz w:val="24"/>
          <w:szCs w:val="24"/>
        </w:rPr>
        <w:t>6</w:t>
      </w: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>Образец содержания и структуры дипломной работы</w:t>
      </w:r>
    </w:p>
    <w:p w:rsidR="005F6A93" w:rsidRPr="005F6A93" w:rsidRDefault="005F6A93" w:rsidP="005F6A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pStyle w:val="a9"/>
        <w:spacing w:before="0" w:beforeAutospacing="0" w:after="0" w:afterAutospacing="0" w:line="276" w:lineRule="auto"/>
        <w:jc w:val="center"/>
        <w:outlineLvl w:val="0"/>
        <w:rPr>
          <w:bCs/>
          <w:caps/>
        </w:rPr>
      </w:pPr>
      <w:r w:rsidRPr="005F6A93">
        <w:rPr>
          <w:bCs/>
          <w:caps/>
        </w:rPr>
        <w:t>Содержание</w:t>
      </w: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61"/>
      </w:tblGrid>
      <w:tr w:rsidR="005F6A93" w:rsidRPr="005F6A93" w:rsidTr="005F6A93">
        <w:trPr>
          <w:cantSplit/>
          <w:trHeight w:val="8805"/>
        </w:trPr>
        <w:tc>
          <w:tcPr>
            <w:tcW w:w="9861" w:type="dxa"/>
            <w:tcBorders>
              <w:top w:val="nil"/>
              <w:left w:val="nil"/>
              <w:bottom w:val="nil"/>
              <w:right w:val="nil"/>
            </w:tcBorders>
          </w:tcPr>
          <w:p w:rsidR="005F6A93" w:rsidRPr="005F6A93" w:rsidRDefault="005F6A93" w:rsidP="005F6A93">
            <w:pPr>
              <w:ind w:right="-8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  …………………………………………………………………………</w:t>
            </w:r>
            <w:r w:rsidR="0062661E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</w:t>
            </w:r>
          </w:p>
          <w:p w:rsidR="005F6A93" w:rsidRPr="005F6A93" w:rsidRDefault="007638FA" w:rsidP="005F6A93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ГЛАВА </w:t>
            </w:r>
            <w:r w:rsidR="005F6A93" w:rsidRPr="005F6A93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 </w:t>
            </w:r>
            <w:r w:rsidRPr="005F6A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5F6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F6A93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 w:rsidR="005F6A93" w:rsidRPr="005F6A93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(название)………………………………………</w:t>
            </w:r>
            <w:r w:rsidR="0062661E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…………………………………</w:t>
            </w:r>
          </w:p>
          <w:p w:rsidR="005F6A93" w:rsidRPr="005F6A93" w:rsidRDefault="005F6A93" w:rsidP="005F6A93">
            <w:pPr>
              <w:ind w:right="-8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</w:t>
            </w:r>
          </w:p>
          <w:p w:rsidR="005F6A93" w:rsidRPr="005F6A93" w:rsidRDefault="005F6A93" w:rsidP="005F6A93">
            <w:pPr>
              <w:ind w:right="-8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1.2.</w:t>
            </w:r>
          </w:p>
          <w:p w:rsidR="005F6A93" w:rsidRPr="005F6A93" w:rsidRDefault="005F6A93" w:rsidP="005F6A93">
            <w:pPr>
              <w:ind w:right="-8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1.3.</w:t>
            </w:r>
          </w:p>
          <w:p w:rsidR="005F6A93" w:rsidRPr="005F6A93" w:rsidRDefault="005F6A93" w:rsidP="005F6A93">
            <w:pPr>
              <w:ind w:right="-8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1.4.</w:t>
            </w:r>
          </w:p>
          <w:p w:rsidR="005F6A93" w:rsidRPr="005F6A93" w:rsidRDefault="005F6A93" w:rsidP="005F6A93">
            <w:pPr>
              <w:ind w:right="-8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1.5.</w:t>
            </w:r>
          </w:p>
          <w:p w:rsidR="005F6A93" w:rsidRPr="005F6A93" w:rsidRDefault="005F6A93" w:rsidP="005F6A93">
            <w:pPr>
              <w:ind w:right="-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Выводы</w:t>
            </w:r>
            <w:r w:rsidRPr="005F6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теоретической части  ………………………………………………</w:t>
            </w:r>
            <w:r w:rsidR="0076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="00626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</w:t>
            </w:r>
          </w:p>
          <w:p w:rsidR="005F6A93" w:rsidRPr="005F6A93" w:rsidRDefault="007638FA" w:rsidP="005F6A93">
            <w:pPr>
              <w:ind w:right="-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5F6A93" w:rsidRPr="005F6A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="005F6A93" w:rsidRPr="005F6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F6A93" w:rsidRPr="005F6A93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(название)………………………………………</w:t>
            </w:r>
            <w:r w:rsidR="0062661E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………………………………….</w:t>
            </w:r>
          </w:p>
          <w:p w:rsidR="005F6A93" w:rsidRPr="005F6A93" w:rsidRDefault="005F6A93" w:rsidP="005F6A93">
            <w:pPr>
              <w:ind w:right="-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  <w:p w:rsidR="005F6A93" w:rsidRPr="005F6A93" w:rsidRDefault="005F6A93" w:rsidP="005F6A93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  <w:p w:rsidR="005F6A93" w:rsidRPr="005F6A93" w:rsidRDefault="005F6A93" w:rsidP="005F6A93">
            <w:pPr>
              <w:ind w:right="-1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Выводы</w:t>
            </w:r>
            <w:r w:rsidRPr="005F6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практической части  …………………………………………………</w:t>
            </w:r>
            <w:r w:rsidR="00626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</w:t>
            </w:r>
          </w:p>
          <w:p w:rsidR="005F6A93" w:rsidRPr="005F6A93" w:rsidRDefault="005F6A93" w:rsidP="005F6A93">
            <w:pPr>
              <w:ind w:right="-8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  ………………………………………………………………………</w:t>
            </w:r>
            <w:r w:rsidR="0062661E">
              <w:rPr>
                <w:rFonts w:ascii="Times New Roman" w:hAnsi="Times New Roman" w:cs="Times New Roman"/>
                <w:bCs/>
                <w:sz w:val="24"/>
                <w:szCs w:val="24"/>
              </w:rPr>
              <w:t>…………..</w:t>
            </w:r>
          </w:p>
          <w:p w:rsidR="005F6A93" w:rsidRPr="005F6A93" w:rsidRDefault="005F6A93" w:rsidP="005F6A93">
            <w:pPr>
              <w:ind w:right="-8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caps/>
                <w:sz w:val="24"/>
                <w:szCs w:val="24"/>
              </w:rPr>
              <w:t>Список литературы  ………………………………</w:t>
            </w:r>
            <w:r w:rsidR="007638FA">
              <w:rPr>
                <w:rFonts w:ascii="Times New Roman" w:hAnsi="Times New Roman" w:cs="Times New Roman"/>
                <w:caps/>
                <w:sz w:val="24"/>
                <w:szCs w:val="24"/>
              </w:rPr>
              <w:t>…………………………</w:t>
            </w:r>
            <w:r w:rsidRPr="005F6A93">
              <w:rPr>
                <w:rFonts w:ascii="Times New Roman" w:hAnsi="Times New Roman" w:cs="Times New Roman"/>
                <w:caps/>
                <w:sz w:val="24"/>
                <w:szCs w:val="24"/>
              </w:rPr>
              <w:t>…</w:t>
            </w:r>
            <w:r w:rsidR="0062661E">
              <w:rPr>
                <w:rFonts w:ascii="Times New Roman" w:hAnsi="Times New Roman" w:cs="Times New Roman"/>
                <w:caps/>
                <w:sz w:val="24"/>
                <w:szCs w:val="24"/>
              </w:rPr>
              <w:t>…………..</w:t>
            </w:r>
          </w:p>
          <w:p w:rsidR="005F6A93" w:rsidRPr="005F6A93" w:rsidRDefault="005F6A93" w:rsidP="005F6A93">
            <w:pPr>
              <w:ind w:right="-8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6A93">
              <w:rPr>
                <w:rFonts w:ascii="Times New Roman" w:hAnsi="Times New Roman" w:cs="Times New Roman"/>
                <w:sz w:val="24"/>
                <w:szCs w:val="24"/>
              </w:rPr>
              <w:t>ПРИЛОЖЕНИЯ   ……………………………………………………………………</w:t>
            </w:r>
            <w:r w:rsidR="007638F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62661E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</w:tr>
    </w:tbl>
    <w:p w:rsidR="005F6A93" w:rsidRPr="005F6A93" w:rsidRDefault="005F6A93" w:rsidP="005F6A9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735E3A" w:rsidRDefault="00735E3A">
      <w:pP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br w:type="page"/>
      </w:r>
    </w:p>
    <w:p w:rsidR="00735E3A" w:rsidRPr="00735E3A" w:rsidRDefault="00532CF1" w:rsidP="00735E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lastRenderedPageBreak/>
        <w:t xml:space="preserve">ПРИЛОЖЕНИЕ </w:t>
      </w:r>
      <w:r w:rsidR="00735E3A" w:rsidRPr="00735E3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="00735E3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7</w:t>
      </w:r>
    </w:p>
    <w:p w:rsidR="00735E3A" w:rsidRPr="00735E3A" w:rsidRDefault="00735E3A" w:rsidP="00735E3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Оформление списка литературы </w:t>
      </w:r>
    </w:p>
    <w:p w:rsidR="00735E3A" w:rsidRPr="00735E3A" w:rsidRDefault="00735E3A" w:rsidP="007638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E3A">
        <w:rPr>
          <w:rFonts w:ascii="Times New Roman" w:hAnsi="Times New Roman" w:cs="Times New Roman"/>
          <w:b/>
          <w:bCs/>
          <w:sz w:val="24"/>
          <w:szCs w:val="24"/>
        </w:rPr>
        <w:t>( На основании ГОСТа 7.1-2003)</w:t>
      </w:r>
    </w:p>
    <w:p w:rsidR="00735E3A" w:rsidRPr="00735E3A" w:rsidRDefault="00735E3A" w:rsidP="007638FA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35E3A">
        <w:rPr>
          <w:rFonts w:ascii="Times New Roman" w:hAnsi="Times New Roman" w:cs="Times New Roman"/>
          <w:bCs/>
          <w:i/>
          <w:sz w:val="24"/>
          <w:szCs w:val="24"/>
        </w:rPr>
        <w:t>Монографии, книги, учебные пособия</w:t>
      </w:r>
    </w:p>
    <w:p w:rsidR="00735E3A" w:rsidRPr="00735E3A" w:rsidRDefault="00735E3A" w:rsidP="00735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3A">
        <w:rPr>
          <w:rFonts w:ascii="Times New Roman" w:hAnsi="Times New Roman" w:cs="Times New Roman"/>
          <w:sz w:val="24"/>
          <w:szCs w:val="24"/>
        </w:rPr>
        <w:tab/>
        <w:t>1. Если источник имеет  одного автора, то пишется его фамилия (после фамилии ст</w:t>
      </w:r>
      <w:r w:rsidRPr="00735E3A">
        <w:rPr>
          <w:rFonts w:ascii="Times New Roman" w:hAnsi="Times New Roman" w:cs="Times New Roman"/>
          <w:sz w:val="24"/>
          <w:szCs w:val="24"/>
        </w:rPr>
        <w:t>а</w:t>
      </w:r>
      <w:r w:rsidRPr="00735E3A">
        <w:rPr>
          <w:rFonts w:ascii="Times New Roman" w:hAnsi="Times New Roman" w:cs="Times New Roman"/>
          <w:sz w:val="24"/>
          <w:szCs w:val="24"/>
        </w:rPr>
        <w:t>вится запятая), а затем инициалы. После заглавия  ставится косая черта (</w:t>
      </w:r>
      <w:r w:rsidR="00DB03B5">
        <w:rPr>
          <w:rFonts w:ascii="Times New Roman" w:hAnsi="Times New Roman" w:cs="Times New Roman"/>
          <w:sz w:val="24"/>
          <w:szCs w:val="24"/>
        </w:rPr>
        <w:t xml:space="preserve"> </w:t>
      </w:r>
      <w:r w:rsidRPr="00735E3A">
        <w:rPr>
          <w:rFonts w:ascii="Times New Roman" w:hAnsi="Times New Roman" w:cs="Times New Roman"/>
          <w:sz w:val="24"/>
          <w:szCs w:val="24"/>
        </w:rPr>
        <w:t>/</w:t>
      </w:r>
      <w:r w:rsidR="00DB03B5">
        <w:rPr>
          <w:rFonts w:ascii="Times New Roman" w:hAnsi="Times New Roman" w:cs="Times New Roman"/>
          <w:sz w:val="24"/>
          <w:szCs w:val="24"/>
        </w:rPr>
        <w:t xml:space="preserve"> </w:t>
      </w:r>
      <w:r w:rsidRPr="00735E3A">
        <w:rPr>
          <w:rFonts w:ascii="Times New Roman" w:hAnsi="Times New Roman" w:cs="Times New Roman"/>
          <w:sz w:val="24"/>
          <w:szCs w:val="24"/>
        </w:rPr>
        <w:t>) и пишется И.О.Ф. автора в именительном падеже.</w:t>
      </w:r>
    </w:p>
    <w:p w:rsidR="00735E3A" w:rsidRPr="00735E3A" w:rsidRDefault="00DB03B5" w:rsidP="00735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Старкова, Н.</w:t>
      </w:r>
      <w:r w:rsidR="00735E3A" w:rsidRPr="00735E3A">
        <w:rPr>
          <w:rFonts w:ascii="Times New Roman" w:hAnsi="Times New Roman" w:cs="Times New Roman"/>
          <w:sz w:val="24"/>
          <w:szCs w:val="24"/>
        </w:rPr>
        <w:t>Н. Приготовление суппозиториев в условиях аптек: учебно-методические рекомендации для пра</w:t>
      </w:r>
      <w:r>
        <w:rPr>
          <w:rFonts w:ascii="Times New Roman" w:hAnsi="Times New Roman" w:cs="Times New Roman"/>
          <w:sz w:val="24"/>
          <w:szCs w:val="24"/>
        </w:rPr>
        <w:t>ктических работников аптек /Н.</w:t>
      </w:r>
      <w:r w:rsidR="00735E3A" w:rsidRPr="00735E3A">
        <w:rPr>
          <w:rFonts w:ascii="Times New Roman" w:hAnsi="Times New Roman" w:cs="Times New Roman"/>
          <w:sz w:val="24"/>
          <w:szCs w:val="24"/>
        </w:rPr>
        <w:t>Н. Старкова. – Курск: Медицина, 2005.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E3A" w:rsidRPr="00735E3A">
        <w:rPr>
          <w:rFonts w:ascii="Times New Roman" w:hAnsi="Times New Roman" w:cs="Times New Roman"/>
          <w:sz w:val="24"/>
          <w:szCs w:val="24"/>
        </w:rPr>
        <w:t xml:space="preserve">- 24 с. </w:t>
      </w:r>
    </w:p>
    <w:p w:rsidR="00735E3A" w:rsidRPr="00735E3A" w:rsidRDefault="00735E3A" w:rsidP="00735E3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3A">
        <w:rPr>
          <w:rFonts w:ascii="Times New Roman" w:hAnsi="Times New Roman" w:cs="Times New Roman"/>
          <w:sz w:val="24"/>
          <w:szCs w:val="24"/>
        </w:rPr>
        <w:tab/>
        <w:t>2. Если авторов два или три, то указывают Ф.И.О. одного автора. После заглавия ст</w:t>
      </w:r>
      <w:r w:rsidRPr="00735E3A">
        <w:rPr>
          <w:rFonts w:ascii="Times New Roman" w:hAnsi="Times New Roman" w:cs="Times New Roman"/>
          <w:sz w:val="24"/>
          <w:szCs w:val="24"/>
        </w:rPr>
        <w:t>а</w:t>
      </w:r>
      <w:r w:rsidR="00DB03B5">
        <w:rPr>
          <w:rFonts w:ascii="Times New Roman" w:hAnsi="Times New Roman" w:cs="Times New Roman"/>
          <w:sz w:val="24"/>
          <w:szCs w:val="24"/>
        </w:rPr>
        <w:t>вится косая черта  ( / )</w:t>
      </w:r>
      <w:r w:rsidRPr="00735E3A">
        <w:rPr>
          <w:rFonts w:ascii="Times New Roman" w:hAnsi="Times New Roman" w:cs="Times New Roman"/>
          <w:sz w:val="24"/>
          <w:szCs w:val="24"/>
        </w:rPr>
        <w:t xml:space="preserve">  и перечисляются И.О.Ф. всех авторов в именительном падеже.</w:t>
      </w:r>
    </w:p>
    <w:p w:rsidR="00735E3A" w:rsidRPr="00735E3A" w:rsidRDefault="00735E3A" w:rsidP="00735E3A">
      <w:pPr>
        <w:pStyle w:val="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540"/>
        <w:outlineLvl w:val="4"/>
      </w:pPr>
      <w:r w:rsidRPr="00735E3A">
        <w:t>Карасева,  М.В</w:t>
      </w:r>
      <w:r w:rsidR="00DB03B5">
        <w:t>. Финансовое право: практикум /</w:t>
      </w:r>
      <w:r w:rsidRPr="00735E3A">
        <w:t>М.В. Карасева, В.В. Гриценко. – М:</w:t>
      </w:r>
      <w:r w:rsidR="00DB03B5">
        <w:t xml:space="preserve"> </w:t>
      </w:r>
      <w:r w:rsidRPr="00735E3A">
        <w:t>Юристъ, 2000. – 152 с.</w:t>
      </w:r>
    </w:p>
    <w:p w:rsidR="00735E3A" w:rsidRPr="00735E3A" w:rsidRDefault="00735E3A" w:rsidP="00735E3A">
      <w:pPr>
        <w:pStyle w:val="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0" w:afterAutospacing="0"/>
        <w:ind w:left="540"/>
        <w:outlineLvl w:val="4"/>
      </w:pPr>
      <w:r w:rsidRPr="00735E3A">
        <w:t>Пискунов, Г.З. Лекарственные средства, применяемые в оториноларингологии</w:t>
      </w:r>
      <w:r w:rsidR="00DB03B5">
        <w:t xml:space="preserve"> /Г.З.Пискунов, С.З. Пискунов.</w:t>
      </w:r>
      <w:r w:rsidRPr="00735E3A">
        <w:t xml:space="preserve"> - М.: Финстатинформ, 2000. – 275 с.</w:t>
      </w:r>
    </w:p>
    <w:p w:rsidR="00735E3A" w:rsidRPr="00735E3A" w:rsidRDefault="00735E3A" w:rsidP="00735E3A">
      <w:pPr>
        <w:pStyle w:val="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540"/>
        <w:outlineLvl w:val="4"/>
      </w:pPr>
      <w:r w:rsidRPr="00735E3A">
        <w:t>Алешкина,  Э.Н. Ист</w:t>
      </w:r>
      <w:r w:rsidR="00DB03B5">
        <w:t>ория государства и права России: методические</w:t>
      </w:r>
      <w:r w:rsidRPr="00735E3A">
        <w:t xml:space="preserve"> рекомендации к кур</w:t>
      </w:r>
      <w:r w:rsidR="00DB03B5">
        <w:t>су /</w:t>
      </w:r>
      <w:r w:rsidRPr="00735E3A">
        <w:t>Э.Н. Алешкина, Ю.А. И</w:t>
      </w:r>
      <w:r w:rsidR="00DB03B5">
        <w:t>ванов, В.Н. Чернышев. – Воронеж</w:t>
      </w:r>
      <w:r w:rsidRPr="00735E3A">
        <w:t xml:space="preserve">: Изд-во Воронеж. гос. ун-та, 2001. – 384 с. </w:t>
      </w:r>
    </w:p>
    <w:p w:rsidR="00735E3A" w:rsidRPr="00735E3A" w:rsidRDefault="00735E3A" w:rsidP="00735E3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3A">
        <w:rPr>
          <w:rFonts w:ascii="Times New Roman" w:hAnsi="Times New Roman" w:cs="Times New Roman"/>
          <w:sz w:val="24"/>
          <w:szCs w:val="24"/>
        </w:rPr>
        <w:tab/>
        <w:t xml:space="preserve">3. Если название источника содержит дополнительные </w:t>
      </w:r>
      <w:r w:rsidR="00DB03B5">
        <w:rPr>
          <w:rFonts w:ascii="Times New Roman" w:hAnsi="Times New Roman" w:cs="Times New Roman"/>
          <w:sz w:val="24"/>
          <w:szCs w:val="24"/>
        </w:rPr>
        <w:t>сведения</w:t>
      </w:r>
      <w:r w:rsidRPr="00735E3A">
        <w:rPr>
          <w:rFonts w:ascii="Times New Roman" w:hAnsi="Times New Roman" w:cs="Times New Roman"/>
          <w:sz w:val="24"/>
          <w:szCs w:val="24"/>
        </w:rPr>
        <w:t xml:space="preserve"> (пособие, учебник, сборник трудов, обзор, ученые записки), то после основного названия ставится двоеточие, а затем дополнительные сведения со строчной буквы.</w:t>
      </w:r>
    </w:p>
    <w:p w:rsidR="00735E3A" w:rsidRPr="00735E3A" w:rsidRDefault="00735E3A" w:rsidP="00735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5E3A">
        <w:rPr>
          <w:rFonts w:ascii="Times New Roman" w:hAnsi="Times New Roman" w:cs="Times New Roman"/>
          <w:sz w:val="24"/>
          <w:szCs w:val="24"/>
        </w:rPr>
        <w:t xml:space="preserve">Краснюк, И.И. Фармацевтическая технология: Технология лекарственных форм: учеб. для студ. высш. учеб. </w:t>
      </w:r>
      <w:r w:rsidR="001F5AD6" w:rsidRPr="00735E3A">
        <w:rPr>
          <w:rFonts w:ascii="Times New Roman" w:hAnsi="Times New Roman" w:cs="Times New Roman"/>
          <w:sz w:val="24"/>
          <w:szCs w:val="24"/>
        </w:rPr>
        <w:t>З</w:t>
      </w:r>
      <w:r w:rsidRPr="00735E3A">
        <w:rPr>
          <w:rFonts w:ascii="Times New Roman" w:hAnsi="Times New Roman" w:cs="Times New Roman"/>
          <w:sz w:val="24"/>
          <w:szCs w:val="24"/>
        </w:rPr>
        <w:t>аведений</w:t>
      </w:r>
      <w:r w:rsidR="001F5AD6">
        <w:rPr>
          <w:rFonts w:ascii="Times New Roman" w:hAnsi="Times New Roman" w:cs="Times New Roman"/>
          <w:sz w:val="24"/>
          <w:szCs w:val="24"/>
        </w:rPr>
        <w:t xml:space="preserve"> /</w:t>
      </w:r>
      <w:r w:rsidRPr="00735E3A">
        <w:rPr>
          <w:rFonts w:ascii="Times New Roman" w:hAnsi="Times New Roman" w:cs="Times New Roman"/>
          <w:sz w:val="24"/>
          <w:szCs w:val="24"/>
        </w:rPr>
        <w:t xml:space="preserve">И.И. Краснюк, С.А. Валевко, Г.В. Михайлова и др; под ред. И.И. Краснюка, Г.В. Михайловой. -  М.: Академия, 2006. - 592 с.  </w:t>
      </w:r>
    </w:p>
    <w:p w:rsidR="00735E3A" w:rsidRPr="00735E3A" w:rsidRDefault="00735E3A" w:rsidP="00735E3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3A">
        <w:rPr>
          <w:rFonts w:ascii="Times New Roman" w:hAnsi="Times New Roman" w:cs="Times New Roman"/>
          <w:sz w:val="24"/>
          <w:szCs w:val="24"/>
        </w:rPr>
        <w:tab/>
        <w:t>4. Если авторов более трех, то пишется заглавие книги, за косой чертой пишется  И.О.Ф. одного автора и в квадратных  скобках слово «и др.»</w:t>
      </w:r>
    </w:p>
    <w:p w:rsidR="00735E3A" w:rsidRPr="00735E3A" w:rsidRDefault="001F5AD6" w:rsidP="00735E3A">
      <w:pPr>
        <w:pStyle w:val="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567"/>
        <w:outlineLvl w:val="4"/>
      </w:pPr>
      <w:r>
        <w:t>История России: учебное пособие для студентов всех специальностей /В.</w:t>
      </w:r>
      <w:r w:rsidR="00735E3A" w:rsidRPr="00735E3A">
        <w:t xml:space="preserve">Н. Быков [и др.]. – 2-е изд., перераб. и доп. – СПб. : СПбЛТА, 2001. – 231 с. </w:t>
      </w:r>
    </w:p>
    <w:p w:rsidR="00735E3A" w:rsidRPr="00735E3A" w:rsidRDefault="00735E3A" w:rsidP="001F5AD6">
      <w:pPr>
        <w:pStyle w:val="31"/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5E3A">
        <w:rPr>
          <w:rFonts w:ascii="Times New Roman" w:hAnsi="Times New Roman" w:cs="Times New Roman"/>
          <w:sz w:val="24"/>
          <w:szCs w:val="24"/>
        </w:rPr>
        <w:tab/>
        <w:t xml:space="preserve">5. Если  указывается редактор или составитель, то после наименования  источника  ставится одна косая линия ( / ) и со строчной буквы пишется / ред. или /сост. </w:t>
      </w:r>
    </w:p>
    <w:p w:rsidR="00735E3A" w:rsidRPr="00735E3A" w:rsidRDefault="00735E3A" w:rsidP="00735E3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5E3A">
        <w:rPr>
          <w:rFonts w:ascii="Times New Roman" w:hAnsi="Times New Roman" w:cs="Times New Roman"/>
          <w:iCs/>
          <w:sz w:val="24"/>
          <w:szCs w:val="24"/>
        </w:rPr>
        <w:t>Экономическая оценка эффективности лекарственной терапии (фармакоэкономический анализ) / Под ред. П.А. Воробьева. - М., 2000. - С. 28–48.</w:t>
      </w:r>
    </w:p>
    <w:p w:rsidR="00735E3A" w:rsidRPr="00735E3A" w:rsidRDefault="00735E3A" w:rsidP="00735E3A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5E3A">
        <w:rPr>
          <w:rFonts w:ascii="Times New Roman" w:hAnsi="Times New Roman" w:cs="Times New Roman"/>
          <w:i/>
          <w:sz w:val="24"/>
          <w:szCs w:val="24"/>
        </w:rPr>
        <w:t>Статьи из периодической печати (журналы, газеты)</w:t>
      </w:r>
    </w:p>
    <w:p w:rsidR="00735E3A" w:rsidRPr="00735E3A" w:rsidRDefault="00735E3A" w:rsidP="00735E3A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5E3A">
        <w:rPr>
          <w:rFonts w:ascii="Times New Roman" w:hAnsi="Times New Roman" w:cs="Times New Roman"/>
          <w:sz w:val="24"/>
          <w:szCs w:val="24"/>
        </w:rPr>
        <w:tab/>
        <w:t>Библиографическое описание источников, взятых из газет и журналов: дается фам</w:t>
      </w:r>
      <w:r w:rsidRPr="00735E3A">
        <w:rPr>
          <w:rFonts w:ascii="Times New Roman" w:hAnsi="Times New Roman" w:cs="Times New Roman"/>
          <w:sz w:val="24"/>
          <w:szCs w:val="24"/>
        </w:rPr>
        <w:t>и</w:t>
      </w:r>
      <w:r w:rsidRPr="00735E3A">
        <w:rPr>
          <w:rFonts w:ascii="Times New Roman" w:hAnsi="Times New Roman" w:cs="Times New Roman"/>
          <w:sz w:val="24"/>
          <w:szCs w:val="24"/>
        </w:rPr>
        <w:t>лия и инициалы автора. Пишется названии статьи, затем ставится косая линия ( / ), пишутся  инициалы и фамилия автора,  затем две косые линии ( // ), название журнала или газеты, то</w:t>
      </w:r>
      <w:r w:rsidRPr="00735E3A">
        <w:rPr>
          <w:rFonts w:ascii="Times New Roman" w:hAnsi="Times New Roman" w:cs="Times New Roman"/>
          <w:sz w:val="24"/>
          <w:szCs w:val="24"/>
        </w:rPr>
        <w:t>ч</w:t>
      </w:r>
      <w:r w:rsidRPr="00735E3A">
        <w:rPr>
          <w:rFonts w:ascii="Times New Roman" w:hAnsi="Times New Roman" w:cs="Times New Roman"/>
          <w:sz w:val="24"/>
          <w:szCs w:val="24"/>
        </w:rPr>
        <w:t>ка, тире, год, точка, тире, номер журнала,  (если источник взят из газеты, вместо номера ук</w:t>
      </w:r>
      <w:r w:rsidRPr="00735E3A">
        <w:rPr>
          <w:rFonts w:ascii="Times New Roman" w:hAnsi="Times New Roman" w:cs="Times New Roman"/>
          <w:sz w:val="24"/>
          <w:szCs w:val="24"/>
        </w:rPr>
        <w:t>а</w:t>
      </w:r>
      <w:r w:rsidRPr="00735E3A">
        <w:rPr>
          <w:rFonts w:ascii="Times New Roman" w:hAnsi="Times New Roman" w:cs="Times New Roman"/>
          <w:sz w:val="24"/>
          <w:szCs w:val="24"/>
        </w:rPr>
        <w:t>зывается дата выпус</w:t>
      </w:r>
      <w:r w:rsidR="001F5AD6">
        <w:rPr>
          <w:rFonts w:ascii="Times New Roman" w:hAnsi="Times New Roman" w:cs="Times New Roman"/>
          <w:sz w:val="24"/>
          <w:szCs w:val="24"/>
        </w:rPr>
        <w:t>ка), точка, тире, страницы (</w:t>
      </w:r>
      <w:r w:rsidRPr="00735E3A">
        <w:rPr>
          <w:rFonts w:ascii="Times New Roman" w:hAnsi="Times New Roman" w:cs="Times New Roman"/>
          <w:sz w:val="24"/>
          <w:szCs w:val="24"/>
        </w:rPr>
        <w:t>прописная С ) статьи.</w:t>
      </w:r>
    </w:p>
    <w:p w:rsidR="00735E3A" w:rsidRPr="00735E3A" w:rsidRDefault="00735E3A" w:rsidP="00735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5E3A">
        <w:rPr>
          <w:rFonts w:ascii="Times New Roman" w:hAnsi="Times New Roman" w:cs="Times New Roman"/>
          <w:sz w:val="24"/>
          <w:szCs w:val="24"/>
        </w:rPr>
        <w:t>Дорощенко В.Н. О ходе реализации национального проекта «Здоровье» в Брянской о</w:t>
      </w:r>
      <w:r w:rsidRPr="00735E3A">
        <w:rPr>
          <w:rFonts w:ascii="Times New Roman" w:hAnsi="Times New Roman" w:cs="Times New Roman"/>
          <w:sz w:val="24"/>
          <w:szCs w:val="24"/>
        </w:rPr>
        <w:t>б</w:t>
      </w:r>
      <w:r w:rsidR="001F5AD6">
        <w:rPr>
          <w:rFonts w:ascii="Times New Roman" w:hAnsi="Times New Roman" w:cs="Times New Roman"/>
          <w:sz w:val="24"/>
          <w:szCs w:val="24"/>
        </w:rPr>
        <w:t>ласти /</w:t>
      </w:r>
      <w:r w:rsidRPr="00735E3A">
        <w:rPr>
          <w:rFonts w:ascii="Times New Roman" w:hAnsi="Times New Roman" w:cs="Times New Roman"/>
          <w:sz w:val="24"/>
          <w:szCs w:val="24"/>
        </w:rPr>
        <w:t>В.Н. Дорощенко // Брянский медицинский вестник. – 2009. − №2. – С.12 – 19.</w:t>
      </w:r>
    </w:p>
    <w:p w:rsidR="00735E3A" w:rsidRPr="00735E3A" w:rsidRDefault="00735E3A" w:rsidP="00735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5E3A">
        <w:rPr>
          <w:rFonts w:ascii="Times New Roman" w:hAnsi="Times New Roman" w:cs="Times New Roman"/>
          <w:sz w:val="24"/>
          <w:szCs w:val="24"/>
        </w:rPr>
        <w:t>Жибурт Е.Б. Тенденции развития службы крови</w:t>
      </w:r>
      <w:r w:rsidR="001F5AD6">
        <w:rPr>
          <w:rFonts w:ascii="Times New Roman" w:hAnsi="Times New Roman" w:cs="Times New Roman"/>
          <w:sz w:val="24"/>
          <w:szCs w:val="24"/>
        </w:rPr>
        <w:t xml:space="preserve"> /</w:t>
      </w:r>
      <w:r w:rsidRPr="00735E3A">
        <w:rPr>
          <w:rFonts w:ascii="Times New Roman" w:hAnsi="Times New Roman" w:cs="Times New Roman"/>
          <w:sz w:val="24"/>
          <w:szCs w:val="24"/>
        </w:rPr>
        <w:t>Е.Б. Жибурт // Здравоохранение РФ. −  №2. – 2008. – С.6 – 9.</w:t>
      </w:r>
    </w:p>
    <w:p w:rsidR="00735E3A" w:rsidRPr="00735E3A" w:rsidRDefault="00735E3A" w:rsidP="00735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5E3A">
        <w:rPr>
          <w:rFonts w:ascii="Times New Roman" w:hAnsi="Times New Roman" w:cs="Times New Roman"/>
          <w:sz w:val="24"/>
          <w:szCs w:val="24"/>
        </w:rPr>
        <w:t>Сидоренко Ю.С. Пути повышения выявляемости злокачественных ново</w:t>
      </w:r>
      <w:r w:rsidR="001F5AD6">
        <w:rPr>
          <w:rFonts w:ascii="Times New Roman" w:hAnsi="Times New Roman" w:cs="Times New Roman"/>
          <w:sz w:val="24"/>
          <w:szCs w:val="24"/>
        </w:rPr>
        <w:t>образований в ранних стадиях  /</w:t>
      </w:r>
      <w:r w:rsidRPr="00735E3A">
        <w:rPr>
          <w:rFonts w:ascii="Times New Roman" w:hAnsi="Times New Roman" w:cs="Times New Roman"/>
          <w:sz w:val="24"/>
          <w:szCs w:val="24"/>
        </w:rPr>
        <w:t>Ю.С.  Сидоренко,  Л.Н.  Ващенко // Здравоохранение РФ. − №6. – 2008. – С.3 – 5.</w:t>
      </w:r>
    </w:p>
    <w:p w:rsidR="00735E3A" w:rsidRPr="00735E3A" w:rsidRDefault="001F5AD6" w:rsidP="00735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Молохова Е.</w:t>
      </w:r>
      <w:r w:rsidR="00735E3A" w:rsidRPr="00735E3A">
        <w:rPr>
          <w:rFonts w:ascii="Times New Roman" w:hAnsi="Times New Roman" w:cs="Times New Roman"/>
          <w:sz w:val="24"/>
          <w:szCs w:val="24"/>
        </w:rPr>
        <w:t>И. Лекарственные препараты в тера</w:t>
      </w:r>
      <w:r>
        <w:rPr>
          <w:rFonts w:ascii="Times New Roman" w:hAnsi="Times New Roman" w:cs="Times New Roman"/>
          <w:sz w:val="24"/>
          <w:szCs w:val="24"/>
        </w:rPr>
        <w:t>пии бактериальноговагиноза /Е.</w:t>
      </w:r>
      <w:r w:rsidR="00735E3A" w:rsidRPr="00735E3A">
        <w:rPr>
          <w:rFonts w:ascii="Times New Roman" w:hAnsi="Times New Roman" w:cs="Times New Roman"/>
          <w:sz w:val="24"/>
          <w:szCs w:val="24"/>
        </w:rPr>
        <w:t>И. М</w:t>
      </w:r>
      <w:r w:rsidR="00735E3A" w:rsidRPr="00735E3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лохова, В.М. Тарасевич, Л.</w:t>
      </w:r>
      <w:r w:rsidR="00735E3A" w:rsidRPr="00735E3A">
        <w:rPr>
          <w:rFonts w:ascii="Times New Roman" w:hAnsi="Times New Roman" w:cs="Times New Roman"/>
          <w:sz w:val="24"/>
          <w:szCs w:val="24"/>
        </w:rPr>
        <w:t>Б. Чистохина // Фармация. – 2000. - № 2. - С. 21 - 22.</w:t>
      </w:r>
    </w:p>
    <w:p w:rsidR="00735E3A" w:rsidRPr="00735E3A" w:rsidRDefault="00735E3A" w:rsidP="00735E3A">
      <w:pPr>
        <w:pStyle w:val="2"/>
        <w:spacing w:before="120" w:after="120"/>
        <w:rPr>
          <w:b w:val="0"/>
          <w:i/>
          <w:iCs/>
          <w:sz w:val="24"/>
        </w:rPr>
      </w:pPr>
      <w:r w:rsidRPr="00735E3A">
        <w:rPr>
          <w:b w:val="0"/>
          <w:i/>
          <w:iCs/>
          <w:sz w:val="24"/>
        </w:rPr>
        <w:t xml:space="preserve">Библиографическое  описание документа из </w:t>
      </w:r>
      <w:r w:rsidRPr="00735E3A">
        <w:rPr>
          <w:b w:val="0"/>
          <w:i/>
          <w:iCs/>
          <w:sz w:val="24"/>
          <w:lang w:val="en-US"/>
        </w:rPr>
        <w:t>Internet</w:t>
      </w:r>
    </w:p>
    <w:p w:rsidR="00735E3A" w:rsidRPr="00735E3A" w:rsidRDefault="001F5AD6" w:rsidP="00735E3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Белоусов Ю.</w:t>
      </w:r>
      <w:r w:rsidR="00735E3A" w:rsidRPr="00735E3A">
        <w:rPr>
          <w:rFonts w:ascii="Times New Roman" w:hAnsi="Times New Roman" w:cs="Times New Roman"/>
          <w:iCs/>
          <w:sz w:val="24"/>
          <w:szCs w:val="24"/>
        </w:rPr>
        <w:t xml:space="preserve">Б. </w:t>
      </w:r>
      <w:r w:rsidR="00735E3A" w:rsidRPr="00735E3A">
        <w:rPr>
          <w:rFonts w:ascii="Times New Roman" w:hAnsi="Times New Roman" w:cs="Times New Roman"/>
          <w:sz w:val="24"/>
          <w:szCs w:val="24"/>
        </w:rPr>
        <w:t> Клинико-экономическая оценка средств, применяемых для профила</w:t>
      </w:r>
      <w:r w:rsidR="00735E3A" w:rsidRPr="00735E3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тики и лечения ОРВИ  /</w:t>
      </w:r>
      <w:r w:rsidR="00735E3A" w:rsidRPr="00735E3A">
        <w:rPr>
          <w:rFonts w:ascii="Times New Roman" w:hAnsi="Times New Roman" w:cs="Times New Roman"/>
          <w:sz w:val="24"/>
          <w:szCs w:val="24"/>
        </w:rPr>
        <w:t xml:space="preserve">Ю.Б. </w:t>
      </w:r>
      <w:r w:rsidR="00735E3A" w:rsidRPr="00735E3A">
        <w:rPr>
          <w:rFonts w:ascii="Times New Roman" w:hAnsi="Times New Roman" w:cs="Times New Roman"/>
          <w:iCs/>
          <w:sz w:val="24"/>
          <w:szCs w:val="24"/>
        </w:rPr>
        <w:t xml:space="preserve">Белоусов, О.И. Карпов, М.В. Леонова </w:t>
      </w:r>
      <w:r w:rsidR="00735E3A" w:rsidRPr="00735E3A">
        <w:rPr>
          <w:rFonts w:ascii="Times New Roman" w:hAnsi="Times New Roman" w:cs="Times New Roman"/>
          <w:sz w:val="24"/>
          <w:szCs w:val="24"/>
        </w:rPr>
        <w:t xml:space="preserve"> // </w:t>
      </w:r>
      <w:hyperlink r:id="rId13" w:history="1">
        <w:r w:rsidR="00735E3A" w:rsidRPr="00735E3A">
          <w:rPr>
            <w:rStyle w:val="af2"/>
            <w:rFonts w:ascii="Times New Roman" w:hAnsi="Times New Roman"/>
            <w:sz w:val="24"/>
            <w:szCs w:val="24"/>
          </w:rPr>
          <w:t>http://www.gripp.ru/articles/article.aspx?id=1252</w:t>
        </w:r>
      </w:hyperlink>
      <w:r w:rsidR="00735E3A" w:rsidRPr="00735E3A">
        <w:rPr>
          <w:rFonts w:ascii="Times New Roman" w:hAnsi="Times New Roman" w:cs="Times New Roman"/>
          <w:sz w:val="24"/>
          <w:szCs w:val="24"/>
        </w:rPr>
        <w:t>.</w:t>
      </w:r>
    </w:p>
    <w:p w:rsidR="00735E3A" w:rsidRPr="00735E3A" w:rsidRDefault="00735E3A" w:rsidP="00735E3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35E3A" w:rsidRPr="00735E3A" w:rsidRDefault="001F5AD6" w:rsidP="00735E3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Жаркова Н.</w:t>
      </w:r>
      <w:r w:rsidR="00735E3A" w:rsidRPr="00735E3A">
        <w:rPr>
          <w:rFonts w:ascii="Times New Roman" w:hAnsi="Times New Roman" w:cs="Times New Roman"/>
          <w:iCs/>
          <w:sz w:val="24"/>
          <w:szCs w:val="24"/>
        </w:rPr>
        <w:t>Е.</w:t>
      </w:r>
      <w:r w:rsidR="00735E3A" w:rsidRPr="00735E3A">
        <w:rPr>
          <w:rFonts w:ascii="Times New Roman" w:hAnsi="Times New Roman" w:cs="Times New Roman"/>
          <w:sz w:val="24"/>
          <w:szCs w:val="24"/>
        </w:rPr>
        <w:t> Симптоматическое лечение ОРВИ: будущее за комбинированными пр</w:t>
      </w:r>
      <w:r w:rsidR="00735E3A" w:rsidRPr="00735E3A">
        <w:rPr>
          <w:rFonts w:ascii="Times New Roman" w:hAnsi="Times New Roman" w:cs="Times New Roman"/>
          <w:sz w:val="24"/>
          <w:szCs w:val="24"/>
        </w:rPr>
        <w:t>е</w:t>
      </w:r>
      <w:r w:rsidR="00735E3A" w:rsidRPr="00735E3A">
        <w:rPr>
          <w:rFonts w:ascii="Times New Roman" w:hAnsi="Times New Roman" w:cs="Times New Roman"/>
          <w:sz w:val="24"/>
          <w:szCs w:val="24"/>
        </w:rPr>
        <w:t>паратами // </w:t>
      </w:r>
      <w:hyperlink r:id="rId14" w:history="1">
        <w:r w:rsidR="00735E3A" w:rsidRPr="00735E3A">
          <w:rPr>
            <w:rStyle w:val="af2"/>
            <w:rFonts w:ascii="Times New Roman" w:hAnsi="Times New Roman"/>
            <w:sz w:val="24"/>
            <w:szCs w:val="24"/>
          </w:rPr>
          <w:t>http://www.rmj.ru/article/5525.htm</w:t>
        </w:r>
      </w:hyperlink>
      <w:r w:rsidR="00735E3A" w:rsidRPr="00735E3A">
        <w:rPr>
          <w:rFonts w:ascii="Times New Roman" w:hAnsi="Times New Roman" w:cs="Times New Roman"/>
          <w:sz w:val="24"/>
          <w:szCs w:val="24"/>
        </w:rPr>
        <w:t>.</w:t>
      </w:r>
    </w:p>
    <w:p w:rsidR="00735E3A" w:rsidRPr="00735E3A" w:rsidRDefault="00735E3A" w:rsidP="00735E3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35E3A" w:rsidRPr="00735E3A" w:rsidRDefault="00735E3A" w:rsidP="00735E3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E3A">
        <w:rPr>
          <w:rFonts w:ascii="Times New Roman" w:hAnsi="Times New Roman" w:cs="Times New Roman"/>
          <w:sz w:val="24"/>
          <w:szCs w:val="24"/>
        </w:rPr>
        <w:t>Мальцев В.И. Типы и методы проведения фармакоэкономических исследований</w:t>
      </w:r>
      <w:r w:rsidRPr="00735E3A">
        <w:rPr>
          <w:rFonts w:ascii="Times New Roman" w:hAnsi="Times New Roman" w:cs="Times New Roman"/>
          <w:color w:val="000000"/>
          <w:sz w:val="24"/>
          <w:szCs w:val="24"/>
        </w:rPr>
        <w:t>: Эле</w:t>
      </w:r>
      <w:r w:rsidRPr="00735E3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35E3A">
        <w:rPr>
          <w:rFonts w:ascii="Times New Roman" w:hAnsi="Times New Roman" w:cs="Times New Roman"/>
          <w:color w:val="000000"/>
          <w:sz w:val="24"/>
          <w:szCs w:val="24"/>
        </w:rPr>
        <w:t xml:space="preserve">тронная статья // Аптека. – 2002. - №37. -  </w:t>
      </w:r>
      <w:r w:rsidRPr="00735E3A">
        <w:rPr>
          <w:rFonts w:ascii="Times New Roman" w:hAnsi="Times New Roman" w:cs="Times New Roman"/>
          <w:sz w:val="24"/>
          <w:szCs w:val="24"/>
        </w:rPr>
        <w:t>Типы и методы проведения фармакоэкон</w:t>
      </w:r>
      <w:r w:rsidRPr="00735E3A">
        <w:rPr>
          <w:rFonts w:ascii="Times New Roman" w:hAnsi="Times New Roman" w:cs="Times New Roman"/>
          <w:sz w:val="24"/>
          <w:szCs w:val="24"/>
        </w:rPr>
        <w:t>о</w:t>
      </w:r>
      <w:r w:rsidRPr="00735E3A">
        <w:rPr>
          <w:rFonts w:ascii="Times New Roman" w:hAnsi="Times New Roman" w:cs="Times New Roman"/>
          <w:sz w:val="24"/>
          <w:szCs w:val="24"/>
        </w:rPr>
        <w:t xml:space="preserve">мических исследований. </w:t>
      </w:r>
      <w:r w:rsidRPr="00735E3A">
        <w:rPr>
          <w:rFonts w:ascii="Times New Roman" w:hAnsi="Times New Roman" w:cs="Times New Roman"/>
          <w:color w:val="000000"/>
          <w:sz w:val="24"/>
          <w:szCs w:val="24"/>
        </w:rPr>
        <w:t xml:space="preserve">- Свободный доступ из сети Интернет. - </w:t>
      </w:r>
      <w:r w:rsidRPr="00735E3A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735E3A">
        <w:rPr>
          <w:rFonts w:ascii="Times New Roman" w:hAnsi="Times New Roman" w:cs="Times New Roman"/>
          <w:color w:val="000000"/>
          <w:sz w:val="24"/>
          <w:szCs w:val="24"/>
        </w:rPr>
        <w:t>: //www.</w:t>
      </w:r>
      <w:r w:rsidRPr="00735E3A">
        <w:rPr>
          <w:rFonts w:ascii="Times New Roman" w:hAnsi="Times New Roman" w:cs="Times New Roman"/>
          <w:color w:val="000000"/>
          <w:sz w:val="24"/>
          <w:szCs w:val="24"/>
          <w:lang w:val="en-US"/>
        </w:rPr>
        <w:t>apteka</w:t>
      </w:r>
      <w:r w:rsidRPr="00735E3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35E3A">
        <w:rPr>
          <w:rFonts w:ascii="Times New Roman" w:hAnsi="Times New Roman" w:cs="Times New Roman"/>
          <w:color w:val="000000"/>
          <w:sz w:val="24"/>
          <w:szCs w:val="24"/>
          <w:lang w:val="en-US"/>
        </w:rPr>
        <w:t>ua</w:t>
      </w:r>
      <w:r w:rsidRPr="00735E3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735E3A">
        <w:rPr>
          <w:rFonts w:ascii="Times New Roman" w:hAnsi="Times New Roman" w:cs="Times New Roman"/>
          <w:color w:val="000000"/>
          <w:sz w:val="24"/>
          <w:szCs w:val="24"/>
          <w:lang w:val="en-US"/>
        </w:rPr>
        <w:t>article</w:t>
      </w:r>
      <w:r w:rsidRPr="00735E3A">
        <w:rPr>
          <w:rFonts w:ascii="Times New Roman" w:hAnsi="Times New Roman" w:cs="Times New Roman"/>
          <w:color w:val="000000"/>
          <w:sz w:val="24"/>
          <w:szCs w:val="24"/>
        </w:rPr>
        <w:t>/13355.</w:t>
      </w: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905E54" w:rsidRDefault="00905E54" w:rsidP="005F6A93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1F5AD6" w:rsidRDefault="001F5AD6" w:rsidP="005F6A93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1F5AD6" w:rsidRDefault="001F5AD6" w:rsidP="005F6A93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1F5AD6" w:rsidRDefault="001F5AD6" w:rsidP="005F6A93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1F5AD6" w:rsidRDefault="001F5AD6" w:rsidP="005F6A93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32CF1" w:rsidP="005F6A93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lastRenderedPageBreak/>
        <w:t xml:space="preserve">ПРИЛОЖЕНИЕ </w:t>
      </w:r>
      <w:r w:rsidR="005F6A93"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="00735E3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8</w:t>
      </w:r>
    </w:p>
    <w:p w:rsidR="005F6A93" w:rsidRDefault="005F6A93" w:rsidP="005F6A9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>Рецензия на дипломную работу</w:t>
      </w:r>
    </w:p>
    <w:p w:rsidR="006E7F77" w:rsidRPr="005F6A93" w:rsidRDefault="006E7F77" w:rsidP="005F6A9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</w:pPr>
    </w:p>
    <w:p w:rsidR="007D7E8C" w:rsidRPr="005F6A93" w:rsidRDefault="007D7E8C" w:rsidP="007D7E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РЕЦЕНЗИЯ НА ДИПЛОМНУЮ РАБОТУ</w:t>
      </w:r>
    </w:p>
    <w:p w:rsidR="005F6A93" w:rsidRPr="005F6A93" w:rsidRDefault="005F6A93" w:rsidP="005F6A9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СПЕЦИАЛЬНОСТЬ (наименование)</w:t>
      </w: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Студента(ки) ___________курса _______________________ группы</w:t>
      </w: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______________________________________________________________</w:t>
      </w: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(фамилия, имя, отчество)</w:t>
      </w: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62661E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Тема:</w:t>
      </w:r>
      <w:r w:rsidR="0062661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__________________________________________________________________________ </w:t>
      </w: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________________________________________________________________</w:t>
      </w:r>
      <w:r w:rsidR="00624F5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_______________</w:t>
      </w:r>
    </w:p>
    <w:p w:rsidR="005F6A93" w:rsidRPr="005F6A93" w:rsidRDefault="005F6A93" w:rsidP="0062661E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Default="005F6A93" w:rsidP="0062661E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Рецензент:</w:t>
      </w:r>
      <w:r w:rsidR="00624F5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______________________________________________________________________ </w:t>
      </w: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________________________________________________________________________</w:t>
      </w:r>
      <w:r w:rsidR="00624F5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________</w:t>
      </w:r>
    </w:p>
    <w:p w:rsidR="00624F58" w:rsidRPr="005F6A93" w:rsidRDefault="00624F58" w:rsidP="0062661E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(должность, ученая степень, фамилия, инициалы)</w:t>
      </w:r>
    </w:p>
    <w:p w:rsidR="005F6A93" w:rsidRPr="005F6A93" w:rsidRDefault="005F6A93" w:rsidP="005F6A93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F6A93" w:rsidRPr="005F6A93" w:rsidRDefault="005F6A93" w:rsidP="005F6A93">
      <w:pPr>
        <w:spacing w:after="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ab/>
        <w:t>Рецензия составляется в произвольной форме с освещением следующих основных в</w:t>
      </w: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</w:t>
      </w: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просов:</w:t>
      </w:r>
    </w:p>
    <w:p w:rsidR="005F6A93" w:rsidRPr="005F6A93" w:rsidRDefault="005F6A93" w:rsidP="005F6A93">
      <w:pPr>
        <w:tabs>
          <w:tab w:val="num" w:pos="108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>1. Соответствие содержания работы дипломному заданию.</w:t>
      </w:r>
    </w:p>
    <w:p w:rsidR="005F6A93" w:rsidRPr="005F6A93" w:rsidRDefault="005F6A93" w:rsidP="005F6A93">
      <w:pPr>
        <w:tabs>
          <w:tab w:val="num" w:pos="108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>2. Соответствие задания и содержания дипломной работы основной цели – проверке знаний и степени подготовленности студента по своей специальности, подтверждение квалифик</w:t>
      </w:r>
      <w:r w:rsidRPr="005F6A93">
        <w:rPr>
          <w:rFonts w:ascii="Times New Roman" w:hAnsi="Times New Roman" w:cs="Times New Roman"/>
          <w:sz w:val="24"/>
          <w:szCs w:val="24"/>
        </w:rPr>
        <w:t>а</w:t>
      </w:r>
      <w:r w:rsidRPr="005F6A93">
        <w:rPr>
          <w:rFonts w:ascii="Times New Roman" w:hAnsi="Times New Roman" w:cs="Times New Roman"/>
          <w:sz w:val="24"/>
          <w:szCs w:val="24"/>
        </w:rPr>
        <w:t>ции.</w:t>
      </w:r>
    </w:p>
    <w:p w:rsidR="005F6A93" w:rsidRPr="005F6A93" w:rsidRDefault="005F6A93" w:rsidP="005F6A93">
      <w:pPr>
        <w:tabs>
          <w:tab w:val="num" w:pos="108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 xml:space="preserve">3. Актуальность тематики, положительные стороны и недостатки работы. </w:t>
      </w:r>
    </w:p>
    <w:p w:rsidR="005F6A93" w:rsidRPr="005F6A93" w:rsidRDefault="005F6A93" w:rsidP="005F6A93">
      <w:pPr>
        <w:tabs>
          <w:tab w:val="num" w:pos="108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>4. Полнота, глубина и особенность решения поставленных вопросов.</w:t>
      </w:r>
    </w:p>
    <w:p w:rsidR="005F6A93" w:rsidRPr="005F6A93" w:rsidRDefault="005F6A93" w:rsidP="005F6A93">
      <w:pPr>
        <w:tabs>
          <w:tab w:val="num" w:pos="108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>5. Грамотность изложения вопросов темы, степень соответствия рукописи требованиям ГОСТа, качество приложений.</w:t>
      </w:r>
    </w:p>
    <w:p w:rsidR="005F6A93" w:rsidRPr="005F6A93" w:rsidRDefault="005F6A93" w:rsidP="005F6A93">
      <w:pPr>
        <w:tabs>
          <w:tab w:val="num" w:pos="108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>6. Возможность и место практического использования работы или ее отдельных частей.</w:t>
      </w:r>
    </w:p>
    <w:p w:rsidR="005F6A93" w:rsidRPr="005F6A93" w:rsidRDefault="005F6A93" w:rsidP="005F6A93">
      <w:pPr>
        <w:tabs>
          <w:tab w:val="num" w:pos="108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>7. Вопросы, замечания, предложения по содержанию работы.</w:t>
      </w:r>
    </w:p>
    <w:p w:rsidR="005F6A93" w:rsidRPr="005F6A93" w:rsidRDefault="005F6A93" w:rsidP="005F6A93">
      <w:pPr>
        <w:tabs>
          <w:tab w:val="num" w:pos="108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>8. Оценка работы («отлично», «хорошо», «удовлетворительно», «неудовлетворительно»).</w:t>
      </w:r>
    </w:p>
    <w:p w:rsidR="005F6A93" w:rsidRPr="005F6A93" w:rsidRDefault="005F6A93" w:rsidP="005F6A93">
      <w:pPr>
        <w:tabs>
          <w:tab w:val="num" w:pos="108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 xml:space="preserve">9. Достоин (не достоин) автор присвоения соответствующей квалификации. </w:t>
      </w:r>
    </w:p>
    <w:p w:rsidR="005F6A93" w:rsidRPr="005F6A93" w:rsidRDefault="005F6A93" w:rsidP="005F6A93">
      <w:pPr>
        <w:tabs>
          <w:tab w:val="num" w:pos="108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F6A93">
        <w:rPr>
          <w:rFonts w:ascii="Times New Roman" w:hAnsi="Times New Roman" w:cs="Times New Roman"/>
          <w:sz w:val="24"/>
          <w:szCs w:val="24"/>
        </w:rPr>
        <w:t>10. Другие вопросы по усмотрению рецензента.</w:t>
      </w:r>
    </w:p>
    <w:p w:rsidR="005F6A93" w:rsidRPr="005F6A93" w:rsidRDefault="005F6A93" w:rsidP="005F6A93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355669" w:rsidRDefault="00355669" w:rsidP="00571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C53" w:rsidRDefault="00571C53" w:rsidP="00571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C53" w:rsidRDefault="00571C53" w:rsidP="00571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C53" w:rsidRDefault="00571C53" w:rsidP="00571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F58" w:rsidRDefault="00624F58" w:rsidP="00571C5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7E8C" w:rsidRDefault="007D7E8C" w:rsidP="00571C5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7E8C" w:rsidRDefault="007D7E8C" w:rsidP="00571C5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E5E" w:rsidRPr="005F6A93" w:rsidRDefault="004E0E5E" w:rsidP="004E0E5E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lastRenderedPageBreak/>
        <w:t>ПРИЛОЖЕНИЕ 9</w:t>
      </w:r>
    </w:p>
    <w:p w:rsidR="004E0E5E" w:rsidRPr="004E0E5E" w:rsidRDefault="004E0E5E" w:rsidP="004E0E5E">
      <w:pPr>
        <w:pStyle w:val="Default"/>
        <w:contextualSpacing/>
        <w:jc w:val="center"/>
        <w:rPr>
          <w:b/>
          <w:sz w:val="28"/>
          <w:szCs w:val="28"/>
        </w:rPr>
      </w:pPr>
      <w:r w:rsidRPr="004E0E5E">
        <w:rPr>
          <w:b/>
          <w:bCs/>
          <w:sz w:val="28"/>
          <w:szCs w:val="28"/>
        </w:rPr>
        <w:t>Образец оформления титульного листа курсовой работы</w:t>
      </w:r>
    </w:p>
    <w:p w:rsidR="004E0E5E" w:rsidRPr="004E0E5E" w:rsidRDefault="004E0E5E" w:rsidP="004E0E5E">
      <w:pPr>
        <w:pStyle w:val="Default"/>
        <w:contextualSpacing/>
        <w:jc w:val="center"/>
        <w:rPr>
          <w:b/>
          <w:bCs/>
          <w:sz w:val="28"/>
          <w:szCs w:val="28"/>
        </w:rPr>
      </w:pPr>
    </w:p>
    <w:p w:rsidR="007D7E8C" w:rsidRDefault="007D7E8C" w:rsidP="007D7E8C">
      <w:pPr>
        <w:spacing w:after="0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Государственное бюджетное учреждение </w:t>
      </w:r>
    </w:p>
    <w:p w:rsidR="007D7E8C" w:rsidRPr="005F6A93" w:rsidRDefault="007D7E8C" w:rsidP="007D7E8C">
      <w:pPr>
        <w:spacing w:after="0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«Профессиональная образовательная организация</w:t>
      </w:r>
    </w:p>
    <w:p w:rsidR="007D7E8C" w:rsidRPr="005F6A93" w:rsidRDefault="007D7E8C" w:rsidP="007D7E8C">
      <w:pPr>
        <w:spacing w:after="0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6A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"АСТРАХАНСКИЙ БАЗОВЫЙ МЕДИЦИНСКИЙ КОЛЛЕДЖ"</w:t>
      </w:r>
    </w:p>
    <w:p w:rsidR="004E0E5E" w:rsidRPr="004E0E5E" w:rsidRDefault="007D7E8C" w:rsidP="007D7E8C">
      <w:pPr>
        <w:spacing w:after="0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  <w:r w:rsidRPr="004E0E5E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</w:p>
    <w:p w:rsidR="004E0E5E" w:rsidRPr="004E0E5E" w:rsidRDefault="004E0E5E" w:rsidP="004E0E5E">
      <w:pPr>
        <w:spacing w:after="0"/>
        <w:jc w:val="both"/>
        <w:rPr>
          <w:rFonts w:ascii="Times New Roman" w:hAnsi="Times New Roman" w:cs="Times New Roman"/>
          <w:color w:val="303030"/>
          <w:sz w:val="28"/>
          <w:szCs w:val="28"/>
        </w:rPr>
      </w:pPr>
    </w:p>
    <w:p w:rsidR="004E0E5E" w:rsidRPr="004E0E5E" w:rsidRDefault="004E0E5E" w:rsidP="004E0E5E">
      <w:pPr>
        <w:spacing w:after="0"/>
        <w:ind w:left="5670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4E0E5E">
        <w:rPr>
          <w:rFonts w:ascii="Times New Roman" w:hAnsi="Times New Roman" w:cs="Times New Roman"/>
          <w:color w:val="303030"/>
          <w:sz w:val="28"/>
          <w:szCs w:val="28"/>
        </w:rPr>
        <w:t>«Допустить к защите»</w:t>
      </w:r>
    </w:p>
    <w:p w:rsidR="004E0E5E" w:rsidRPr="004E0E5E" w:rsidRDefault="004E0E5E" w:rsidP="004E0E5E">
      <w:pPr>
        <w:spacing w:after="0"/>
        <w:ind w:left="5670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4E0E5E">
        <w:rPr>
          <w:rFonts w:ascii="Times New Roman" w:hAnsi="Times New Roman" w:cs="Times New Roman"/>
          <w:color w:val="303030"/>
          <w:sz w:val="28"/>
          <w:szCs w:val="28"/>
        </w:rPr>
        <w:t>Заведующий отделением</w:t>
      </w:r>
    </w:p>
    <w:p w:rsidR="004E0E5E" w:rsidRPr="004E0E5E" w:rsidRDefault="004E0E5E" w:rsidP="004E0E5E">
      <w:pPr>
        <w:spacing w:after="0"/>
        <w:ind w:left="5670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4E0E5E">
        <w:rPr>
          <w:rFonts w:ascii="Times New Roman" w:hAnsi="Times New Roman" w:cs="Times New Roman"/>
          <w:color w:val="303030"/>
          <w:sz w:val="28"/>
          <w:szCs w:val="28"/>
        </w:rPr>
        <w:t>______________________</w:t>
      </w:r>
    </w:p>
    <w:p w:rsidR="004E0E5E" w:rsidRPr="004E0E5E" w:rsidRDefault="004E0E5E" w:rsidP="004E0E5E">
      <w:pPr>
        <w:spacing w:after="0"/>
        <w:ind w:left="5670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4E0E5E">
        <w:rPr>
          <w:rFonts w:ascii="Times New Roman" w:hAnsi="Times New Roman" w:cs="Times New Roman"/>
          <w:color w:val="303030"/>
          <w:sz w:val="28"/>
          <w:szCs w:val="28"/>
        </w:rPr>
        <w:t>«____» ____________20__ г.</w:t>
      </w:r>
    </w:p>
    <w:p w:rsidR="004E0E5E" w:rsidRPr="004E0E5E" w:rsidRDefault="004E0E5E" w:rsidP="004E0E5E">
      <w:pPr>
        <w:spacing w:after="0"/>
        <w:jc w:val="both"/>
        <w:rPr>
          <w:rFonts w:ascii="Times New Roman" w:hAnsi="Times New Roman" w:cs="Times New Roman"/>
          <w:color w:val="303030"/>
          <w:sz w:val="28"/>
          <w:szCs w:val="28"/>
        </w:rPr>
      </w:pPr>
    </w:p>
    <w:p w:rsidR="004E0E5E" w:rsidRPr="004E0E5E" w:rsidRDefault="004E0E5E" w:rsidP="004E0E5E">
      <w:pPr>
        <w:spacing w:after="0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</w:p>
    <w:p w:rsidR="004E0E5E" w:rsidRPr="004E0E5E" w:rsidRDefault="004E0E5E" w:rsidP="004E0E5E">
      <w:pPr>
        <w:spacing w:after="0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  <w:r w:rsidRPr="004E0E5E">
        <w:rPr>
          <w:rFonts w:ascii="Times New Roman" w:hAnsi="Times New Roman" w:cs="Times New Roman"/>
          <w:color w:val="303030"/>
          <w:sz w:val="28"/>
          <w:szCs w:val="28"/>
        </w:rPr>
        <w:t>Название профессионального модуля</w:t>
      </w:r>
    </w:p>
    <w:p w:rsidR="004E0E5E" w:rsidRPr="004E0E5E" w:rsidRDefault="004E0E5E" w:rsidP="004E0E5E">
      <w:pPr>
        <w:spacing w:after="0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</w:p>
    <w:p w:rsidR="004E0E5E" w:rsidRPr="004E0E5E" w:rsidRDefault="004E0E5E" w:rsidP="004E0E5E">
      <w:pPr>
        <w:spacing w:after="0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  <w:r w:rsidRPr="004E0E5E">
        <w:rPr>
          <w:rFonts w:ascii="Times New Roman" w:hAnsi="Times New Roman" w:cs="Times New Roman"/>
          <w:color w:val="303030"/>
          <w:sz w:val="28"/>
          <w:szCs w:val="28"/>
        </w:rPr>
        <w:t>Название междисциплинарного курса</w:t>
      </w:r>
    </w:p>
    <w:p w:rsidR="004E0E5E" w:rsidRPr="004E0E5E" w:rsidRDefault="004E0E5E" w:rsidP="004E0E5E">
      <w:pPr>
        <w:spacing w:after="0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</w:p>
    <w:p w:rsidR="004E0E5E" w:rsidRPr="004E0E5E" w:rsidRDefault="004E0E5E" w:rsidP="004E0E5E">
      <w:pPr>
        <w:spacing w:after="0" w:line="480" w:lineRule="auto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</w:p>
    <w:p w:rsidR="004E0E5E" w:rsidRPr="004E0E5E" w:rsidRDefault="004E0E5E" w:rsidP="004E0E5E">
      <w:pPr>
        <w:spacing w:after="0" w:line="480" w:lineRule="auto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  <w:r w:rsidRPr="004E0E5E">
        <w:rPr>
          <w:rFonts w:ascii="Times New Roman" w:hAnsi="Times New Roman" w:cs="Times New Roman"/>
          <w:color w:val="303030"/>
          <w:sz w:val="28"/>
          <w:szCs w:val="28"/>
        </w:rPr>
        <w:t>Ф.И.О. (полностью)</w:t>
      </w:r>
    </w:p>
    <w:p w:rsidR="004E0E5E" w:rsidRPr="004E0E5E" w:rsidRDefault="004E0E5E" w:rsidP="004E0E5E">
      <w:pPr>
        <w:spacing w:after="0" w:line="480" w:lineRule="auto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  <w:r w:rsidRPr="004E0E5E">
        <w:rPr>
          <w:rFonts w:ascii="Times New Roman" w:hAnsi="Times New Roman" w:cs="Times New Roman"/>
          <w:color w:val="303030"/>
          <w:sz w:val="28"/>
          <w:szCs w:val="28"/>
        </w:rPr>
        <w:t>Студент ____курса _______группы</w:t>
      </w:r>
    </w:p>
    <w:p w:rsidR="004E0E5E" w:rsidRPr="004E0E5E" w:rsidRDefault="004E0E5E" w:rsidP="004E0E5E">
      <w:pPr>
        <w:spacing w:after="0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</w:p>
    <w:p w:rsidR="004E0E5E" w:rsidRPr="004E0E5E" w:rsidRDefault="004E0E5E" w:rsidP="004E0E5E">
      <w:pPr>
        <w:spacing w:after="0"/>
        <w:jc w:val="center"/>
        <w:rPr>
          <w:rFonts w:ascii="Times New Roman" w:hAnsi="Times New Roman" w:cs="Times New Roman"/>
          <w:b/>
          <w:color w:val="303030"/>
          <w:sz w:val="28"/>
          <w:szCs w:val="28"/>
        </w:rPr>
      </w:pPr>
      <w:r w:rsidRPr="004E0E5E">
        <w:rPr>
          <w:rFonts w:ascii="Times New Roman" w:hAnsi="Times New Roman" w:cs="Times New Roman"/>
          <w:b/>
          <w:color w:val="303030"/>
          <w:sz w:val="28"/>
          <w:szCs w:val="28"/>
        </w:rPr>
        <w:t>Полное название темы</w:t>
      </w:r>
    </w:p>
    <w:p w:rsidR="004E0E5E" w:rsidRPr="004E0E5E" w:rsidRDefault="004E0E5E" w:rsidP="004E0E5E">
      <w:pPr>
        <w:spacing w:after="0" w:line="360" w:lineRule="auto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</w:p>
    <w:p w:rsidR="004E0E5E" w:rsidRPr="004E0E5E" w:rsidRDefault="004E0E5E" w:rsidP="004E0E5E">
      <w:pPr>
        <w:spacing w:after="0" w:line="480" w:lineRule="auto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  <w:r w:rsidRPr="004E0E5E">
        <w:rPr>
          <w:rFonts w:ascii="Times New Roman" w:hAnsi="Times New Roman" w:cs="Times New Roman"/>
          <w:color w:val="303030"/>
          <w:sz w:val="28"/>
          <w:szCs w:val="28"/>
        </w:rPr>
        <w:t>Курсовая работа</w:t>
      </w:r>
    </w:p>
    <w:p w:rsidR="004E0E5E" w:rsidRPr="004E0E5E" w:rsidRDefault="004E0E5E" w:rsidP="004E0E5E">
      <w:pPr>
        <w:spacing w:after="0" w:line="480" w:lineRule="auto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  <w:r w:rsidRPr="004E0E5E">
        <w:rPr>
          <w:rFonts w:ascii="Times New Roman" w:hAnsi="Times New Roman" w:cs="Times New Roman"/>
          <w:color w:val="303030"/>
          <w:sz w:val="28"/>
          <w:szCs w:val="28"/>
        </w:rPr>
        <w:t>по специальности ______ (код) «______________» (название)</w:t>
      </w:r>
    </w:p>
    <w:p w:rsidR="004E0E5E" w:rsidRPr="004E0E5E" w:rsidRDefault="004E0E5E" w:rsidP="004E0E5E">
      <w:pPr>
        <w:spacing w:after="0" w:line="480" w:lineRule="auto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</w:p>
    <w:p w:rsidR="004E0E5E" w:rsidRPr="004E0E5E" w:rsidRDefault="004E0E5E" w:rsidP="004E0E5E">
      <w:pPr>
        <w:spacing w:after="0" w:line="480" w:lineRule="auto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</w:p>
    <w:p w:rsidR="004E0E5E" w:rsidRPr="004E0E5E" w:rsidRDefault="004E0E5E" w:rsidP="004E0E5E">
      <w:pPr>
        <w:spacing w:after="0" w:line="480" w:lineRule="auto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  <w:r w:rsidRPr="004E0E5E">
        <w:rPr>
          <w:rFonts w:ascii="Times New Roman" w:hAnsi="Times New Roman" w:cs="Times New Roman"/>
          <w:color w:val="303030"/>
          <w:sz w:val="28"/>
          <w:szCs w:val="28"/>
        </w:rPr>
        <w:t>Руководитель: ________________________ (ученая степень, должность, Ф.И.О.)</w:t>
      </w:r>
    </w:p>
    <w:p w:rsidR="004E0E5E" w:rsidRPr="004E0E5E" w:rsidRDefault="004E0E5E" w:rsidP="004E0E5E">
      <w:pPr>
        <w:spacing w:after="0"/>
        <w:jc w:val="both"/>
        <w:rPr>
          <w:rFonts w:ascii="Times New Roman" w:hAnsi="Times New Roman" w:cs="Times New Roman"/>
          <w:color w:val="303030"/>
          <w:sz w:val="28"/>
          <w:szCs w:val="28"/>
        </w:rPr>
      </w:pPr>
    </w:p>
    <w:p w:rsidR="004E0E5E" w:rsidRPr="004E0E5E" w:rsidRDefault="004E0E5E" w:rsidP="004E0E5E">
      <w:pPr>
        <w:spacing w:after="0"/>
        <w:jc w:val="both"/>
        <w:rPr>
          <w:rFonts w:ascii="Times New Roman" w:hAnsi="Times New Roman" w:cs="Times New Roman"/>
          <w:color w:val="303030"/>
          <w:sz w:val="28"/>
          <w:szCs w:val="28"/>
        </w:rPr>
      </w:pPr>
    </w:p>
    <w:p w:rsidR="004E0E5E" w:rsidRPr="004E0E5E" w:rsidRDefault="004E0E5E" w:rsidP="004E0E5E">
      <w:pPr>
        <w:spacing w:after="0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</w:p>
    <w:p w:rsidR="004E0E5E" w:rsidRPr="004E0E5E" w:rsidRDefault="004E0E5E" w:rsidP="004E0E5E">
      <w:pPr>
        <w:spacing w:after="0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  <w:r w:rsidRPr="004E0E5E">
        <w:rPr>
          <w:rFonts w:ascii="Times New Roman" w:hAnsi="Times New Roman" w:cs="Times New Roman"/>
          <w:color w:val="303030"/>
          <w:sz w:val="28"/>
          <w:szCs w:val="28"/>
        </w:rPr>
        <w:t>Астрахань</w:t>
      </w:r>
    </w:p>
    <w:p w:rsidR="004E0E5E" w:rsidRPr="004E0E5E" w:rsidRDefault="004E0E5E" w:rsidP="004E0E5E">
      <w:pPr>
        <w:spacing w:after="0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  <w:r w:rsidRPr="004E0E5E">
        <w:rPr>
          <w:rFonts w:ascii="Times New Roman" w:hAnsi="Times New Roman" w:cs="Times New Roman"/>
          <w:color w:val="303030"/>
          <w:sz w:val="28"/>
          <w:szCs w:val="28"/>
        </w:rPr>
        <w:t>20___ г.</w:t>
      </w:r>
    </w:p>
    <w:p w:rsidR="004E0E5E" w:rsidRPr="004E0E5E" w:rsidRDefault="004E0E5E" w:rsidP="004E0E5E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4E0E5E"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F7567B" w:rsidRPr="00F7567B" w:rsidRDefault="00F7567B" w:rsidP="00F7567B">
      <w:pPr>
        <w:spacing w:after="0"/>
        <w:jc w:val="center"/>
        <w:rPr>
          <w:rFonts w:ascii="Times New Roman" w:hAnsi="Times New Roman" w:cs="Times New Roman"/>
          <w:b/>
          <w:color w:val="303030"/>
          <w:sz w:val="28"/>
          <w:szCs w:val="28"/>
        </w:rPr>
      </w:pPr>
      <w:r w:rsidRPr="00F7567B">
        <w:rPr>
          <w:rFonts w:ascii="Times New Roman" w:hAnsi="Times New Roman" w:cs="Times New Roman"/>
          <w:b/>
          <w:color w:val="303030"/>
          <w:sz w:val="28"/>
          <w:szCs w:val="28"/>
        </w:rPr>
        <w:t>Образец содержания и структуры курсовой работы</w:t>
      </w:r>
    </w:p>
    <w:p w:rsidR="00F7567B" w:rsidRPr="00F7567B" w:rsidRDefault="00F7567B" w:rsidP="00F7567B">
      <w:pPr>
        <w:spacing w:after="0"/>
        <w:jc w:val="right"/>
        <w:rPr>
          <w:rFonts w:ascii="Times New Roman" w:hAnsi="Times New Roman" w:cs="Times New Roman"/>
          <w:color w:val="303030"/>
          <w:sz w:val="28"/>
          <w:szCs w:val="28"/>
        </w:rPr>
      </w:pPr>
    </w:p>
    <w:p w:rsidR="00F7567B" w:rsidRPr="00F7567B" w:rsidRDefault="00F7567B" w:rsidP="00F7567B">
      <w:pPr>
        <w:pStyle w:val="a9"/>
        <w:spacing w:before="0" w:beforeAutospacing="0" w:after="0" w:afterAutospacing="0" w:line="276" w:lineRule="auto"/>
        <w:jc w:val="center"/>
        <w:outlineLvl w:val="0"/>
        <w:rPr>
          <w:bCs/>
          <w:caps/>
          <w:sz w:val="28"/>
          <w:szCs w:val="28"/>
        </w:rPr>
      </w:pPr>
    </w:p>
    <w:p w:rsidR="00F7567B" w:rsidRPr="00F7567B" w:rsidRDefault="00F7567B" w:rsidP="00F756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67B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7567B" w:rsidRPr="00F7567B" w:rsidRDefault="00F7567B" w:rsidP="00F75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67B" w:rsidRPr="00F7567B" w:rsidRDefault="00F7567B" w:rsidP="00F7567B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 ВВЕДЕНИЕ………………………………………………………………............ 2 </w:t>
      </w:r>
    </w:p>
    <w:p w:rsidR="00F7567B" w:rsidRPr="00F7567B" w:rsidRDefault="00F7567B" w:rsidP="00F7567B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>ГЛАВА I.  Название главы………………………………………………………  4</w:t>
      </w:r>
    </w:p>
    <w:p w:rsidR="00F7567B" w:rsidRPr="00F7567B" w:rsidRDefault="00F7567B" w:rsidP="00F7567B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1.1.    Название параграфа………………………………………………....4 </w:t>
      </w:r>
    </w:p>
    <w:p w:rsidR="00F7567B" w:rsidRPr="00F7567B" w:rsidRDefault="00F7567B" w:rsidP="00F7567B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1.2.     Название параграфа………………………………………...............8 </w:t>
      </w:r>
    </w:p>
    <w:p w:rsidR="00F7567B" w:rsidRPr="00F7567B" w:rsidRDefault="00F7567B" w:rsidP="00F7567B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ГЛАВА II.   Название главы…………………………………………………..   12 </w:t>
      </w:r>
    </w:p>
    <w:p w:rsidR="00F7567B" w:rsidRPr="00F7567B" w:rsidRDefault="00F7567B" w:rsidP="00F7567B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2.1.      Название параграфа………………………………………............12 </w:t>
      </w:r>
    </w:p>
    <w:p w:rsidR="00F7567B" w:rsidRPr="00F7567B" w:rsidRDefault="00F7567B" w:rsidP="00F7567B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2.2.     Название параграфа………………………………………............. 15 </w:t>
      </w:r>
    </w:p>
    <w:p w:rsidR="00F7567B" w:rsidRPr="00F7567B" w:rsidRDefault="00F7567B" w:rsidP="00F7567B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F7567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567B">
        <w:rPr>
          <w:rFonts w:ascii="Times New Roman" w:hAnsi="Times New Roman" w:cs="Times New Roman"/>
          <w:sz w:val="28"/>
          <w:szCs w:val="28"/>
        </w:rPr>
        <w:t xml:space="preserve">23 </w:t>
      </w:r>
    </w:p>
    <w:p w:rsidR="00F7567B" w:rsidRPr="00F7567B" w:rsidRDefault="00F7567B" w:rsidP="00F7567B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>СПИСОК  ИСПОЛЬЗОВАННОЙ  ЛИТЕРАТУРЫ…………………………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F7567B">
        <w:rPr>
          <w:rFonts w:ascii="Times New Roman" w:hAnsi="Times New Roman" w:cs="Times New Roman"/>
          <w:sz w:val="28"/>
          <w:szCs w:val="28"/>
        </w:rPr>
        <w:t xml:space="preserve"> 25 </w:t>
      </w:r>
    </w:p>
    <w:p w:rsidR="00F7567B" w:rsidRPr="00F7567B" w:rsidRDefault="00F7567B" w:rsidP="00F7567B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F7567B">
        <w:rPr>
          <w:rFonts w:ascii="Times New Roman" w:hAnsi="Times New Roman" w:cs="Times New Roman"/>
          <w:sz w:val="28"/>
          <w:szCs w:val="28"/>
        </w:rPr>
        <w:t xml:space="preserve">  26</w:t>
      </w:r>
    </w:p>
    <w:p w:rsidR="00F7567B" w:rsidRPr="00DD10EA" w:rsidRDefault="00F7567B" w:rsidP="00F7567B">
      <w:pPr>
        <w:jc w:val="center"/>
      </w:pPr>
    </w:p>
    <w:p w:rsidR="00F7567B" w:rsidRDefault="00F7567B" w:rsidP="00F756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7567B" w:rsidRDefault="00F7567B" w:rsidP="00F756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7567B" w:rsidRDefault="00F7567B" w:rsidP="00F756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7567B" w:rsidRDefault="00F7567B" w:rsidP="00F756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7567B" w:rsidRDefault="00F7567B" w:rsidP="00F756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7567B" w:rsidRDefault="00F7567B" w:rsidP="00F756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7567B" w:rsidRDefault="00F7567B" w:rsidP="00F756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7567B" w:rsidRDefault="00F7567B" w:rsidP="00F756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7567B" w:rsidRDefault="00F7567B" w:rsidP="00F756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7567B" w:rsidRDefault="00F7567B" w:rsidP="00F756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7567B" w:rsidRDefault="00F7567B" w:rsidP="00F756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7567B" w:rsidRDefault="00F7567B" w:rsidP="00F756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7567B" w:rsidRDefault="00F7567B" w:rsidP="00F756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7567B" w:rsidRDefault="00F7567B" w:rsidP="00F756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7567B" w:rsidRDefault="00F7567B" w:rsidP="00F756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7567B" w:rsidRPr="00F7567B" w:rsidRDefault="00F7567B" w:rsidP="00F7567B">
      <w:pPr>
        <w:spacing w:after="0"/>
        <w:jc w:val="right"/>
        <w:rPr>
          <w:rFonts w:ascii="Times New Roman" w:hAnsi="Times New Roman" w:cs="Times New Roman"/>
        </w:rPr>
      </w:pPr>
      <w:r w:rsidRPr="00F7567B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</w:rPr>
        <w:t>11</w:t>
      </w:r>
    </w:p>
    <w:p w:rsidR="00F7567B" w:rsidRPr="00F7567B" w:rsidRDefault="00F7567B" w:rsidP="00F75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67B" w:rsidRPr="00F7567B" w:rsidRDefault="00F7567B" w:rsidP="00F756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67B">
        <w:rPr>
          <w:rFonts w:ascii="Times New Roman" w:hAnsi="Times New Roman" w:cs="Times New Roman"/>
          <w:b/>
          <w:sz w:val="28"/>
          <w:szCs w:val="28"/>
        </w:rPr>
        <w:t>Письменный отзыв руководителя курсовой работы</w:t>
      </w:r>
    </w:p>
    <w:p w:rsidR="00F7567B" w:rsidRPr="00F7567B" w:rsidRDefault="00F7567B" w:rsidP="00F75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1. Ф.И.О. студента _______________________________________, гр._____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2. Тема курсовой работы __________________________________________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3. Заключение о соответствии курсовой работы заявленной теме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4. Оценка глубины изучения специальной литературы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5. Оценка полноты разработки поставленных вопросов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6. Оценка обоснованности заключения курсовой работы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7. Оценка качества и стиля оформления курсовой работы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9. Курсовая работа сдана/не сдана в указанные сроки __________________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10. Оценка курсовой работы _______________________________________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67B" w:rsidRPr="00F7567B" w:rsidRDefault="00F7567B" w:rsidP="00F75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Подпись руководителя курсовой работы ____________________ </w:t>
      </w:r>
    </w:p>
    <w:p w:rsidR="00F7567B" w:rsidRPr="00F7567B" w:rsidRDefault="00F7567B" w:rsidP="00F75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67B" w:rsidRPr="006B40F3" w:rsidRDefault="00F7567B" w:rsidP="00F7567B">
      <w:pPr>
        <w:jc w:val="both"/>
        <w:rPr>
          <w:sz w:val="28"/>
          <w:szCs w:val="28"/>
        </w:rPr>
      </w:pPr>
      <w:r w:rsidRPr="006B40F3">
        <w:rPr>
          <w:sz w:val="28"/>
          <w:szCs w:val="28"/>
        </w:rPr>
        <w:t xml:space="preserve"> </w:t>
      </w:r>
    </w:p>
    <w:p w:rsidR="00F7567B" w:rsidRPr="006B40F3" w:rsidRDefault="00F7567B" w:rsidP="00F7567B">
      <w:pPr>
        <w:jc w:val="both"/>
        <w:rPr>
          <w:sz w:val="28"/>
          <w:szCs w:val="28"/>
        </w:rPr>
      </w:pPr>
      <w:r w:rsidRPr="006B40F3">
        <w:rPr>
          <w:sz w:val="28"/>
          <w:szCs w:val="28"/>
        </w:rPr>
        <w:t xml:space="preserve"> </w:t>
      </w:r>
    </w:p>
    <w:p w:rsidR="00F7567B" w:rsidRPr="00F7567B" w:rsidRDefault="00F7567B" w:rsidP="00F756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40F3">
        <w:rPr>
          <w:sz w:val="28"/>
          <w:szCs w:val="28"/>
        </w:rPr>
        <w:lastRenderedPageBreak/>
        <w:t xml:space="preserve"> </w:t>
      </w:r>
      <w:r w:rsidRPr="00F7567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F7567B" w:rsidRPr="00F7567B" w:rsidRDefault="00F7567B" w:rsidP="00F756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67B">
        <w:rPr>
          <w:rFonts w:ascii="Times New Roman" w:hAnsi="Times New Roman" w:cs="Times New Roman"/>
          <w:b/>
          <w:sz w:val="28"/>
          <w:szCs w:val="28"/>
        </w:rPr>
        <w:t>Оценочный лист студента</w:t>
      </w:r>
    </w:p>
    <w:p w:rsidR="00F7567B" w:rsidRPr="00F7567B" w:rsidRDefault="00F7567B" w:rsidP="00F75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67B" w:rsidRPr="00F7567B" w:rsidRDefault="00F7567B" w:rsidP="00F756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F7567B" w:rsidRPr="00F7567B" w:rsidRDefault="00F7567B" w:rsidP="00F75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67B" w:rsidRPr="00F7567B" w:rsidRDefault="00F7567B" w:rsidP="00F756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>группа __________________ специальность ____________________</w:t>
      </w:r>
    </w:p>
    <w:p w:rsidR="00F7567B" w:rsidRPr="00F7567B" w:rsidRDefault="00F7567B" w:rsidP="00F756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6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>Тема курсовой работы 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F7567B">
        <w:rPr>
          <w:rFonts w:ascii="Times New Roman" w:hAnsi="Times New Roman" w:cs="Times New Roman"/>
          <w:sz w:val="28"/>
          <w:szCs w:val="28"/>
        </w:rPr>
        <w:c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969"/>
        <w:gridCol w:w="2887"/>
        <w:gridCol w:w="2464"/>
      </w:tblGrid>
      <w:tr w:rsidR="00F7567B" w:rsidRPr="00F7567B" w:rsidTr="00912A11">
        <w:trPr>
          <w:trHeight w:val="567"/>
        </w:trPr>
        <w:tc>
          <w:tcPr>
            <w:tcW w:w="534" w:type="dxa"/>
          </w:tcPr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Этап работы</w:t>
            </w:r>
          </w:p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Возможное количество</w:t>
            </w:r>
          </w:p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2464" w:type="dxa"/>
          </w:tcPr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Набранные баллы</w:t>
            </w:r>
          </w:p>
        </w:tc>
      </w:tr>
      <w:tr w:rsidR="00F7567B" w:rsidRPr="00F7567B" w:rsidTr="00912A11">
        <w:tc>
          <w:tcPr>
            <w:tcW w:w="534" w:type="dxa"/>
          </w:tcPr>
          <w:p w:rsidR="00F7567B" w:rsidRPr="00F7567B" w:rsidRDefault="00F7567B" w:rsidP="00F7567B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F7567B" w:rsidRPr="00F7567B" w:rsidRDefault="00F7567B" w:rsidP="00F7567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Соблюдение графика консультаций, сроков сдачи и допуска выполне</w:t>
            </w: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ной работы к защите</w:t>
            </w:r>
          </w:p>
          <w:p w:rsidR="00F7567B" w:rsidRPr="00F7567B" w:rsidRDefault="00F7567B" w:rsidP="00F7567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максимально - 5</w:t>
            </w:r>
          </w:p>
        </w:tc>
        <w:tc>
          <w:tcPr>
            <w:tcW w:w="2464" w:type="dxa"/>
          </w:tcPr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0 1 2 3 4 5</w:t>
            </w:r>
          </w:p>
        </w:tc>
      </w:tr>
      <w:tr w:rsidR="00F7567B" w:rsidRPr="00F7567B" w:rsidTr="00912A11">
        <w:tc>
          <w:tcPr>
            <w:tcW w:w="534" w:type="dxa"/>
          </w:tcPr>
          <w:p w:rsidR="00F7567B" w:rsidRPr="00F7567B" w:rsidRDefault="00F7567B" w:rsidP="00F7567B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F7567B" w:rsidRPr="00F7567B" w:rsidRDefault="00F7567B" w:rsidP="00F7567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работы предъявляемым требованиям</w:t>
            </w:r>
          </w:p>
          <w:p w:rsidR="00F7567B" w:rsidRPr="00F7567B" w:rsidRDefault="00F7567B" w:rsidP="00F7567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максимально - 5</w:t>
            </w:r>
          </w:p>
        </w:tc>
        <w:tc>
          <w:tcPr>
            <w:tcW w:w="2464" w:type="dxa"/>
          </w:tcPr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0 1 2 3 4 5</w:t>
            </w:r>
          </w:p>
        </w:tc>
      </w:tr>
      <w:tr w:rsidR="00F7567B" w:rsidRPr="00F7567B" w:rsidTr="00912A11">
        <w:tc>
          <w:tcPr>
            <w:tcW w:w="534" w:type="dxa"/>
          </w:tcPr>
          <w:p w:rsidR="00F7567B" w:rsidRPr="00F7567B" w:rsidRDefault="00F7567B" w:rsidP="00F7567B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F7567B" w:rsidRPr="00F7567B" w:rsidRDefault="00F7567B" w:rsidP="00F7567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Оформление работы в соответствии с Положением о курсовой работе</w:t>
            </w:r>
          </w:p>
          <w:p w:rsidR="00F7567B" w:rsidRPr="00F7567B" w:rsidRDefault="00F7567B" w:rsidP="00F7567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максимально - 5</w:t>
            </w:r>
          </w:p>
        </w:tc>
        <w:tc>
          <w:tcPr>
            <w:tcW w:w="2464" w:type="dxa"/>
          </w:tcPr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0 1 2 3 4 5</w:t>
            </w:r>
          </w:p>
        </w:tc>
      </w:tr>
      <w:tr w:rsidR="00F7567B" w:rsidRPr="00F7567B" w:rsidTr="00912A11">
        <w:tc>
          <w:tcPr>
            <w:tcW w:w="534" w:type="dxa"/>
          </w:tcPr>
          <w:p w:rsidR="00F7567B" w:rsidRPr="00F7567B" w:rsidRDefault="00F7567B" w:rsidP="00F7567B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F7567B" w:rsidRPr="00F7567B" w:rsidRDefault="00F7567B" w:rsidP="00F7567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Защита курсовой работы</w:t>
            </w:r>
          </w:p>
          <w:p w:rsidR="00F7567B" w:rsidRPr="00F7567B" w:rsidRDefault="00F7567B" w:rsidP="00F7567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максимально - 5</w:t>
            </w:r>
          </w:p>
        </w:tc>
        <w:tc>
          <w:tcPr>
            <w:tcW w:w="2464" w:type="dxa"/>
          </w:tcPr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0 1 2 3 4 5</w:t>
            </w:r>
          </w:p>
        </w:tc>
      </w:tr>
      <w:tr w:rsidR="00F7567B" w:rsidRPr="00F7567B" w:rsidTr="00912A11">
        <w:tc>
          <w:tcPr>
            <w:tcW w:w="4503" w:type="dxa"/>
            <w:gridSpan w:val="2"/>
          </w:tcPr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87" w:type="dxa"/>
          </w:tcPr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- 20</w:t>
            </w:r>
          </w:p>
        </w:tc>
        <w:tc>
          <w:tcPr>
            <w:tcW w:w="2464" w:type="dxa"/>
          </w:tcPr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567B" w:rsidRPr="00F7567B" w:rsidRDefault="00F7567B" w:rsidP="00F75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67B" w:rsidRPr="00F7567B" w:rsidRDefault="00F7567B" w:rsidP="00F7567B">
      <w:pPr>
        <w:spacing w:after="0"/>
        <w:jc w:val="both"/>
        <w:rPr>
          <w:rFonts w:ascii="Times New Roman" w:hAnsi="Times New Roman" w:cs="Times New Roman"/>
          <w:sz w:val="28"/>
        </w:rPr>
      </w:pPr>
      <w:r w:rsidRPr="00F7567B">
        <w:rPr>
          <w:rFonts w:ascii="Times New Roman" w:hAnsi="Times New Roman" w:cs="Times New Roman"/>
          <w:sz w:val="28"/>
        </w:rPr>
        <w:t>Итоговая оценка за выполнение курсовой работы _________________________</w:t>
      </w:r>
    </w:p>
    <w:p w:rsidR="00F7567B" w:rsidRPr="00F7567B" w:rsidRDefault="00F7567B" w:rsidP="00F7567B">
      <w:pPr>
        <w:spacing w:after="0"/>
        <w:jc w:val="both"/>
        <w:rPr>
          <w:rFonts w:ascii="Times New Roman" w:hAnsi="Times New Roman" w:cs="Times New Roman"/>
          <w:b/>
        </w:rPr>
      </w:pPr>
      <w:r w:rsidRPr="00F7567B">
        <w:rPr>
          <w:rFonts w:ascii="Times New Roman" w:hAnsi="Times New Roman" w:cs="Times New Roman"/>
          <w:b/>
        </w:rPr>
        <w:t xml:space="preserve"> </w:t>
      </w:r>
    </w:p>
    <w:p w:rsidR="00F7567B" w:rsidRPr="00F7567B" w:rsidRDefault="00F7567B" w:rsidP="00F7567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F7567B">
        <w:rPr>
          <w:rFonts w:ascii="Times New Roman" w:hAnsi="Times New Roman" w:cs="Times New Roman"/>
          <w:b/>
          <w:sz w:val="28"/>
        </w:rPr>
        <w:t xml:space="preserve">Шкала перевода набранных баллов в оценку по пятибалльной системе: </w:t>
      </w:r>
    </w:p>
    <w:p w:rsidR="00F7567B" w:rsidRPr="00F7567B" w:rsidRDefault="00F7567B" w:rsidP="00F7567B">
      <w:pPr>
        <w:spacing w:after="0"/>
        <w:ind w:left="2410"/>
        <w:jc w:val="both"/>
        <w:rPr>
          <w:rFonts w:ascii="Times New Roman" w:hAnsi="Times New Roman" w:cs="Times New Roman"/>
          <w:sz w:val="28"/>
        </w:rPr>
      </w:pPr>
      <w:r w:rsidRPr="00F7567B">
        <w:rPr>
          <w:rFonts w:ascii="Times New Roman" w:hAnsi="Times New Roman" w:cs="Times New Roman"/>
          <w:sz w:val="28"/>
        </w:rPr>
        <w:t xml:space="preserve">20 – 18 баллов отлично </w:t>
      </w:r>
    </w:p>
    <w:p w:rsidR="00F7567B" w:rsidRPr="00F7567B" w:rsidRDefault="00F7567B" w:rsidP="00F7567B">
      <w:pPr>
        <w:spacing w:after="0"/>
        <w:ind w:left="2410"/>
        <w:jc w:val="both"/>
        <w:rPr>
          <w:rFonts w:ascii="Times New Roman" w:hAnsi="Times New Roman" w:cs="Times New Roman"/>
          <w:sz w:val="28"/>
        </w:rPr>
      </w:pPr>
      <w:r w:rsidRPr="00F7567B">
        <w:rPr>
          <w:rFonts w:ascii="Times New Roman" w:hAnsi="Times New Roman" w:cs="Times New Roman"/>
          <w:sz w:val="28"/>
        </w:rPr>
        <w:t xml:space="preserve">17 – 15 баллов хорошо </w:t>
      </w:r>
    </w:p>
    <w:p w:rsidR="00F7567B" w:rsidRPr="00F7567B" w:rsidRDefault="00F7567B" w:rsidP="00F7567B">
      <w:pPr>
        <w:spacing w:after="0"/>
        <w:ind w:left="2410"/>
        <w:jc w:val="both"/>
        <w:rPr>
          <w:rFonts w:ascii="Times New Roman" w:hAnsi="Times New Roman" w:cs="Times New Roman"/>
          <w:sz w:val="28"/>
        </w:rPr>
      </w:pPr>
      <w:r w:rsidRPr="00F7567B">
        <w:rPr>
          <w:rFonts w:ascii="Times New Roman" w:hAnsi="Times New Roman" w:cs="Times New Roman"/>
          <w:sz w:val="28"/>
        </w:rPr>
        <w:t xml:space="preserve">14 – 11 баллов удовлетворительно </w:t>
      </w:r>
    </w:p>
    <w:p w:rsidR="00F7567B" w:rsidRPr="00F7567B" w:rsidRDefault="00F7567B" w:rsidP="00F7567B">
      <w:pPr>
        <w:spacing w:after="0"/>
        <w:ind w:left="2410"/>
        <w:jc w:val="both"/>
        <w:rPr>
          <w:rFonts w:ascii="Times New Roman" w:hAnsi="Times New Roman" w:cs="Times New Roman"/>
          <w:sz w:val="28"/>
        </w:rPr>
      </w:pPr>
      <w:r w:rsidRPr="00F7567B">
        <w:rPr>
          <w:rFonts w:ascii="Times New Roman" w:hAnsi="Times New Roman" w:cs="Times New Roman"/>
          <w:sz w:val="28"/>
        </w:rPr>
        <w:t xml:space="preserve">10 баллов и менее неудовлетворительно </w:t>
      </w:r>
    </w:p>
    <w:p w:rsidR="00571C53" w:rsidRPr="00563F2F" w:rsidRDefault="00F7567B" w:rsidP="00622D7E">
      <w:pPr>
        <w:spacing w:after="0"/>
        <w:jc w:val="both"/>
      </w:pPr>
      <w:r w:rsidRPr="00F7567B">
        <w:rPr>
          <w:rFonts w:ascii="Times New Roman" w:hAnsi="Times New Roman" w:cs="Times New Roman"/>
          <w:b/>
        </w:rPr>
        <w:t xml:space="preserve"> </w:t>
      </w:r>
      <w:r w:rsidRPr="00F7567B">
        <w:rPr>
          <w:rFonts w:ascii="Times New Roman" w:hAnsi="Times New Roman" w:cs="Times New Roman"/>
          <w:b/>
        </w:rPr>
        <w:cr/>
      </w:r>
    </w:p>
    <w:sectPr w:rsidR="00571C53" w:rsidRPr="00563F2F" w:rsidSect="008E3F49">
      <w:footerReference w:type="default" r:id="rId15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735" w:rsidRDefault="00421735" w:rsidP="003C7FFC">
      <w:pPr>
        <w:spacing w:after="0" w:line="240" w:lineRule="auto"/>
      </w:pPr>
      <w:r>
        <w:separator/>
      </w:r>
    </w:p>
  </w:endnote>
  <w:endnote w:type="continuationSeparator" w:id="1">
    <w:p w:rsidR="00421735" w:rsidRDefault="00421735" w:rsidP="003C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40313"/>
    </w:sdtPr>
    <w:sdtEndPr>
      <w:rPr>
        <w:rFonts w:ascii="Times New Roman" w:hAnsi="Times New Roman" w:cs="Times New Roman"/>
      </w:rPr>
    </w:sdtEndPr>
    <w:sdtContent>
      <w:p w:rsidR="00912A11" w:rsidRDefault="007A1178">
        <w:pPr>
          <w:pStyle w:val="a7"/>
          <w:jc w:val="center"/>
        </w:pPr>
        <w:r w:rsidRPr="000D4F71">
          <w:rPr>
            <w:rFonts w:ascii="Times New Roman" w:hAnsi="Times New Roman" w:cs="Times New Roman"/>
          </w:rPr>
          <w:fldChar w:fldCharType="begin"/>
        </w:r>
        <w:r w:rsidR="00912A11" w:rsidRPr="000D4F71">
          <w:rPr>
            <w:rFonts w:ascii="Times New Roman" w:hAnsi="Times New Roman" w:cs="Times New Roman"/>
          </w:rPr>
          <w:instrText xml:space="preserve"> PAGE   \* MERGEFORMAT </w:instrText>
        </w:r>
        <w:r w:rsidRPr="000D4F71">
          <w:rPr>
            <w:rFonts w:ascii="Times New Roman" w:hAnsi="Times New Roman" w:cs="Times New Roman"/>
          </w:rPr>
          <w:fldChar w:fldCharType="separate"/>
        </w:r>
        <w:r w:rsidR="00CF2D9C">
          <w:rPr>
            <w:rFonts w:ascii="Times New Roman" w:hAnsi="Times New Roman" w:cs="Times New Roman"/>
            <w:noProof/>
          </w:rPr>
          <w:t>2</w:t>
        </w:r>
        <w:r w:rsidRPr="000D4F71">
          <w:rPr>
            <w:rFonts w:ascii="Times New Roman" w:hAnsi="Times New Roman" w:cs="Times New Roman"/>
          </w:rPr>
          <w:fldChar w:fldCharType="end"/>
        </w:r>
      </w:p>
    </w:sdtContent>
  </w:sdt>
  <w:p w:rsidR="00912A11" w:rsidRDefault="00912A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735" w:rsidRDefault="00421735" w:rsidP="003C7FFC">
      <w:pPr>
        <w:spacing w:after="0" w:line="240" w:lineRule="auto"/>
      </w:pPr>
      <w:r>
        <w:separator/>
      </w:r>
    </w:p>
  </w:footnote>
  <w:footnote w:type="continuationSeparator" w:id="1">
    <w:p w:rsidR="00421735" w:rsidRDefault="00421735" w:rsidP="003C7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7A8"/>
    <w:multiLevelType w:val="hybridMultilevel"/>
    <w:tmpl w:val="92987444"/>
    <w:lvl w:ilvl="0" w:tplc="5EC87982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702A2"/>
    <w:multiLevelType w:val="hybridMultilevel"/>
    <w:tmpl w:val="5EE6324C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5822"/>
    <w:multiLevelType w:val="hybridMultilevel"/>
    <w:tmpl w:val="CC7068B6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737CF"/>
    <w:multiLevelType w:val="hybridMultilevel"/>
    <w:tmpl w:val="6F242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32BE8"/>
    <w:multiLevelType w:val="hybridMultilevel"/>
    <w:tmpl w:val="21565752"/>
    <w:lvl w:ilvl="0" w:tplc="FF24D4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BC5073"/>
    <w:multiLevelType w:val="hybridMultilevel"/>
    <w:tmpl w:val="3F96E8CE"/>
    <w:lvl w:ilvl="0" w:tplc="5EC87982">
      <w:start w:val="4"/>
      <w:numFmt w:val="bullet"/>
      <w:lvlText w:val="–"/>
      <w:lvlJc w:val="left"/>
      <w:pPr>
        <w:tabs>
          <w:tab w:val="num" w:pos="1184"/>
        </w:tabs>
        <w:ind w:left="11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180C4955"/>
    <w:multiLevelType w:val="hybridMultilevel"/>
    <w:tmpl w:val="0576E8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3378CD"/>
    <w:multiLevelType w:val="hybridMultilevel"/>
    <w:tmpl w:val="68C23B30"/>
    <w:lvl w:ilvl="0" w:tplc="FF24D4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CF4502"/>
    <w:multiLevelType w:val="hybridMultilevel"/>
    <w:tmpl w:val="1E1A2D52"/>
    <w:lvl w:ilvl="0" w:tplc="5EC87982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B5E87"/>
    <w:multiLevelType w:val="hybridMultilevel"/>
    <w:tmpl w:val="5BB83B74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F683C"/>
    <w:multiLevelType w:val="hybridMultilevel"/>
    <w:tmpl w:val="026096DE"/>
    <w:lvl w:ilvl="0" w:tplc="2CAA0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400A34"/>
    <w:multiLevelType w:val="hybridMultilevel"/>
    <w:tmpl w:val="2F423ECE"/>
    <w:lvl w:ilvl="0" w:tplc="FF24D4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E81977"/>
    <w:multiLevelType w:val="hybridMultilevel"/>
    <w:tmpl w:val="2A28A57C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33F3"/>
    <w:multiLevelType w:val="hybridMultilevel"/>
    <w:tmpl w:val="5300A974"/>
    <w:lvl w:ilvl="0" w:tplc="5EC87982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CA337B"/>
    <w:multiLevelType w:val="hybridMultilevel"/>
    <w:tmpl w:val="55C84E78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24A9C"/>
    <w:multiLevelType w:val="hybridMultilevel"/>
    <w:tmpl w:val="210E56A2"/>
    <w:lvl w:ilvl="0" w:tplc="FF24D4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3D747FC"/>
    <w:multiLevelType w:val="multilevel"/>
    <w:tmpl w:val="A21C998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4CED6A3F"/>
    <w:multiLevelType w:val="hybridMultilevel"/>
    <w:tmpl w:val="A1B2A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1431C"/>
    <w:multiLevelType w:val="hybridMultilevel"/>
    <w:tmpl w:val="7A802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741E7"/>
    <w:multiLevelType w:val="hybridMultilevel"/>
    <w:tmpl w:val="E8DCE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846B6"/>
    <w:multiLevelType w:val="hybridMultilevel"/>
    <w:tmpl w:val="EEB4F4E2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742B2B"/>
    <w:multiLevelType w:val="hybridMultilevel"/>
    <w:tmpl w:val="A7E21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485F31"/>
    <w:multiLevelType w:val="hybridMultilevel"/>
    <w:tmpl w:val="2DBAA898"/>
    <w:lvl w:ilvl="0" w:tplc="B6F4297E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23">
    <w:nsid w:val="608C186C"/>
    <w:multiLevelType w:val="hybridMultilevel"/>
    <w:tmpl w:val="0FDA6778"/>
    <w:lvl w:ilvl="0" w:tplc="E3083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8401E"/>
    <w:multiLevelType w:val="hybridMultilevel"/>
    <w:tmpl w:val="F96E839C"/>
    <w:lvl w:ilvl="0" w:tplc="5EC87982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3533E2"/>
    <w:multiLevelType w:val="hybridMultilevel"/>
    <w:tmpl w:val="2104EB2C"/>
    <w:lvl w:ilvl="0" w:tplc="E3083190">
      <w:start w:val="1"/>
      <w:numFmt w:val="decimal"/>
      <w:lvlText w:val="%1."/>
      <w:lvlJc w:val="left"/>
      <w:pPr>
        <w:ind w:left="14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>
    <w:nsid w:val="634F20FD"/>
    <w:multiLevelType w:val="multilevel"/>
    <w:tmpl w:val="CF4C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63A21C4F"/>
    <w:multiLevelType w:val="hybridMultilevel"/>
    <w:tmpl w:val="96FCBD0C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A876CD"/>
    <w:multiLevelType w:val="hybridMultilevel"/>
    <w:tmpl w:val="F4D41D70"/>
    <w:lvl w:ilvl="0" w:tplc="1174E8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5F28E1"/>
    <w:multiLevelType w:val="multilevel"/>
    <w:tmpl w:val="A5A2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5616FC"/>
    <w:multiLevelType w:val="hybridMultilevel"/>
    <w:tmpl w:val="ED6AB47A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A17D52"/>
    <w:multiLevelType w:val="hybridMultilevel"/>
    <w:tmpl w:val="089A6C16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AA168E"/>
    <w:multiLevelType w:val="hybridMultilevel"/>
    <w:tmpl w:val="88F0D662"/>
    <w:lvl w:ilvl="0" w:tplc="FF24D4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370F90"/>
    <w:multiLevelType w:val="hybridMultilevel"/>
    <w:tmpl w:val="78B06BF6"/>
    <w:lvl w:ilvl="0" w:tplc="FF24D4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D055FE"/>
    <w:multiLevelType w:val="hybridMultilevel"/>
    <w:tmpl w:val="80A0DFCC"/>
    <w:lvl w:ilvl="0" w:tplc="1174E8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19"/>
  </w:num>
  <w:num w:numId="4">
    <w:abstractNumId w:val="33"/>
  </w:num>
  <w:num w:numId="5">
    <w:abstractNumId w:val="32"/>
  </w:num>
  <w:num w:numId="6">
    <w:abstractNumId w:val="4"/>
  </w:num>
  <w:num w:numId="7">
    <w:abstractNumId w:val="7"/>
  </w:num>
  <w:num w:numId="8">
    <w:abstractNumId w:val="6"/>
  </w:num>
  <w:num w:numId="9">
    <w:abstractNumId w:val="23"/>
  </w:num>
  <w:num w:numId="10">
    <w:abstractNumId w:val="15"/>
  </w:num>
  <w:num w:numId="11">
    <w:abstractNumId w:val="25"/>
  </w:num>
  <w:num w:numId="12">
    <w:abstractNumId w:val="18"/>
  </w:num>
  <w:num w:numId="13">
    <w:abstractNumId w:val="14"/>
  </w:num>
  <w:num w:numId="14">
    <w:abstractNumId w:val="31"/>
  </w:num>
  <w:num w:numId="15">
    <w:abstractNumId w:val="16"/>
  </w:num>
  <w:num w:numId="16">
    <w:abstractNumId w:val="20"/>
  </w:num>
  <w:num w:numId="17">
    <w:abstractNumId w:val="2"/>
  </w:num>
  <w:num w:numId="18">
    <w:abstractNumId w:val="27"/>
  </w:num>
  <w:num w:numId="19">
    <w:abstractNumId w:val="9"/>
  </w:num>
  <w:num w:numId="20">
    <w:abstractNumId w:val="30"/>
  </w:num>
  <w:num w:numId="21">
    <w:abstractNumId w:val="12"/>
  </w:num>
  <w:num w:numId="22">
    <w:abstractNumId w:val="10"/>
  </w:num>
  <w:num w:numId="23">
    <w:abstractNumId w:val="1"/>
  </w:num>
  <w:num w:numId="24">
    <w:abstractNumId w:val="17"/>
  </w:num>
  <w:num w:numId="25">
    <w:abstractNumId w:val="3"/>
  </w:num>
  <w:num w:numId="26">
    <w:abstractNumId w:val="21"/>
  </w:num>
  <w:num w:numId="27">
    <w:abstractNumId w:val="8"/>
  </w:num>
  <w:num w:numId="28">
    <w:abstractNumId w:val="5"/>
  </w:num>
  <w:num w:numId="29">
    <w:abstractNumId w:val="0"/>
  </w:num>
  <w:num w:numId="30">
    <w:abstractNumId w:val="13"/>
  </w:num>
  <w:num w:numId="31">
    <w:abstractNumId w:val="24"/>
  </w:num>
  <w:num w:numId="32">
    <w:abstractNumId w:val="29"/>
  </w:num>
  <w:num w:numId="33">
    <w:abstractNumId w:val="22"/>
  </w:num>
  <w:num w:numId="34">
    <w:abstractNumId w:val="34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F409D0"/>
    <w:rsid w:val="00017715"/>
    <w:rsid w:val="00040AAE"/>
    <w:rsid w:val="00073AD0"/>
    <w:rsid w:val="000760EE"/>
    <w:rsid w:val="000B19CA"/>
    <w:rsid w:val="000B71CB"/>
    <w:rsid w:val="000D4409"/>
    <w:rsid w:val="000D4F71"/>
    <w:rsid w:val="000D50C9"/>
    <w:rsid w:val="001401CD"/>
    <w:rsid w:val="00161835"/>
    <w:rsid w:val="0017616B"/>
    <w:rsid w:val="00177B89"/>
    <w:rsid w:val="001A438D"/>
    <w:rsid w:val="001B2A3D"/>
    <w:rsid w:val="001C4CBB"/>
    <w:rsid w:val="001D7D63"/>
    <w:rsid w:val="001E38E2"/>
    <w:rsid w:val="001F5AD6"/>
    <w:rsid w:val="002214B0"/>
    <w:rsid w:val="00241DAB"/>
    <w:rsid w:val="00276EAF"/>
    <w:rsid w:val="002A71A8"/>
    <w:rsid w:val="0032648A"/>
    <w:rsid w:val="00330EF1"/>
    <w:rsid w:val="00355669"/>
    <w:rsid w:val="00397C26"/>
    <w:rsid w:val="003A1EF2"/>
    <w:rsid w:val="003A576D"/>
    <w:rsid w:val="003C7D18"/>
    <w:rsid w:val="003C7FFC"/>
    <w:rsid w:val="003D2861"/>
    <w:rsid w:val="0040476B"/>
    <w:rsid w:val="00407205"/>
    <w:rsid w:val="00421735"/>
    <w:rsid w:val="0044550A"/>
    <w:rsid w:val="00465248"/>
    <w:rsid w:val="0048614E"/>
    <w:rsid w:val="004925B2"/>
    <w:rsid w:val="004E0E5E"/>
    <w:rsid w:val="00500EF7"/>
    <w:rsid w:val="00532CF1"/>
    <w:rsid w:val="00563F2F"/>
    <w:rsid w:val="00571C53"/>
    <w:rsid w:val="005811E4"/>
    <w:rsid w:val="005D690A"/>
    <w:rsid w:val="005D7979"/>
    <w:rsid w:val="005E10F6"/>
    <w:rsid w:val="005F4A3B"/>
    <w:rsid w:val="005F6A93"/>
    <w:rsid w:val="005F6B1B"/>
    <w:rsid w:val="00622D7E"/>
    <w:rsid w:val="00624F58"/>
    <w:rsid w:val="0062661E"/>
    <w:rsid w:val="00631A66"/>
    <w:rsid w:val="006536FB"/>
    <w:rsid w:val="006A09E9"/>
    <w:rsid w:val="006E7F77"/>
    <w:rsid w:val="0070223D"/>
    <w:rsid w:val="007171C7"/>
    <w:rsid w:val="00735E3A"/>
    <w:rsid w:val="00762294"/>
    <w:rsid w:val="007638FA"/>
    <w:rsid w:val="00784766"/>
    <w:rsid w:val="007A1178"/>
    <w:rsid w:val="007D7E8C"/>
    <w:rsid w:val="00803244"/>
    <w:rsid w:val="008072C0"/>
    <w:rsid w:val="0080781E"/>
    <w:rsid w:val="00825FC2"/>
    <w:rsid w:val="00831348"/>
    <w:rsid w:val="008419BC"/>
    <w:rsid w:val="0084630F"/>
    <w:rsid w:val="00866B5F"/>
    <w:rsid w:val="00896DAF"/>
    <w:rsid w:val="008E3F49"/>
    <w:rsid w:val="00905E54"/>
    <w:rsid w:val="00912A11"/>
    <w:rsid w:val="00912AE0"/>
    <w:rsid w:val="00963F8F"/>
    <w:rsid w:val="00980054"/>
    <w:rsid w:val="009F4464"/>
    <w:rsid w:val="00A64DA5"/>
    <w:rsid w:val="00A66AF6"/>
    <w:rsid w:val="00A711AC"/>
    <w:rsid w:val="00A716A9"/>
    <w:rsid w:val="00A71D5D"/>
    <w:rsid w:val="00AD431D"/>
    <w:rsid w:val="00AE37BA"/>
    <w:rsid w:val="00B30335"/>
    <w:rsid w:val="00B31F4A"/>
    <w:rsid w:val="00B80B94"/>
    <w:rsid w:val="00B90289"/>
    <w:rsid w:val="00BA1C2E"/>
    <w:rsid w:val="00BA2464"/>
    <w:rsid w:val="00BD0D84"/>
    <w:rsid w:val="00C1090F"/>
    <w:rsid w:val="00C17849"/>
    <w:rsid w:val="00C32991"/>
    <w:rsid w:val="00C45609"/>
    <w:rsid w:val="00C950A5"/>
    <w:rsid w:val="00CB612E"/>
    <w:rsid w:val="00CF2D9C"/>
    <w:rsid w:val="00D4632E"/>
    <w:rsid w:val="00D835E6"/>
    <w:rsid w:val="00DA4243"/>
    <w:rsid w:val="00DB03B5"/>
    <w:rsid w:val="00E21CD6"/>
    <w:rsid w:val="00E2582D"/>
    <w:rsid w:val="00E27D6D"/>
    <w:rsid w:val="00E32406"/>
    <w:rsid w:val="00E33991"/>
    <w:rsid w:val="00E3756F"/>
    <w:rsid w:val="00E7594E"/>
    <w:rsid w:val="00F00EB9"/>
    <w:rsid w:val="00F37F81"/>
    <w:rsid w:val="00F4051B"/>
    <w:rsid w:val="00F409D0"/>
    <w:rsid w:val="00F70405"/>
    <w:rsid w:val="00F7567B"/>
    <w:rsid w:val="00FD373D"/>
    <w:rsid w:val="00FD5EFA"/>
    <w:rsid w:val="00FE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7B"/>
  </w:style>
  <w:style w:type="paragraph" w:styleId="1">
    <w:name w:val="heading 1"/>
    <w:basedOn w:val="a"/>
    <w:next w:val="a"/>
    <w:link w:val="10"/>
    <w:qFormat/>
    <w:rsid w:val="005811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811E4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C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C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811E4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A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9E9"/>
    <w:pPr>
      <w:ind w:left="720"/>
      <w:contextualSpacing/>
    </w:pPr>
  </w:style>
  <w:style w:type="paragraph" w:customStyle="1" w:styleId="11">
    <w:name w:val="11"/>
    <w:basedOn w:val="a"/>
    <w:rsid w:val="006A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09E9"/>
  </w:style>
  <w:style w:type="character" w:styleId="a4">
    <w:name w:val="Emphasis"/>
    <w:basedOn w:val="a0"/>
    <w:uiPriority w:val="20"/>
    <w:qFormat/>
    <w:rsid w:val="006A09E9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3C7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7FFC"/>
  </w:style>
  <w:style w:type="paragraph" w:styleId="a7">
    <w:name w:val="footer"/>
    <w:basedOn w:val="a"/>
    <w:link w:val="a8"/>
    <w:uiPriority w:val="99"/>
    <w:unhideWhenUsed/>
    <w:rsid w:val="003C7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7FFC"/>
  </w:style>
  <w:style w:type="paragraph" w:customStyle="1" w:styleId="Default">
    <w:name w:val="Default"/>
    <w:rsid w:val="00276E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rsid w:val="005F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5F6A93"/>
    <w:pPr>
      <w:spacing w:after="120"/>
    </w:pPr>
    <w:rPr>
      <w:rFonts w:ascii="Times New Roman" w:hAnsi="Times New Roman"/>
    </w:rPr>
  </w:style>
  <w:style w:type="character" w:customStyle="1" w:styleId="ab">
    <w:name w:val="Основной текст Знак"/>
    <w:basedOn w:val="a0"/>
    <w:link w:val="aa"/>
    <w:uiPriority w:val="99"/>
    <w:rsid w:val="005F6A93"/>
    <w:rPr>
      <w:rFonts w:ascii="Times New Roman" w:hAnsi="Times New Roman"/>
    </w:rPr>
  </w:style>
  <w:style w:type="paragraph" w:customStyle="1" w:styleId="ac">
    <w:name w:val="Приложения"/>
    <w:basedOn w:val="8"/>
    <w:rsid w:val="005F6A93"/>
    <w:pPr>
      <w:keepLines w:val="0"/>
      <w:spacing w:before="120" w:after="120" w:line="240" w:lineRule="auto"/>
      <w:jc w:val="center"/>
    </w:pPr>
    <w:rPr>
      <w:rFonts w:ascii="Arial" w:eastAsia="Times New Roman" w:hAnsi="Arial" w:cs="Arial"/>
      <w:b/>
      <w:bCs/>
      <w:color w:val="auto"/>
      <w:sz w:val="28"/>
      <w:szCs w:val="28"/>
      <w:lang w:eastAsia="ru-RU"/>
    </w:rPr>
  </w:style>
  <w:style w:type="paragraph" w:styleId="ad">
    <w:name w:val="No Spacing"/>
    <w:uiPriority w:val="1"/>
    <w:qFormat/>
    <w:rsid w:val="005F6A93"/>
    <w:pPr>
      <w:spacing w:after="0" w:line="240" w:lineRule="auto"/>
    </w:pPr>
  </w:style>
  <w:style w:type="character" w:customStyle="1" w:styleId="80">
    <w:name w:val="Заголовок 8 Знак"/>
    <w:basedOn w:val="a0"/>
    <w:link w:val="8"/>
    <w:uiPriority w:val="9"/>
    <w:semiHidden/>
    <w:rsid w:val="005F6A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Style2">
    <w:name w:val="Style2"/>
    <w:basedOn w:val="a"/>
    <w:uiPriority w:val="99"/>
    <w:rsid w:val="00B31F4A"/>
    <w:pPr>
      <w:widowControl w:val="0"/>
      <w:autoSpaceDE w:val="0"/>
      <w:autoSpaceDN w:val="0"/>
      <w:adjustRightInd w:val="0"/>
      <w:spacing w:after="0" w:line="229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31F4A"/>
    <w:pPr>
      <w:widowControl w:val="0"/>
      <w:autoSpaceDE w:val="0"/>
      <w:autoSpaceDN w:val="0"/>
      <w:adjustRightInd w:val="0"/>
      <w:spacing w:after="0" w:line="233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31F4A"/>
    <w:pPr>
      <w:widowControl w:val="0"/>
      <w:autoSpaceDE w:val="0"/>
      <w:autoSpaceDN w:val="0"/>
      <w:adjustRightInd w:val="0"/>
      <w:spacing w:after="0" w:line="230" w:lineRule="exact"/>
      <w:ind w:firstLine="4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31F4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B31F4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B31F4A"/>
    <w:rPr>
      <w:rFonts w:ascii="Times New Roman" w:hAnsi="Times New Roman" w:cs="Times New Roman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3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1F4A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unhideWhenUsed/>
    <w:rsid w:val="005811E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5811E4"/>
  </w:style>
  <w:style w:type="character" w:customStyle="1" w:styleId="10">
    <w:name w:val="Заголовок 1 Знак"/>
    <w:basedOn w:val="a0"/>
    <w:link w:val="1"/>
    <w:rsid w:val="005811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811E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811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35E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5E3A"/>
  </w:style>
  <w:style w:type="paragraph" w:styleId="31">
    <w:name w:val="Body Text Indent 3"/>
    <w:basedOn w:val="a"/>
    <w:link w:val="32"/>
    <w:uiPriority w:val="99"/>
    <w:semiHidden/>
    <w:unhideWhenUsed/>
    <w:rsid w:val="00735E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35E3A"/>
    <w:rPr>
      <w:sz w:val="16"/>
      <w:szCs w:val="16"/>
    </w:rPr>
  </w:style>
  <w:style w:type="paragraph" w:customStyle="1" w:styleId="p">
    <w:name w:val="p"/>
    <w:basedOn w:val="a"/>
    <w:uiPriority w:val="99"/>
    <w:rsid w:val="0073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rsid w:val="00735E3A"/>
    <w:rPr>
      <w:rFonts w:cs="Times New Roman"/>
      <w:color w:val="991B1E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21C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21C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3">
    <w:name w:val="Body Text 2"/>
    <w:basedOn w:val="a"/>
    <w:link w:val="24"/>
    <w:uiPriority w:val="99"/>
    <w:unhideWhenUsed/>
    <w:rsid w:val="00E21C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21CD6"/>
  </w:style>
  <w:style w:type="paragraph" w:customStyle="1" w:styleId="12">
    <w:name w:val="Заг1"/>
    <w:basedOn w:val="a"/>
    <w:rsid w:val="00E21CD6"/>
    <w:pPr>
      <w:pageBreakBefore/>
      <w:spacing w:after="0" w:line="240" w:lineRule="auto"/>
      <w:jc w:val="center"/>
    </w:pPr>
    <w:rPr>
      <w:rFonts w:ascii="Arial" w:eastAsia="Times New Roman" w:hAnsi="Arial" w:cs="Arial"/>
      <w:b/>
      <w:sz w:val="32"/>
      <w:szCs w:val="32"/>
      <w:lang w:eastAsia="ru-RU"/>
    </w:rPr>
  </w:style>
  <w:style w:type="paragraph" w:customStyle="1" w:styleId="af3">
    <w:name w:val="Содерж"/>
    <w:basedOn w:val="a"/>
    <w:rsid w:val="00563F2F"/>
    <w:pPr>
      <w:tabs>
        <w:tab w:val="left" w:leader="dot" w:pos="9072"/>
      </w:tabs>
      <w:spacing w:after="60" w:line="240" w:lineRule="auto"/>
    </w:pPr>
    <w:rPr>
      <w:rFonts w:ascii="Times New Roman" w:eastAsia="Times New Roman" w:hAnsi="Times New Roman" w:cs="Times New Roman"/>
      <w:lang w:val="en-US" w:eastAsia="ru-RU"/>
    </w:rPr>
  </w:style>
  <w:style w:type="paragraph" w:customStyle="1" w:styleId="25">
    <w:name w:val="Заг2"/>
    <w:basedOn w:val="a"/>
    <w:rsid w:val="00563F2F"/>
    <w:pPr>
      <w:spacing w:before="360" w:after="240" w:line="240" w:lineRule="auto"/>
      <w:jc w:val="center"/>
    </w:pPr>
    <w:rPr>
      <w:rFonts w:ascii="Times New Roman" w:eastAsia="Times New Roman" w:hAnsi="Times New Roman" w:cs="Times New Roman"/>
      <w:b/>
      <w:bCs/>
      <w:i/>
      <w:sz w:val="32"/>
      <w:szCs w:val="32"/>
      <w:lang w:eastAsia="ru-RU"/>
    </w:rPr>
  </w:style>
  <w:style w:type="table" w:styleId="af4">
    <w:name w:val="Table Grid"/>
    <w:basedOn w:val="a1"/>
    <w:uiPriority w:val="59"/>
    <w:rsid w:val="00532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gripp.ru/articles/article.aspx?id=1252" TargetMode="Externa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://www.rmj.ru/article/5525.htm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41135407553222825"/>
          <c:y val="0.16609367491035437"/>
          <c:w val="0.58766221930591689"/>
          <c:h val="0.705443235780498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3.1916192767571373E-3"/>
                  <c:y val="2.432864431271934E-2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-7.5267935258094547E-4"/>
                  <c:y val="-4.3377667679180554E-2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8.4761410032080778E-2"/>
                  <c:y val="-1.2765539139068759E-2"/>
                </c:manualLayout>
              </c:layout>
              <c:dLblPos val="bestFit"/>
              <c:showVal val="1"/>
            </c:dLbl>
            <c:dLbl>
              <c:idx val="3"/>
              <c:delete val="1"/>
            </c:dLbl>
            <c:spPr>
              <a:noFill/>
              <a:ln w="24860">
                <a:noFill/>
              </a:ln>
            </c:spPr>
            <c:txPr>
              <a:bodyPr/>
              <a:lstStyle/>
              <a:p>
                <a:pPr>
                  <a:defRPr sz="1369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положительно</c:v>
                </c:pt>
                <c:pt idx="1">
                  <c:v>отрицательно</c:v>
                </c:pt>
                <c:pt idx="2">
                  <c:v>не знают о программе "Родовой сертификат"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0.78</c:v>
                </c:pt>
                <c:pt idx="1">
                  <c:v>0.18000000000000024</c:v>
                </c:pt>
                <c:pt idx="2">
                  <c:v>4.0000000000000112E-2</c:v>
                </c:pt>
              </c:numCache>
            </c:numRef>
          </c:val>
        </c:ser>
      </c:pie3DChart>
      <c:spPr>
        <a:noFill/>
        <a:ln w="24860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2.1786492374727736E-3"/>
          <c:y val="0.2986111111111111"/>
          <c:w val="0.58169934640523047"/>
          <c:h val="0.7083333333333337"/>
        </c:manualLayout>
      </c:layout>
      <c:txPr>
        <a:bodyPr/>
        <a:lstStyle/>
        <a:p>
          <a:pPr>
            <a:defRPr sz="1076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externalData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FB20D8-E524-435D-88D3-11363E6A6E08}" type="doc">
      <dgm:prSet loTypeId="urn:microsoft.com/office/officeart/2005/8/layout/radial4" loCatId="relationship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ru-RU"/>
        </a:p>
      </dgm:t>
    </dgm:pt>
    <dgm:pt modelId="{209FB46B-44A5-425A-9CF7-2D1A10BDBBB9}">
      <dgm:prSet phldrT="[Текст]" custT="1"/>
      <dgm:spPr>
        <a:solidFill>
          <a:schemeClr val="bg1"/>
        </a:solidFill>
      </dgm:spPr>
      <dgm:t>
        <a:bodyPr/>
        <a:lstStyle/>
        <a:p>
          <a:pPr algn="ctr"/>
          <a:r>
            <a:rPr lang="ru-RU" sz="1600" b="1" baseline="0">
              <a:solidFill>
                <a:sysClr val="windowText" lastClr="000000"/>
              </a:solidFill>
            </a:rPr>
            <a:t>покупка препарата</a:t>
          </a:r>
        </a:p>
      </dgm:t>
    </dgm:pt>
    <dgm:pt modelId="{D10C2336-ABE9-444F-8700-D5417150213F}" type="parTrans" cxnId="{75C1503D-5E26-4259-B300-919DCC6F3D90}">
      <dgm:prSet/>
      <dgm:spPr/>
      <dgm:t>
        <a:bodyPr/>
        <a:lstStyle/>
        <a:p>
          <a:pPr algn="ctr"/>
          <a:endParaRPr lang="ru-RU"/>
        </a:p>
      </dgm:t>
    </dgm:pt>
    <dgm:pt modelId="{ED52C6D8-3590-47B9-9234-4CFC77BECABB}" type="sibTrans" cxnId="{75C1503D-5E26-4259-B300-919DCC6F3D90}">
      <dgm:prSet/>
      <dgm:spPr/>
      <dgm:t>
        <a:bodyPr/>
        <a:lstStyle/>
        <a:p>
          <a:pPr algn="ctr"/>
          <a:endParaRPr lang="ru-RU"/>
        </a:p>
      </dgm:t>
    </dgm:pt>
    <dgm:pt modelId="{3E108EF6-A2C3-4D32-9099-9F88BEBEE13E}">
      <dgm:prSet phldrT="[Текст]" custT="1"/>
      <dgm:spPr>
        <a:solidFill>
          <a:schemeClr val="bg1"/>
        </a:solidFill>
      </dgm:spPr>
      <dgm:t>
        <a:bodyPr/>
        <a:lstStyle/>
        <a:p>
          <a:pPr algn="ctr"/>
          <a:r>
            <a:rPr lang="ru-RU" sz="1400" b="1">
              <a:solidFill>
                <a:sysClr val="windowText" lastClr="000000"/>
              </a:solidFill>
            </a:rPr>
            <a:t>рекомердации врача</a:t>
          </a:r>
        </a:p>
      </dgm:t>
    </dgm:pt>
    <dgm:pt modelId="{D8328727-04CD-4D67-8103-E32ED810F0FF}" type="parTrans" cxnId="{50CE1A6A-7AE2-433E-8DDC-6EBBFA58E3B0}">
      <dgm:prSet/>
      <dgm:spPr/>
      <dgm:t>
        <a:bodyPr/>
        <a:lstStyle/>
        <a:p>
          <a:pPr algn="ctr"/>
          <a:endParaRPr lang="ru-RU"/>
        </a:p>
      </dgm:t>
    </dgm:pt>
    <dgm:pt modelId="{CA442AE3-F824-4B0D-AB2D-0009927EBA2E}" type="sibTrans" cxnId="{50CE1A6A-7AE2-433E-8DDC-6EBBFA58E3B0}">
      <dgm:prSet/>
      <dgm:spPr/>
      <dgm:t>
        <a:bodyPr/>
        <a:lstStyle/>
        <a:p>
          <a:pPr algn="ctr"/>
          <a:endParaRPr lang="ru-RU"/>
        </a:p>
      </dgm:t>
    </dgm:pt>
    <dgm:pt modelId="{7C97EFE7-F882-4601-867B-B75B5C625C16}">
      <dgm:prSet phldrT="[Текст]" custT="1"/>
      <dgm:spPr>
        <a:solidFill>
          <a:schemeClr val="bg1"/>
        </a:solidFill>
      </dgm:spPr>
      <dgm:t>
        <a:bodyPr/>
        <a:lstStyle/>
        <a:p>
          <a:pPr algn="ctr"/>
          <a:r>
            <a:rPr lang="ru-RU" sz="1400" b="1" baseline="0">
              <a:solidFill>
                <a:sysClr val="windowText" lastClr="000000"/>
              </a:solidFill>
            </a:rPr>
            <a:t>реклама</a:t>
          </a:r>
        </a:p>
      </dgm:t>
    </dgm:pt>
    <dgm:pt modelId="{1271960F-1922-447C-9BA9-2594FC033C51}" type="parTrans" cxnId="{F21BC484-6371-4674-B3F9-FA7916C34C48}">
      <dgm:prSet/>
      <dgm:spPr/>
      <dgm:t>
        <a:bodyPr/>
        <a:lstStyle/>
        <a:p>
          <a:pPr algn="ctr"/>
          <a:endParaRPr lang="ru-RU"/>
        </a:p>
      </dgm:t>
    </dgm:pt>
    <dgm:pt modelId="{D7702EC7-91C9-4CAA-B51D-233FA83FBDF9}" type="sibTrans" cxnId="{F21BC484-6371-4674-B3F9-FA7916C34C48}">
      <dgm:prSet/>
      <dgm:spPr/>
      <dgm:t>
        <a:bodyPr/>
        <a:lstStyle/>
        <a:p>
          <a:pPr algn="ctr"/>
          <a:endParaRPr lang="ru-RU"/>
        </a:p>
      </dgm:t>
    </dgm:pt>
    <dgm:pt modelId="{69B61B1C-95FA-4E8F-A703-AA3EAD8BA3CF}">
      <dgm:prSet phldrT="[Текст]" custT="1"/>
      <dgm:spPr>
        <a:solidFill>
          <a:schemeClr val="bg1"/>
        </a:solidFill>
      </dgm:spPr>
      <dgm:t>
        <a:bodyPr/>
        <a:lstStyle/>
        <a:p>
          <a:pPr algn="ctr"/>
          <a:r>
            <a:rPr lang="ru-RU" sz="1400" b="1" baseline="0">
              <a:solidFill>
                <a:sysClr val="windowText" lastClr="000000"/>
              </a:solidFill>
            </a:rPr>
            <a:t>рекомендации фармацевта (провизора)</a:t>
          </a:r>
        </a:p>
      </dgm:t>
    </dgm:pt>
    <dgm:pt modelId="{780E5EAB-DC26-430C-B4FE-AB00278B82BB}" type="parTrans" cxnId="{30A57670-F6D9-4D95-A1AA-C4253FD6616C}">
      <dgm:prSet/>
      <dgm:spPr/>
      <dgm:t>
        <a:bodyPr/>
        <a:lstStyle/>
        <a:p>
          <a:pPr algn="ctr"/>
          <a:endParaRPr lang="ru-RU"/>
        </a:p>
      </dgm:t>
    </dgm:pt>
    <dgm:pt modelId="{E99914C3-3AD6-484A-BA66-BEEDAE79BECB}" type="sibTrans" cxnId="{30A57670-F6D9-4D95-A1AA-C4253FD6616C}">
      <dgm:prSet/>
      <dgm:spPr/>
      <dgm:t>
        <a:bodyPr/>
        <a:lstStyle/>
        <a:p>
          <a:pPr algn="ctr"/>
          <a:endParaRPr lang="ru-RU"/>
        </a:p>
      </dgm:t>
    </dgm:pt>
    <dgm:pt modelId="{6B5C498E-8885-41F7-8C88-1079D0DF1B04}" type="pres">
      <dgm:prSet presAssocID="{08FB20D8-E524-435D-88D3-11363E6A6E08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F1DB839-F824-4F33-95CA-48BE581BFA13}" type="pres">
      <dgm:prSet presAssocID="{209FB46B-44A5-425A-9CF7-2D1A10BDBBB9}" presName="centerShape" presStyleLbl="node0" presStyleIdx="0" presStyleCnt="1" custScaleX="143612"/>
      <dgm:spPr/>
      <dgm:t>
        <a:bodyPr/>
        <a:lstStyle/>
        <a:p>
          <a:endParaRPr lang="ru-RU"/>
        </a:p>
      </dgm:t>
    </dgm:pt>
    <dgm:pt modelId="{EB2CCFBD-C7BC-4BB4-B0EF-3D99A67A7AA5}" type="pres">
      <dgm:prSet presAssocID="{D8328727-04CD-4D67-8103-E32ED810F0FF}" presName="parTrans" presStyleLbl="bgSibTrans2D1" presStyleIdx="0" presStyleCnt="3"/>
      <dgm:spPr/>
      <dgm:t>
        <a:bodyPr/>
        <a:lstStyle/>
        <a:p>
          <a:endParaRPr lang="ru-RU"/>
        </a:p>
      </dgm:t>
    </dgm:pt>
    <dgm:pt modelId="{DBADFDBD-7600-4B9F-8D86-F84D69CBA624}" type="pres">
      <dgm:prSet presAssocID="{3E108EF6-A2C3-4D32-9099-9F88BEBEE13E}" presName="node" presStyleLbl="node1" presStyleIdx="0" presStyleCnt="3" custScaleX="158884" custRadScaleRad="151920" custRadScaleInc="-181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7CC9D4-5DC1-4776-A6EA-07D5EB970F59}" type="pres">
      <dgm:prSet presAssocID="{1271960F-1922-447C-9BA9-2594FC033C51}" presName="parTrans" presStyleLbl="bgSibTrans2D1" presStyleIdx="1" presStyleCnt="3"/>
      <dgm:spPr/>
      <dgm:t>
        <a:bodyPr/>
        <a:lstStyle/>
        <a:p>
          <a:endParaRPr lang="ru-RU"/>
        </a:p>
      </dgm:t>
    </dgm:pt>
    <dgm:pt modelId="{44BF97BB-D221-4DB3-BA30-C40B53BECF11}" type="pres">
      <dgm:prSet presAssocID="{7C97EFE7-F882-4601-867B-B75B5C625C16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F5D44C-97F0-4E99-B294-EDB2555685FD}" type="pres">
      <dgm:prSet presAssocID="{780E5EAB-DC26-430C-B4FE-AB00278B82BB}" presName="parTrans" presStyleLbl="bgSibTrans2D1" presStyleIdx="2" presStyleCnt="3"/>
      <dgm:spPr/>
      <dgm:t>
        <a:bodyPr/>
        <a:lstStyle/>
        <a:p>
          <a:endParaRPr lang="ru-RU"/>
        </a:p>
      </dgm:t>
    </dgm:pt>
    <dgm:pt modelId="{4CF60CFE-980E-4107-8BD6-D484C0EC2624}" type="pres">
      <dgm:prSet presAssocID="{69B61B1C-95FA-4E8F-A703-AA3EAD8BA3CF}" presName="node" presStyleLbl="node1" presStyleIdx="2" presStyleCnt="3" custScaleX="159547" custRadScaleRad="154870" custRadScaleInc="201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0A57670-F6D9-4D95-A1AA-C4253FD6616C}" srcId="{209FB46B-44A5-425A-9CF7-2D1A10BDBBB9}" destId="{69B61B1C-95FA-4E8F-A703-AA3EAD8BA3CF}" srcOrd="2" destOrd="0" parTransId="{780E5EAB-DC26-430C-B4FE-AB00278B82BB}" sibTransId="{E99914C3-3AD6-484A-BA66-BEEDAE79BECB}"/>
    <dgm:cxn modelId="{E91145BA-FC54-439B-B1F9-CF3BCCAE1D0F}" type="presOf" srcId="{780E5EAB-DC26-430C-B4FE-AB00278B82BB}" destId="{95F5D44C-97F0-4E99-B294-EDB2555685FD}" srcOrd="0" destOrd="0" presId="urn:microsoft.com/office/officeart/2005/8/layout/radial4"/>
    <dgm:cxn modelId="{2239B5AC-E825-40F4-B9AE-CF1532DFB041}" type="presOf" srcId="{1271960F-1922-447C-9BA9-2594FC033C51}" destId="{007CC9D4-5DC1-4776-A6EA-07D5EB970F59}" srcOrd="0" destOrd="0" presId="urn:microsoft.com/office/officeart/2005/8/layout/radial4"/>
    <dgm:cxn modelId="{50CE1A6A-7AE2-433E-8DDC-6EBBFA58E3B0}" srcId="{209FB46B-44A5-425A-9CF7-2D1A10BDBBB9}" destId="{3E108EF6-A2C3-4D32-9099-9F88BEBEE13E}" srcOrd="0" destOrd="0" parTransId="{D8328727-04CD-4D67-8103-E32ED810F0FF}" sibTransId="{CA442AE3-F824-4B0D-AB2D-0009927EBA2E}"/>
    <dgm:cxn modelId="{CE54D83E-C4D1-43C6-9E6C-8D18E31B0B91}" type="presOf" srcId="{209FB46B-44A5-425A-9CF7-2D1A10BDBBB9}" destId="{9F1DB839-F824-4F33-95CA-48BE581BFA13}" srcOrd="0" destOrd="0" presId="urn:microsoft.com/office/officeart/2005/8/layout/radial4"/>
    <dgm:cxn modelId="{EC75FE81-5CFE-4FC9-BCE4-06C86171044C}" type="presOf" srcId="{69B61B1C-95FA-4E8F-A703-AA3EAD8BA3CF}" destId="{4CF60CFE-980E-4107-8BD6-D484C0EC2624}" srcOrd="0" destOrd="0" presId="urn:microsoft.com/office/officeart/2005/8/layout/radial4"/>
    <dgm:cxn modelId="{7B9A7654-DF85-4867-B1A5-2ABE02D8FA58}" type="presOf" srcId="{08FB20D8-E524-435D-88D3-11363E6A6E08}" destId="{6B5C498E-8885-41F7-8C88-1079D0DF1B04}" srcOrd="0" destOrd="0" presId="urn:microsoft.com/office/officeart/2005/8/layout/radial4"/>
    <dgm:cxn modelId="{E771DA89-6DCF-40E9-84DE-915D25847021}" type="presOf" srcId="{D8328727-04CD-4D67-8103-E32ED810F0FF}" destId="{EB2CCFBD-C7BC-4BB4-B0EF-3D99A67A7AA5}" srcOrd="0" destOrd="0" presId="urn:microsoft.com/office/officeart/2005/8/layout/radial4"/>
    <dgm:cxn modelId="{A5E6CF5F-B934-43BB-B382-48B4B28BE23B}" type="presOf" srcId="{7C97EFE7-F882-4601-867B-B75B5C625C16}" destId="{44BF97BB-D221-4DB3-BA30-C40B53BECF11}" srcOrd="0" destOrd="0" presId="urn:microsoft.com/office/officeart/2005/8/layout/radial4"/>
    <dgm:cxn modelId="{33F8CF00-D1EC-4D10-8598-2E95B975B80A}" type="presOf" srcId="{3E108EF6-A2C3-4D32-9099-9F88BEBEE13E}" destId="{DBADFDBD-7600-4B9F-8D86-F84D69CBA624}" srcOrd="0" destOrd="0" presId="urn:microsoft.com/office/officeart/2005/8/layout/radial4"/>
    <dgm:cxn modelId="{F21BC484-6371-4674-B3F9-FA7916C34C48}" srcId="{209FB46B-44A5-425A-9CF7-2D1A10BDBBB9}" destId="{7C97EFE7-F882-4601-867B-B75B5C625C16}" srcOrd="1" destOrd="0" parTransId="{1271960F-1922-447C-9BA9-2594FC033C51}" sibTransId="{D7702EC7-91C9-4CAA-B51D-233FA83FBDF9}"/>
    <dgm:cxn modelId="{75C1503D-5E26-4259-B300-919DCC6F3D90}" srcId="{08FB20D8-E524-435D-88D3-11363E6A6E08}" destId="{209FB46B-44A5-425A-9CF7-2D1A10BDBBB9}" srcOrd="0" destOrd="0" parTransId="{D10C2336-ABE9-444F-8700-D5417150213F}" sibTransId="{ED52C6D8-3590-47B9-9234-4CFC77BECABB}"/>
    <dgm:cxn modelId="{E4836D55-DCAD-4653-8FC9-2CAFF07103DE}" type="presParOf" srcId="{6B5C498E-8885-41F7-8C88-1079D0DF1B04}" destId="{9F1DB839-F824-4F33-95CA-48BE581BFA13}" srcOrd="0" destOrd="0" presId="urn:microsoft.com/office/officeart/2005/8/layout/radial4"/>
    <dgm:cxn modelId="{552BF597-BFA7-47E5-B186-CB55DC34D51C}" type="presParOf" srcId="{6B5C498E-8885-41F7-8C88-1079D0DF1B04}" destId="{EB2CCFBD-C7BC-4BB4-B0EF-3D99A67A7AA5}" srcOrd="1" destOrd="0" presId="urn:microsoft.com/office/officeart/2005/8/layout/radial4"/>
    <dgm:cxn modelId="{73A760BA-E3E8-4286-A261-461F20F21D2D}" type="presParOf" srcId="{6B5C498E-8885-41F7-8C88-1079D0DF1B04}" destId="{DBADFDBD-7600-4B9F-8D86-F84D69CBA624}" srcOrd="2" destOrd="0" presId="urn:microsoft.com/office/officeart/2005/8/layout/radial4"/>
    <dgm:cxn modelId="{04BA7C37-2900-49B2-A852-DA624406DE46}" type="presParOf" srcId="{6B5C498E-8885-41F7-8C88-1079D0DF1B04}" destId="{007CC9D4-5DC1-4776-A6EA-07D5EB970F59}" srcOrd="3" destOrd="0" presId="urn:microsoft.com/office/officeart/2005/8/layout/radial4"/>
    <dgm:cxn modelId="{1C28CDF8-D793-4EC9-9AA5-7F2F8FA7FA6F}" type="presParOf" srcId="{6B5C498E-8885-41F7-8C88-1079D0DF1B04}" destId="{44BF97BB-D221-4DB3-BA30-C40B53BECF11}" srcOrd="4" destOrd="0" presId="urn:microsoft.com/office/officeart/2005/8/layout/radial4"/>
    <dgm:cxn modelId="{B48B7875-0E57-4D8D-A606-DA52CE938539}" type="presParOf" srcId="{6B5C498E-8885-41F7-8C88-1079D0DF1B04}" destId="{95F5D44C-97F0-4E99-B294-EDB2555685FD}" srcOrd="5" destOrd="0" presId="urn:microsoft.com/office/officeart/2005/8/layout/radial4"/>
    <dgm:cxn modelId="{EFDAD9CD-9D26-4044-972F-981361486B59}" type="presParOf" srcId="{6B5C498E-8885-41F7-8C88-1079D0DF1B04}" destId="{4CF60CFE-980E-4107-8BD6-D484C0EC2624}" srcOrd="6" destOrd="0" presId="urn:microsoft.com/office/officeart/2005/8/layout/radial4"/>
  </dgm:cxnLst>
  <dgm:bg/>
  <dgm:whole>
    <a:ln>
      <a:solidFill>
        <a:schemeClr val="accent1"/>
      </a:solidFill>
    </a:ln>
  </dgm:whole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F1DB839-F824-4F33-95CA-48BE581BFA13}">
      <dsp:nvSpPr>
        <dsp:cNvPr id="0" name=""/>
        <dsp:cNvSpPr/>
      </dsp:nvSpPr>
      <dsp:spPr>
        <a:xfrm>
          <a:off x="2190644" y="1129359"/>
          <a:ext cx="1359304" cy="946511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baseline="0">
              <a:solidFill>
                <a:sysClr val="windowText" lastClr="000000"/>
              </a:solidFill>
            </a:rPr>
            <a:t>покупка препарата</a:t>
          </a:r>
        </a:p>
      </dsp:txBody>
      <dsp:txXfrm>
        <a:off x="2190644" y="1129359"/>
        <a:ext cx="1359304" cy="946511"/>
      </dsp:txXfrm>
    </dsp:sp>
    <dsp:sp modelId="{EB2CCFBD-C7BC-4BB4-B0EF-3D99A67A7AA5}">
      <dsp:nvSpPr>
        <dsp:cNvPr id="0" name=""/>
        <dsp:cNvSpPr/>
      </dsp:nvSpPr>
      <dsp:spPr>
        <a:xfrm rot="12246024">
          <a:off x="1095484" y="940334"/>
          <a:ext cx="1191617" cy="269755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ADFDBD-7600-4B9F-8D86-F84D69CBA624}">
      <dsp:nvSpPr>
        <dsp:cNvPr id="0" name=""/>
        <dsp:cNvSpPr/>
      </dsp:nvSpPr>
      <dsp:spPr>
        <a:xfrm>
          <a:off x="433089" y="472247"/>
          <a:ext cx="1428663" cy="71934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рекомердации врача</a:t>
          </a:r>
        </a:p>
      </dsp:txBody>
      <dsp:txXfrm>
        <a:off x="433089" y="472247"/>
        <a:ext cx="1428663" cy="719349"/>
      </dsp:txXfrm>
    </dsp:sp>
    <dsp:sp modelId="{007CC9D4-5DC1-4776-A6EA-07D5EB970F59}">
      <dsp:nvSpPr>
        <dsp:cNvPr id="0" name=""/>
        <dsp:cNvSpPr/>
      </dsp:nvSpPr>
      <dsp:spPr>
        <a:xfrm rot="16200000">
          <a:off x="2506893" y="588777"/>
          <a:ext cx="726806" cy="269755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BF97BB-D221-4DB3-BA30-C40B53BECF11}">
      <dsp:nvSpPr>
        <dsp:cNvPr id="0" name=""/>
        <dsp:cNvSpPr/>
      </dsp:nvSpPr>
      <dsp:spPr>
        <a:xfrm>
          <a:off x="2420703" y="578"/>
          <a:ext cx="899186" cy="71934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>
              <a:solidFill>
                <a:sysClr val="windowText" lastClr="000000"/>
              </a:solidFill>
            </a:rPr>
            <a:t>реклама</a:t>
          </a:r>
        </a:p>
      </dsp:txBody>
      <dsp:txXfrm>
        <a:off x="2420703" y="578"/>
        <a:ext cx="899186" cy="719349"/>
      </dsp:txXfrm>
    </dsp:sp>
    <dsp:sp modelId="{95F5D44C-97F0-4E99-B294-EDB2555685FD}">
      <dsp:nvSpPr>
        <dsp:cNvPr id="0" name=""/>
        <dsp:cNvSpPr/>
      </dsp:nvSpPr>
      <dsp:spPr>
        <a:xfrm rot="20224536">
          <a:off x="3468449" y="956323"/>
          <a:ext cx="1222198" cy="269755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F60CFE-980E-4107-8BD6-D484C0EC2624}">
      <dsp:nvSpPr>
        <dsp:cNvPr id="0" name=""/>
        <dsp:cNvSpPr/>
      </dsp:nvSpPr>
      <dsp:spPr>
        <a:xfrm>
          <a:off x="3925070" y="493493"/>
          <a:ext cx="1434624" cy="71934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>
              <a:solidFill>
                <a:sysClr val="windowText" lastClr="000000"/>
              </a:solidFill>
            </a:rPr>
            <a:t>рекомендации фармацевта (провизора)</a:t>
          </a:r>
        </a:p>
      </dsp:txBody>
      <dsp:txXfrm>
        <a:off x="3925070" y="493493"/>
        <a:ext cx="1434624" cy="7193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A55D2-860F-4EA6-B50F-59613060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30</Pages>
  <Words>6579</Words>
  <Characters>37502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kramorenko.m</cp:lastModifiedBy>
  <cp:revision>7</cp:revision>
  <cp:lastPrinted>2014-04-21T07:48:00Z</cp:lastPrinted>
  <dcterms:created xsi:type="dcterms:W3CDTF">2014-04-21T05:28:00Z</dcterms:created>
  <dcterms:modified xsi:type="dcterms:W3CDTF">2016-04-01T13:53:00Z</dcterms:modified>
</cp:coreProperties>
</file>